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5A" w:rsidRPr="00870A94" w:rsidRDefault="0057665A" w:rsidP="0057665A">
      <w:pPr>
        <w:jc w:val="center"/>
        <w:rPr>
          <w:rFonts w:asciiTheme="minorEastAsia" w:eastAsiaTheme="minorEastAsia" w:hAnsiTheme="minorEastAsia" w:hint="eastAsia"/>
          <w:b/>
          <w:color w:val="000000"/>
          <w:sz w:val="72"/>
        </w:rPr>
      </w:pPr>
    </w:p>
    <w:p w:rsidR="0057665A" w:rsidRPr="00870A94" w:rsidRDefault="0057665A" w:rsidP="0057665A">
      <w:pPr>
        <w:jc w:val="center"/>
        <w:rPr>
          <w:rFonts w:asciiTheme="minorEastAsia" w:eastAsiaTheme="minorEastAsia" w:hAnsiTheme="minorEastAsia"/>
          <w:b/>
          <w:color w:val="000000"/>
          <w:sz w:val="72"/>
        </w:rPr>
      </w:pPr>
    </w:p>
    <w:p w:rsidR="0057665A" w:rsidRPr="00870A94" w:rsidRDefault="0057665A" w:rsidP="0057665A">
      <w:pPr>
        <w:jc w:val="center"/>
        <w:rPr>
          <w:rFonts w:asciiTheme="minorEastAsia" w:eastAsiaTheme="minorEastAsia" w:hAnsiTheme="minorEastAsia"/>
          <w:b/>
          <w:color w:val="000000"/>
          <w:sz w:val="72"/>
          <w:szCs w:val="20"/>
        </w:rPr>
      </w:pPr>
      <w:r w:rsidRPr="00870A94">
        <w:rPr>
          <w:rFonts w:asciiTheme="minorEastAsia" w:eastAsiaTheme="minorEastAsia" w:hAnsiTheme="minorEastAsia" w:hint="eastAsia"/>
          <w:b/>
          <w:color w:val="000000"/>
          <w:sz w:val="72"/>
        </w:rPr>
        <w:t>公 开 招</w:t>
      </w:r>
      <w:r w:rsidRPr="00870A94">
        <w:rPr>
          <w:rFonts w:asciiTheme="minorEastAsia" w:eastAsiaTheme="minorEastAsia" w:hAnsiTheme="minorEastAsia"/>
          <w:b/>
          <w:color w:val="000000"/>
          <w:sz w:val="72"/>
        </w:rPr>
        <w:t xml:space="preserve"> </w:t>
      </w:r>
      <w:r w:rsidRPr="00870A94">
        <w:rPr>
          <w:rFonts w:asciiTheme="minorEastAsia" w:eastAsiaTheme="minorEastAsia" w:hAnsiTheme="minorEastAsia" w:hint="eastAsia"/>
          <w:b/>
          <w:color w:val="000000"/>
          <w:sz w:val="72"/>
        </w:rPr>
        <w:t>标</w:t>
      </w:r>
      <w:r w:rsidRPr="00870A94">
        <w:rPr>
          <w:rFonts w:asciiTheme="minorEastAsia" w:eastAsiaTheme="minorEastAsia" w:hAnsiTheme="minorEastAsia"/>
          <w:b/>
          <w:color w:val="000000"/>
          <w:sz w:val="72"/>
        </w:rPr>
        <w:t xml:space="preserve"> </w:t>
      </w:r>
      <w:r w:rsidRPr="00870A94">
        <w:rPr>
          <w:rFonts w:asciiTheme="minorEastAsia" w:eastAsiaTheme="minorEastAsia" w:hAnsiTheme="minorEastAsia" w:hint="eastAsia"/>
          <w:b/>
          <w:color w:val="000000"/>
          <w:sz w:val="72"/>
        </w:rPr>
        <w:t>文</w:t>
      </w:r>
      <w:r w:rsidRPr="00870A94">
        <w:rPr>
          <w:rFonts w:asciiTheme="minorEastAsia" w:eastAsiaTheme="minorEastAsia" w:hAnsiTheme="minorEastAsia"/>
          <w:b/>
          <w:color w:val="000000"/>
          <w:sz w:val="72"/>
        </w:rPr>
        <w:t xml:space="preserve"> </w:t>
      </w:r>
      <w:r w:rsidRPr="00870A94">
        <w:rPr>
          <w:rFonts w:asciiTheme="minorEastAsia" w:eastAsiaTheme="minorEastAsia" w:hAnsiTheme="minorEastAsia" w:hint="eastAsia"/>
          <w:b/>
          <w:color w:val="000000"/>
          <w:sz w:val="72"/>
        </w:rPr>
        <w:t>件</w:t>
      </w: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color w:val="000000"/>
          <w:szCs w:val="20"/>
        </w:rPr>
      </w:pPr>
    </w:p>
    <w:p w:rsidR="0057665A" w:rsidRPr="00870A94" w:rsidRDefault="0057665A" w:rsidP="0057665A">
      <w:pPr>
        <w:jc w:val="center"/>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采购编号：</w:t>
      </w:r>
      <w:r w:rsidRPr="00870A94">
        <w:rPr>
          <w:rFonts w:asciiTheme="minorEastAsia" w:eastAsiaTheme="minorEastAsia" w:hAnsiTheme="minorEastAsia"/>
          <w:b/>
          <w:sz w:val="36"/>
          <w:szCs w:val="36"/>
        </w:rPr>
        <w:t>WMU-2015013</w:t>
      </w:r>
    </w:p>
    <w:p w:rsidR="0057665A" w:rsidRPr="00870A94" w:rsidRDefault="0057665A" w:rsidP="0057665A">
      <w:pPr>
        <w:jc w:val="center"/>
        <w:rPr>
          <w:rFonts w:asciiTheme="minorEastAsia" w:eastAsiaTheme="minorEastAsia" w:hAnsiTheme="minorEastAsia"/>
          <w:b/>
          <w:sz w:val="36"/>
          <w:szCs w:val="36"/>
        </w:rPr>
      </w:pPr>
    </w:p>
    <w:p w:rsidR="0057665A" w:rsidRPr="00870A94" w:rsidRDefault="0057665A" w:rsidP="0057665A">
      <w:pPr>
        <w:jc w:val="center"/>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项目名称：</w:t>
      </w:r>
      <w:r w:rsidRPr="00870A94">
        <w:rPr>
          <w:rFonts w:asciiTheme="minorEastAsia" w:eastAsiaTheme="minorEastAsia" w:hAnsiTheme="minorEastAsia"/>
          <w:b/>
          <w:sz w:val="36"/>
          <w:szCs w:val="36"/>
        </w:rPr>
        <w:t>2015年-2017年进口代理服务</w:t>
      </w:r>
    </w:p>
    <w:p w:rsidR="0057665A" w:rsidRPr="00870A94" w:rsidRDefault="0057665A" w:rsidP="0057665A">
      <w:pPr>
        <w:rPr>
          <w:rFonts w:asciiTheme="minorEastAsia" w:eastAsiaTheme="minorEastAsia" w:hAnsiTheme="minorEastAsia"/>
          <w:b/>
          <w:color w:val="000000"/>
          <w:sz w:val="32"/>
          <w:szCs w:val="20"/>
        </w:rPr>
      </w:pPr>
    </w:p>
    <w:p w:rsidR="0057665A" w:rsidRPr="00870A94" w:rsidRDefault="0057665A" w:rsidP="0057665A">
      <w:pPr>
        <w:jc w:val="center"/>
        <w:rPr>
          <w:rFonts w:asciiTheme="minorEastAsia" w:eastAsiaTheme="minorEastAsia" w:hAnsiTheme="minorEastAsia"/>
          <w:b/>
          <w:color w:val="000000"/>
          <w:sz w:val="32"/>
          <w:szCs w:val="20"/>
        </w:rPr>
      </w:pPr>
    </w:p>
    <w:p w:rsidR="0057665A" w:rsidRPr="00870A94" w:rsidRDefault="0057665A" w:rsidP="0057665A">
      <w:pPr>
        <w:jc w:val="center"/>
        <w:rPr>
          <w:rFonts w:asciiTheme="minorEastAsia" w:eastAsiaTheme="minorEastAsia" w:hAnsiTheme="minorEastAsia"/>
          <w:b/>
          <w:color w:val="000000"/>
          <w:sz w:val="32"/>
          <w:szCs w:val="20"/>
        </w:rPr>
      </w:pPr>
    </w:p>
    <w:p w:rsidR="0057665A" w:rsidRPr="00870A94" w:rsidRDefault="0057665A" w:rsidP="0057665A">
      <w:pPr>
        <w:tabs>
          <w:tab w:val="left" w:pos="3240"/>
        </w:tabs>
        <w:rPr>
          <w:rFonts w:asciiTheme="minorEastAsia" w:eastAsiaTheme="minorEastAsia" w:hAnsiTheme="minorEastAsia"/>
          <w:b/>
          <w:color w:val="000000"/>
          <w:sz w:val="32"/>
          <w:szCs w:val="20"/>
        </w:rPr>
      </w:pPr>
    </w:p>
    <w:p w:rsidR="0057665A" w:rsidRPr="00870A94" w:rsidRDefault="0057665A" w:rsidP="0057665A">
      <w:pPr>
        <w:rPr>
          <w:rFonts w:asciiTheme="minorEastAsia" w:eastAsiaTheme="minorEastAsia" w:hAnsiTheme="minorEastAsia"/>
          <w:b/>
          <w:color w:val="000000"/>
          <w:sz w:val="32"/>
          <w:szCs w:val="20"/>
        </w:rPr>
      </w:pPr>
    </w:p>
    <w:p w:rsidR="0057665A" w:rsidRPr="00870A94" w:rsidRDefault="0057665A" w:rsidP="0057665A">
      <w:pPr>
        <w:jc w:val="center"/>
        <w:rPr>
          <w:rFonts w:asciiTheme="minorEastAsia" w:eastAsiaTheme="minorEastAsia" w:hAnsiTheme="minorEastAsia"/>
          <w:b/>
          <w:color w:val="000000"/>
          <w:spacing w:val="40"/>
          <w:sz w:val="44"/>
          <w:szCs w:val="44"/>
        </w:rPr>
      </w:pPr>
      <w:r w:rsidRPr="00870A94">
        <w:rPr>
          <w:rFonts w:asciiTheme="minorEastAsia" w:eastAsiaTheme="minorEastAsia" w:hAnsiTheme="minorEastAsia" w:hint="eastAsia"/>
          <w:b/>
          <w:color w:val="000000"/>
          <w:spacing w:val="40"/>
          <w:sz w:val="32"/>
          <w:szCs w:val="32"/>
        </w:rPr>
        <w:t xml:space="preserve">  </w:t>
      </w:r>
      <w:r w:rsidRPr="00870A94">
        <w:rPr>
          <w:rFonts w:asciiTheme="minorEastAsia" w:eastAsiaTheme="minorEastAsia" w:hAnsiTheme="minorEastAsia" w:hint="eastAsia"/>
          <w:b/>
          <w:color w:val="000000"/>
          <w:spacing w:val="40"/>
          <w:sz w:val="44"/>
          <w:szCs w:val="44"/>
        </w:rPr>
        <w:t>温州医科大学</w:t>
      </w:r>
    </w:p>
    <w:p w:rsidR="0057665A" w:rsidRPr="00870A94" w:rsidRDefault="0057665A" w:rsidP="0057665A">
      <w:pPr>
        <w:jc w:val="center"/>
        <w:rPr>
          <w:rFonts w:asciiTheme="minorEastAsia" w:eastAsiaTheme="minorEastAsia" w:hAnsiTheme="minorEastAsia"/>
          <w:b/>
          <w:color w:val="000000"/>
          <w:spacing w:val="40"/>
          <w:sz w:val="44"/>
          <w:szCs w:val="44"/>
        </w:rPr>
      </w:pPr>
    </w:p>
    <w:p w:rsidR="0057665A" w:rsidRPr="00870A94" w:rsidRDefault="0057665A" w:rsidP="0057665A">
      <w:pPr>
        <w:spacing w:line="264" w:lineRule="auto"/>
        <w:jc w:val="center"/>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 xml:space="preserve">  二〇一五年五月</w:t>
      </w:r>
    </w:p>
    <w:p w:rsidR="0057665A" w:rsidRPr="00870A94" w:rsidRDefault="0057665A" w:rsidP="0057665A">
      <w:pPr>
        <w:pStyle w:val="a9"/>
        <w:spacing w:beforeLines="0" w:afterLines="0" w:line="360" w:lineRule="auto"/>
        <w:jc w:val="center"/>
        <w:rPr>
          <w:rFonts w:asciiTheme="minorEastAsia" w:eastAsiaTheme="minorEastAsia" w:hAnsiTheme="minorEastAsia"/>
          <w:b/>
          <w:sz w:val="44"/>
          <w:szCs w:val="44"/>
        </w:rPr>
      </w:pPr>
      <w:r w:rsidRPr="00870A94">
        <w:rPr>
          <w:rFonts w:asciiTheme="minorEastAsia" w:eastAsiaTheme="minorEastAsia" w:hAnsiTheme="minorEastAsia"/>
          <w:b/>
          <w:sz w:val="44"/>
          <w:szCs w:val="44"/>
        </w:rPr>
        <w:br w:type="page"/>
      </w:r>
      <w:r w:rsidRPr="00870A94">
        <w:rPr>
          <w:rFonts w:asciiTheme="minorEastAsia" w:eastAsiaTheme="minorEastAsia" w:hAnsiTheme="minorEastAsia" w:hint="eastAsia"/>
          <w:b/>
          <w:sz w:val="44"/>
          <w:szCs w:val="44"/>
        </w:rPr>
        <w:t>目    录</w:t>
      </w:r>
    </w:p>
    <w:p w:rsidR="0057665A" w:rsidRPr="00870A94" w:rsidRDefault="0057665A" w:rsidP="0057665A">
      <w:pPr>
        <w:pStyle w:val="a9"/>
        <w:spacing w:beforeLines="0" w:afterLines="0" w:line="360" w:lineRule="auto"/>
        <w:jc w:val="center"/>
        <w:rPr>
          <w:rFonts w:asciiTheme="minorEastAsia" w:eastAsiaTheme="minorEastAsia" w:hAnsiTheme="minorEastAsia"/>
          <w:sz w:val="32"/>
          <w:szCs w:val="32"/>
        </w:rPr>
      </w:pPr>
    </w:p>
    <w:p w:rsidR="0057665A" w:rsidRPr="00870A94" w:rsidRDefault="0057665A" w:rsidP="000C7AFE">
      <w:pPr>
        <w:spacing w:beforeLines="50" w:line="480" w:lineRule="exact"/>
        <w:ind w:left="165"/>
        <w:rPr>
          <w:rFonts w:asciiTheme="minorEastAsia" w:eastAsiaTheme="minorEastAsia" w:hAnsiTheme="minorEastAsia"/>
          <w:sz w:val="32"/>
          <w:szCs w:val="32"/>
        </w:rPr>
      </w:pPr>
      <w:r w:rsidRPr="00870A94">
        <w:rPr>
          <w:rFonts w:asciiTheme="minorEastAsia" w:eastAsiaTheme="minorEastAsia" w:hAnsiTheme="minorEastAsia" w:hint="eastAsia"/>
          <w:sz w:val="32"/>
          <w:szCs w:val="32"/>
        </w:rPr>
        <w:t>第一章    公开招标采购公告…………………………1</w:t>
      </w:r>
    </w:p>
    <w:p w:rsidR="0057665A" w:rsidRPr="00870A94" w:rsidRDefault="0057665A" w:rsidP="000C7AFE">
      <w:pPr>
        <w:spacing w:beforeLines="50" w:line="480" w:lineRule="exact"/>
        <w:ind w:left="165"/>
        <w:rPr>
          <w:rFonts w:asciiTheme="minorEastAsia" w:eastAsiaTheme="minorEastAsia" w:hAnsiTheme="minorEastAsia"/>
          <w:sz w:val="32"/>
          <w:szCs w:val="32"/>
        </w:rPr>
      </w:pPr>
      <w:r w:rsidRPr="00870A94">
        <w:rPr>
          <w:rFonts w:asciiTheme="minorEastAsia" w:eastAsiaTheme="minorEastAsia" w:hAnsiTheme="minorEastAsia" w:hint="eastAsia"/>
          <w:sz w:val="32"/>
          <w:szCs w:val="32"/>
        </w:rPr>
        <w:t>第二章    投标人须知…………………………………4</w:t>
      </w:r>
    </w:p>
    <w:p w:rsidR="0057665A" w:rsidRPr="00870A94" w:rsidRDefault="0057665A" w:rsidP="000C7AFE">
      <w:pPr>
        <w:spacing w:beforeLines="50" w:line="480" w:lineRule="exact"/>
        <w:ind w:left="165"/>
        <w:rPr>
          <w:rFonts w:asciiTheme="minorEastAsia" w:eastAsiaTheme="minorEastAsia" w:hAnsiTheme="minorEastAsia"/>
          <w:sz w:val="32"/>
          <w:szCs w:val="32"/>
        </w:rPr>
      </w:pPr>
      <w:r w:rsidRPr="00870A94">
        <w:rPr>
          <w:rFonts w:asciiTheme="minorEastAsia" w:eastAsiaTheme="minorEastAsia" w:hAnsiTheme="minorEastAsia" w:hint="eastAsia"/>
          <w:sz w:val="32"/>
          <w:szCs w:val="32"/>
        </w:rPr>
        <w:t>第三章    评标办法及评分标准………………………14</w:t>
      </w:r>
    </w:p>
    <w:p w:rsidR="0057665A" w:rsidRPr="00870A94" w:rsidRDefault="0057665A" w:rsidP="000C7AFE">
      <w:pPr>
        <w:spacing w:beforeLines="50" w:line="480" w:lineRule="exact"/>
        <w:ind w:left="165"/>
        <w:rPr>
          <w:rFonts w:asciiTheme="minorEastAsia" w:eastAsiaTheme="minorEastAsia" w:hAnsiTheme="minorEastAsia"/>
          <w:sz w:val="32"/>
          <w:szCs w:val="32"/>
        </w:rPr>
      </w:pPr>
      <w:r w:rsidRPr="00870A94">
        <w:rPr>
          <w:rFonts w:asciiTheme="minorEastAsia" w:eastAsiaTheme="minorEastAsia" w:hAnsiTheme="minorEastAsia" w:hint="eastAsia"/>
          <w:sz w:val="32"/>
          <w:szCs w:val="32"/>
        </w:rPr>
        <w:t>第四章    招标需求……………………………………18</w:t>
      </w:r>
    </w:p>
    <w:p w:rsidR="0057665A" w:rsidRPr="00870A94" w:rsidRDefault="0057665A" w:rsidP="000C7AFE">
      <w:pPr>
        <w:spacing w:beforeLines="50" w:line="480" w:lineRule="exact"/>
        <w:ind w:left="165"/>
        <w:rPr>
          <w:rFonts w:asciiTheme="minorEastAsia" w:eastAsiaTheme="minorEastAsia" w:hAnsiTheme="minorEastAsia"/>
          <w:sz w:val="32"/>
          <w:szCs w:val="32"/>
        </w:rPr>
      </w:pPr>
      <w:r w:rsidRPr="00870A94">
        <w:rPr>
          <w:rFonts w:asciiTheme="minorEastAsia" w:eastAsiaTheme="minorEastAsia" w:hAnsiTheme="minorEastAsia" w:hint="eastAsia"/>
          <w:sz w:val="32"/>
          <w:szCs w:val="32"/>
        </w:rPr>
        <w:t>第五章    政府采购合同主要条款……………………23</w:t>
      </w:r>
    </w:p>
    <w:p w:rsidR="0057665A" w:rsidRPr="00870A94" w:rsidRDefault="0057665A" w:rsidP="000C7AFE">
      <w:pPr>
        <w:spacing w:beforeLines="50" w:line="480" w:lineRule="exact"/>
        <w:ind w:left="165"/>
        <w:rPr>
          <w:rFonts w:asciiTheme="minorEastAsia" w:eastAsiaTheme="minorEastAsia" w:hAnsiTheme="minorEastAsia"/>
          <w:sz w:val="32"/>
          <w:szCs w:val="32"/>
        </w:rPr>
      </w:pPr>
      <w:r w:rsidRPr="00870A94">
        <w:rPr>
          <w:rFonts w:asciiTheme="minorEastAsia" w:eastAsiaTheme="minorEastAsia" w:hAnsiTheme="minorEastAsia" w:hint="eastAsia"/>
          <w:sz w:val="32"/>
          <w:szCs w:val="32"/>
        </w:rPr>
        <w:t>第六章    投标文件格式（附件）……………………28</w:t>
      </w:r>
    </w:p>
    <w:p w:rsidR="0057665A" w:rsidRPr="00870A94" w:rsidRDefault="0057665A" w:rsidP="0057665A">
      <w:pPr>
        <w:pStyle w:val="a9"/>
        <w:snapToGrid w:val="0"/>
        <w:spacing w:beforeLines="0" w:afterLines="0" w:line="240" w:lineRule="auto"/>
        <w:jc w:val="center"/>
        <w:outlineLvl w:val="0"/>
        <w:rPr>
          <w:rFonts w:asciiTheme="minorEastAsia" w:eastAsiaTheme="minorEastAsia" w:hAnsiTheme="minorEastAsia"/>
          <w:sz w:val="32"/>
          <w:szCs w:val="32"/>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tabs>
          <w:tab w:val="left" w:pos="3195"/>
        </w:tabs>
        <w:rPr>
          <w:rFonts w:asciiTheme="minorEastAsia" w:eastAsiaTheme="minorEastAsia" w:hAnsiTheme="minorEastAsia"/>
        </w:rPr>
      </w:pPr>
      <w:r w:rsidRPr="00870A94">
        <w:rPr>
          <w:rFonts w:asciiTheme="minorEastAsia" w:eastAsiaTheme="minorEastAsia" w:hAnsiTheme="minorEastAsia"/>
        </w:rPr>
        <w:tab/>
      </w: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pPr>
    </w:p>
    <w:p w:rsidR="0057665A" w:rsidRPr="00870A94" w:rsidRDefault="0057665A" w:rsidP="0057665A">
      <w:pPr>
        <w:rPr>
          <w:rFonts w:asciiTheme="minorEastAsia" w:eastAsiaTheme="minorEastAsia" w:hAnsiTheme="minorEastAsia"/>
        </w:rPr>
        <w:sectPr w:rsidR="0057665A" w:rsidRPr="00870A94" w:rsidSect="00BF1BD7">
          <w:footerReference w:type="default" r:id="rId8"/>
          <w:pgSz w:w="11906" w:h="16838"/>
          <w:pgMar w:top="1440" w:right="907" w:bottom="1440" w:left="1474" w:header="851" w:footer="992" w:gutter="0"/>
          <w:pgNumType w:start="1"/>
          <w:cols w:space="720"/>
          <w:docGrid w:type="lines" w:linePitch="312"/>
        </w:sectPr>
      </w:pPr>
    </w:p>
    <w:p w:rsidR="0057665A" w:rsidRPr="00870A94" w:rsidRDefault="0057665A" w:rsidP="0057665A">
      <w:pPr>
        <w:pStyle w:val="a9"/>
        <w:snapToGrid w:val="0"/>
        <w:spacing w:beforeLines="0" w:afterLines="0" w:line="240" w:lineRule="auto"/>
        <w:jc w:val="center"/>
        <w:outlineLvl w:val="0"/>
        <w:rPr>
          <w:rFonts w:asciiTheme="minorEastAsia" w:eastAsiaTheme="minorEastAsia" w:hAnsiTheme="minorEastAsia"/>
          <w:b/>
          <w:sz w:val="18"/>
          <w:szCs w:val="18"/>
        </w:rPr>
      </w:pPr>
      <w:r w:rsidRPr="00870A94">
        <w:rPr>
          <w:rFonts w:asciiTheme="minorEastAsia" w:eastAsiaTheme="minorEastAsia" w:hAnsiTheme="minorEastAsia" w:hint="eastAsia"/>
          <w:b/>
          <w:sz w:val="36"/>
          <w:szCs w:val="36"/>
        </w:rPr>
        <w:t>第一章  采购公告</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bookmarkStart w:id="0" w:name="PO_采购公告"/>
      <w:r w:rsidRPr="00870A94">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sidRPr="00870A94">
        <w:rPr>
          <w:rFonts w:asciiTheme="minorEastAsia" w:eastAsiaTheme="minorEastAsia" w:hAnsiTheme="minorEastAsia" w:cs="宋体"/>
          <w:kern w:val="0"/>
          <w:sz w:val="28"/>
        </w:rPr>
        <w:t>2015年-2017年进口代理服务</w:t>
      </w:r>
      <w:r w:rsidRPr="00870A94">
        <w:rPr>
          <w:rFonts w:asciiTheme="minorEastAsia" w:eastAsiaTheme="minorEastAsia" w:hAnsiTheme="minorEastAsia" w:cs="宋体" w:hint="eastAsia"/>
          <w:kern w:val="0"/>
          <w:sz w:val="28"/>
        </w:rPr>
        <w:t>进行公开招标，欢迎国内合格的供应商前来投标。</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一、采购编号</w:t>
      </w:r>
      <w:r w:rsidRPr="00870A94">
        <w:rPr>
          <w:rFonts w:asciiTheme="minorEastAsia" w:eastAsiaTheme="minorEastAsia" w:hAnsiTheme="minorEastAsia" w:cs="宋体"/>
          <w:kern w:val="0"/>
          <w:sz w:val="28"/>
        </w:rPr>
        <w:t>: WMU-2015013</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 xml:space="preserve">    </w:t>
      </w:r>
      <w:r w:rsidRPr="00870A94">
        <w:rPr>
          <w:rFonts w:asciiTheme="minorEastAsia" w:eastAsiaTheme="minorEastAsia" w:hAnsiTheme="minorEastAsia" w:cs="宋体" w:hint="eastAsia"/>
          <w:kern w:val="0"/>
          <w:sz w:val="28"/>
        </w:rPr>
        <w:t>采购组织类型：分散采购自行组织</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二、</w:t>
      </w:r>
      <w:bookmarkStart w:id="1" w:name="_Toc73790387"/>
      <w:r w:rsidRPr="00870A94">
        <w:rPr>
          <w:rFonts w:asciiTheme="minorEastAsia" w:eastAsiaTheme="minorEastAsia" w:hAnsiTheme="minorEastAsia" w:cs="宋体" w:hint="eastAsia"/>
          <w:kern w:val="0"/>
          <w:sz w:val="28"/>
        </w:rPr>
        <w:t>招标内容：确定</w:t>
      </w:r>
      <w:r w:rsidRPr="00870A94">
        <w:rPr>
          <w:rFonts w:asciiTheme="minorEastAsia" w:eastAsiaTheme="minorEastAsia" w:hAnsiTheme="minorEastAsia" w:cs="宋体"/>
          <w:kern w:val="0"/>
          <w:sz w:val="28"/>
        </w:rPr>
        <w:t>20</w:t>
      </w:r>
      <w:r w:rsidRPr="00870A94">
        <w:rPr>
          <w:rFonts w:asciiTheme="minorEastAsia" w:eastAsiaTheme="minorEastAsia" w:hAnsiTheme="minorEastAsia" w:cs="宋体" w:hint="eastAsia"/>
          <w:kern w:val="0"/>
          <w:sz w:val="28"/>
        </w:rPr>
        <w:t>15</w:t>
      </w:r>
      <w:r w:rsidRPr="00870A94">
        <w:rPr>
          <w:rFonts w:asciiTheme="minorEastAsia" w:eastAsiaTheme="minorEastAsia" w:hAnsiTheme="minorEastAsia" w:cs="宋体"/>
          <w:kern w:val="0"/>
          <w:sz w:val="28"/>
        </w:rPr>
        <w:t>年</w:t>
      </w:r>
      <w:r w:rsidRPr="00870A94">
        <w:rPr>
          <w:rFonts w:asciiTheme="minorEastAsia" w:eastAsiaTheme="minorEastAsia" w:hAnsiTheme="minorEastAsia" w:cs="宋体" w:hint="eastAsia"/>
          <w:kern w:val="0"/>
          <w:sz w:val="28"/>
        </w:rPr>
        <w:t>-2017年进口</w:t>
      </w:r>
      <w:r w:rsidRPr="00870A94">
        <w:rPr>
          <w:rFonts w:asciiTheme="minorEastAsia" w:eastAsiaTheme="minorEastAsia" w:hAnsiTheme="minorEastAsia" w:cs="宋体"/>
          <w:kern w:val="0"/>
          <w:sz w:val="28"/>
        </w:rPr>
        <w:t>代理</w:t>
      </w:r>
      <w:r w:rsidRPr="00870A94">
        <w:rPr>
          <w:rFonts w:asciiTheme="minorEastAsia" w:eastAsiaTheme="minorEastAsia" w:hAnsiTheme="minorEastAsia" w:cs="宋体" w:hint="eastAsia"/>
          <w:kern w:val="0"/>
          <w:sz w:val="28"/>
        </w:rPr>
        <w:t>服务商</w:t>
      </w:r>
      <w:r>
        <w:rPr>
          <w:rFonts w:asciiTheme="minorEastAsia" w:eastAsiaTheme="minorEastAsia" w:hAnsiTheme="minorEastAsia" w:cs="宋体" w:hint="eastAsia"/>
          <w:kern w:val="0"/>
          <w:sz w:val="28"/>
        </w:rPr>
        <w:t>2</w:t>
      </w:r>
      <w:r w:rsidRPr="00870A94">
        <w:rPr>
          <w:rFonts w:asciiTheme="minorEastAsia" w:eastAsiaTheme="minorEastAsia" w:hAnsiTheme="minorEastAsia" w:cs="宋体" w:hint="eastAsia"/>
          <w:kern w:val="0"/>
          <w:sz w:val="28"/>
        </w:rPr>
        <w:t>个，具体要求详见招标文件。</w:t>
      </w:r>
    </w:p>
    <w:bookmarkEnd w:id="1"/>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三、投标人资格要求：</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符合《中华人民共和国政府采购法》对投标主体的要求。</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投标人的特定条件：具有独立法人资格的温州</w:t>
      </w:r>
      <w:r w:rsidRPr="00870A94">
        <w:rPr>
          <w:rFonts w:asciiTheme="minorEastAsia" w:eastAsiaTheme="minorEastAsia" w:hAnsiTheme="minorEastAsia" w:cs="宋体"/>
          <w:kern w:val="0"/>
          <w:sz w:val="28"/>
        </w:rPr>
        <w:t>本地或在</w:t>
      </w:r>
      <w:r w:rsidRPr="00870A94">
        <w:rPr>
          <w:rFonts w:asciiTheme="minorEastAsia" w:eastAsiaTheme="minorEastAsia" w:hAnsiTheme="minorEastAsia" w:cs="宋体" w:hint="eastAsia"/>
          <w:kern w:val="0"/>
          <w:sz w:val="28"/>
        </w:rPr>
        <w:t>温州</w:t>
      </w:r>
      <w:r w:rsidRPr="00870A94">
        <w:rPr>
          <w:rFonts w:asciiTheme="minorEastAsia" w:eastAsiaTheme="minorEastAsia" w:hAnsiTheme="minorEastAsia" w:cs="宋体"/>
          <w:kern w:val="0"/>
          <w:sz w:val="28"/>
        </w:rPr>
        <w:t>市设有</w:t>
      </w:r>
      <w:r w:rsidRPr="00870A94">
        <w:rPr>
          <w:rFonts w:asciiTheme="minorEastAsia" w:eastAsiaTheme="minorEastAsia" w:hAnsiTheme="minorEastAsia" w:cs="宋体" w:hint="eastAsia"/>
          <w:kern w:val="0"/>
          <w:sz w:val="28"/>
        </w:rPr>
        <w:t>分部（办事处）</w:t>
      </w:r>
      <w:r w:rsidRPr="00870A94">
        <w:rPr>
          <w:rFonts w:asciiTheme="minorEastAsia" w:eastAsiaTheme="minorEastAsia" w:hAnsiTheme="minorEastAsia" w:cs="宋体"/>
          <w:kern w:val="0"/>
          <w:sz w:val="28"/>
        </w:rPr>
        <w:t>的进出口公司</w:t>
      </w:r>
      <w:r w:rsidRPr="00870A94">
        <w:rPr>
          <w:rFonts w:asciiTheme="minorEastAsia" w:eastAsiaTheme="minorEastAsia" w:hAnsiTheme="minorEastAsia" w:cs="宋体" w:hint="eastAsia"/>
          <w:kern w:val="0"/>
          <w:sz w:val="28"/>
        </w:rPr>
        <w:t>，注册资本人民币400万元（含）以上。</w:t>
      </w:r>
    </w:p>
    <w:p w:rsidR="0057665A" w:rsidRPr="00870A94" w:rsidRDefault="0057665A" w:rsidP="0057665A">
      <w:pPr>
        <w:widowControl/>
        <w:spacing w:line="40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四、招标文件的发售时间及方式等：</w:t>
      </w:r>
    </w:p>
    <w:p w:rsidR="0057665A" w:rsidRPr="00870A94" w:rsidRDefault="0057665A" w:rsidP="0057665A">
      <w:pPr>
        <w:widowControl/>
        <w:spacing w:line="400" w:lineRule="exact"/>
        <w:ind w:left="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1</w:t>
      </w:r>
      <w:r w:rsidRPr="00870A94">
        <w:rPr>
          <w:rFonts w:asciiTheme="minorEastAsia" w:eastAsiaTheme="minorEastAsia" w:hAnsiTheme="minorEastAsia" w:cs="宋体" w:hint="eastAsia"/>
          <w:kern w:val="0"/>
          <w:sz w:val="28"/>
        </w:rPr>
        <w:t>、招标文件发售时间：</w:t>
      </w:r>
      <w:r w:rsidRPr="00870A94">
        <w:rPr>
          <w:rFonts w:asciiTheme="minorEastAsia" w:eastAsiaTheme="minorEastAsia" w:hAnsiTheme="minorEastAsia" w:cs="宋体"/>
          <w:kern w:val="0"/>
          <w:sz w:val="28"/>
        </w:rPr>
        <w:t>2015年</w:t>
      </w:r>
      <w:r>
        <w:rPr>
          <w:rFonts w:asciiTheme="minorEastAsia" w:eastAsiaTheme="minorEastAsia" w:hAnsiTheme="minorEastAsia" w:cs="宋体" w:hint="eastAsia"/>
          <w:kern w:val="0"/>
          <w:sz w:val="28"/>
        </w:rPr>
        <w:t>6</w:t>
      </w:r>
      <w:r w:rsidRPr="00870A94">
        <w:rPr>
          <w:rFonts w:asciiTheme="minorEastAsia" w:eastAsiaTheme="minorEastAsia" w:hAnsiTheme="minorEastAsia" w:cs="宋体"/>
          <w:kern w:val="0"/>
          <w:sz w:val="28"/>
        </w:rPr>
        <w:t>月</w:t>
      </w:r>
      <w:r>
        <w:rPr>
          <w:rFonts w:asciiTheme="minorEastAsia" w:eastAsiaTheme="minorEastAsia" w:hAnsiTheme="minorEastAsia" w:cs="宋体" w:hint="eastAsia"/>
          <w:kern w:val="0"/>
          <w:sz w:val="28"/>
        </w:rPr>
        <w:t>2</w:t>
      </w:r>
      <w:r w:rsidRPr="00870A94">
        <w:rPr>
          <w:rFonts w:asciiTheme="minorEastAsia" w:eastAsiaTheme="minorEastAsia" w:hAnsiTheme="minorEastAsia" w:cs="宋体"/>
          <w:kern w:val="0"/>
          <w:sz w:val="28"/>
        </w:rPr>
        <w:t>日</w:t>
      </w:r>
      <w:r w:rsidRPr="00870A94">
        <w:rPr>
          <w:rFonts w:asciiTheme="minorEastAsia" w:eastAsiaTheme="minorEastAsia" w:hAnsiTheme="minorEastAsia" w:cs="宋体" w:hint="eastAsia"/>
          <w:kern w:val="0"/>
          <w:sz w:val="28"/>
        </w:rPr>
        <w:t>至投标文件递交截止时间。</w:t>
      </w:r>
    </w:p>
    <w:p w:rsidR="0057665A" w:rsidRPr="00870A94" w:rsidRDefault="0057665A" w:rsidP="0057665A">
      <w:pPr>
        <w:widowControl/>
        <w:spacing w:line="400" w:lineRule="exact"/>
        <w:ind w:left="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2</w:t>
      </w:r>
      <w:r w:rsidRPr="00870A94">
        <w:rPr>
          <w:rFonts w:asciiTheme="minorEastAsia" w:eastAsiaTheme="minorEastAsia" w:hAnsiTheme="minorEastAsia" w:cs="宋体" w:hint="eastAsia"/>
          <w:kern w:val="0"/>
          <w:sz w:val="28"/>
        </w:rPr>
        <w:t>、获取招标文件方式：直接从浙江政府采购网、温州医科大学官网上下载。</w:t>
      </w:r>
    </w:p>
    <w:p w:rsidR="0057665A" w:rsidRPr="00870A94" w:rsidRDefault="0057665A" w:rsidP="0057665A">
      <w:pPr>
        <w:widowControl/>
        <w:spacing w:line="400" w:lineRule="exact"/>
        <w:ind w:left="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3</w:t>
      </w:r>
      <w:r w:rsidRPr="00870A94">
        <w:rPr>
          <w:rFonts w:asciiTheme="minorEastAsia" w:eastAsiaTheme="minorEastAsia" w:hAnsiTheme="minorEastAsia" w:cs="宋体" w:hint="eastAsia"/>
          <w:kern w:val="0"/>
          <w:sz w:val="28"/>
        </w:rPr>
        <w:t>、招标文件售价：￥</w:t>
      </w:r>
      <w:r w:rsidRPr="00870A94">
        <w:rPr>
          <w:rFonts w:asciiTheme="minorEastAsia" w:eastAsiaTheme="minorEastAsia" w:hAnsiTheme="minorEastAsia" w:cs="宋体"/>
          <w:kern w:val="0"/>
          <w:sz w:val="28"/>
        </w:rPr>
        <w:t>200.00</w:t>
      </w:r>
      <w:r w:rsidRPr="00870A94">
        <w:rPr>
          <w:rFonts w:asciiTheme="minorEastAsia" w:eastAsiaTheme="minorEastAsia" w:hAnsiTheme="minorEastAsia" w:cs="宋体" w:hint="eastAsia"/>
          <w:kern w:val="0"/>
          <w:sz w:val="28"/>
        </w:rPr>
        <w:t>元</w:t>
      </w:r>
      <w:r w:rsidRPr="00870A94">
        <w:rPr>
          <w:rFonts w:asciiTheme="minorEastAsia" w:eastAsiaTheme="minorEastAsia" w:hAnsiTheme="minorEastAsia" w:cs="宋体"/>
          <w:kern w:val="0"/>
          <w:sz w:val="28"/>
        </w:rPr>
        <w:t>(</w:t>
      </w:r>
      <w:r w:rsidRPr="00870A94">
        <w:rPr>
          <w:rFonts w:asciiTheme="minorEastAsia" w:eastAsiaTheme="minorEastAsia" w:hAnsiTheme="minorEastAsia" w:cs="宋体" w:hint="eastAsia"/>
          <w:kern w:val="0"/>
          <w:sz w:val="28"/>
        </w:rPr>
        <w:t>售后不退，可在递交投标文件时缴纳</w:t>
      </w:r>
      <w:r w:rsidRPr="00870A94">
        <w:rPr>
          <w:rFonts w:asciiTheme="minorEastAsia" w:eastAsiaTheme="minorEastAsia" w:hAnsiTheme="minorEastAsia" w:cs="宋体"/>
          <w:kern w:val="0"/>
          <w:sz w:val="28"/>
        </w:rPr>
        <w:t>)</w:t>
      </w:r>
      <w:r w:rsidRPr="00870A94">
        <w:rPr>
          <w:rFonts w:asciiTheme="minorEastAsia" w:eastAsiaTheme="minorEastAsia" w:hAnsiTheme="minorEastAsia" w:cs="宋体" w:hint="eastAsia"/>
          <w:kern w:val="0"/>
          <w:sz w:val="28"/>
        </w:rPr>
        <w:t>。</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五、报名时应提供以下资料：</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1</w:t>
      </w:r>
      <w:r w:rsidRPr="00870A94">
        <w:rPr>
          <w:rFonts w:asciiTheme="minorEastAsia" w:eastAsiaTheme="minorEastAsia" w:hAnsiTheme="minorEastAsia" w:cs="宋体" w:hint="eastAsia"/>
          <w:kern w:val="0"/>
          <w:sz w:val="28"/>
        </w:rPr>
        <w:t>、提供有效的企业法人营业执照副本复印件（加盖单位公章）；</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2</w:t>
      </w:r>
      <w:r w:rsidRPr="00870A94">
        <w:rPr>
          <w:rFonts w:asciiTheme="minorEastAsia" w:eastAsiaTheme="minorEastAsia" w:hAnsiTheme="minorEastAsia" w:cs="宋体" w:hint="eastAsia"/>
          <w:kern w:val="0"/>
          <w:sz w:val="28"/>
        </w:rPr>
        <w:t>、办理报名人的有效身份证件及法定代表人授权书（加盖单位公章）；</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3</w:t>
      </w:r>
      <w:r w:rsidRPr="00870A94">
        <w:rPr>
          <w:rFonts w:asciiTheme="minorEastAsia" w:eastAsiaTheme="minorEastAsia" w:hAnsiTheme="minorEastAsia" w:cs="宋体" w:hint="eastAsia"/>
          <w:kern w:val="0"/>
          <w:sz w:val="28"/>
        </w:rPr>
        <w:t>、缴纳投标保证金</w:t>
      </w:r>
      <w:r w:rsidRPr="00870A94">
        <w:rPr>
          <w:rFonts w:asciiTheme="minorEastAsia" w:eastAsiaTheme="minorEastAsia" w:hAnsiTheme="minorEastAsia" w:hint="eastAsia"/>
          <w:sz w:val="28"/>
          <w:szCs w:val="28"/>
        </w:rPr>
        <w:t>银行电汇底单复印件或网银电脑打印凭证</w:t>
      </w:r>
      <w:r w:rsidRPr="00870A94">
        <w:rPr>
          <w:rFonts w:asciiTheme="minorEastAsia" w:eastAsiaTheme="minorEastAsia" w:hAnsiTheme="minorEastAsia" w:cs="宋体" w:hint="eastAsia"/>
          <w:kern w:val="0"/>
          <w:sz w:val="28"/>
        </w:rPr>
        <w:t>；</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4</w:t>
      </w:r>
      <w:r w:rsidRPr="00870A94">
        <w:rPr>
          <w:rFonts w:asciiTheme="minorEastAsia" w:eastAsiaTheme="minorEastAsia" w:hAnsiTheme="minorEastAsia" w:cs="宋体" w:hint="eastAsia"/>
          <w:kern w:val="0"/>
          <w:sz w:val="28"/>
        </w:rPr>
        <w:t>、投标供应商报名表，下载网址：</w:t>
      </w:r>
    </w:p>
    <w:p w:rsidR="0057665A" w:rsidRPr="00870A94" w:rsidRDefault="000C7AFE" w:rsidP="0057665A">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57665A" w:rsidRPr="00870A94">
          <w:rPr>
            <w:rStyle w:val="ab"/>
            <w:rFonts w:asciiTheme="minorEastAsia" w:eastAsiaTheme="minorEastAsia" w:hAnsiTheme="minorEastAsia" w:cs="宋体"/>
            <w:kern w:val="0"/>
            <w:sz w:val="28"/>
          </w:rPr>
          <w:t>http://gzc.wzmc.edu.cn/zlxz/bg/cg/cg/266349.shtml</w:t>
        </w:r>
      </w:hyperlink>
      <w:r w:rsidR="0057665A" w:rsidRPr="00870A94">
        <w:rPr>
          <w:rFonts w:asciiTheme="minorEastAsia" w:eastAsiaTheme="minorEastAsia" w:hAnsiTheme="minorEastAsia" w:cs="宋体"/>
          <w:kern w:val="0"/>
          <w:sz w:val="28"/>
        </w:rPr>
        <w:t xml:space="preserve"> </w:t>
      </w:r>
    </w:p>
    <w:p w:rsidR="0057665A" w:rsidRPr="00870A94" w:rsidRDefault="0057665A" w:rsidP="0057665A">
      <w:pPr>
        <w:widowControl/>
        <w:spacing w:line="400" w:lineRule="exact"/>
        <w:ind w:right="67" w:firstLineChars="200" w:firstLine="562"/>
        <w:outlineLvl w:val="0"/>
        <w:rPr>
          <w:rFonts w:asciiTheme="minorEastAsia" w:eastAsiaTheme="minorEastAsia" w:hAnsiTheme="minorEastAsia" w:cs="宋体"/>
          <w:b/>
          <w:kern w:val="0"/>
          <w:sz w:val="28"/>
        </w:rPr>
      </w:pPr>
      <w:r w:rsidRPr="00870A94">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870A94">
        <w:rPr>
          <w:rFonts w:asciiTheme="minorEastAsia" w:eastAsiaTheme="minorEastAsia" w:hAnsiTheme="minorEastAsia" w:cs="宋体"/>
          <w:b/>
          <w:kern w:val="0"/>
          <w:sz w:val="28"/>
        </w:rPr>
        <w:t>wzyxycgzx@126.com</w:t>
      </w:r>
      <w:r w:rsidRPr="00870A94">
        <w:rPr>
          <w:rFonts w:asciiTheme="minorEastAsia" w:eastAsiaTheme="minorEastAsia" w:hAnsiTheme="minorEastAsia" w:cs="宋体" w:hint="eastAsia"/>
          <w:b/>
          <w:kern w:val="0"/>
          <w:sz w:val="28"/>
        </w:rPr>
        <w:t>。</w:t>
      </w:r>
    </w:p>
    <w:p w:rsidR="0057665A" w:rsidRPr="00870A94" w:rsidRDefault="0057665A" w:rsidP="0057665A">
      <w:pPr>
        <w:widowControl/>
        <w:spacing w:before="67" w:after="67" w:line="400" w:lineRule="exact"/>
        <w:ind w:left="67" w:right="67"/>
        <w:outlineLvl w:val="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六、投标文件递交截止时间：</w:t>
      </w:r>
      <w:r w:rsidRPr="00870A94">
        <w:rPr>
          <w:rFonts w:asciiTheme="minorEastAsia" w:eastAsiaTheme="minorEastAsia" w:hAnsiTheme="minorEastAsia" w:cs="宋体"/>
          <w:kern w:val="0"/>
          <w:sz w:val="28"/>
        </w:rPr>
        <w:t>2015年6月</w:t>
      </w:r>
      <w:r>
        <w:rPr>
          <w:rFonts w:asciiTheme="minorEastAsia" w:eastAsiaTheme="minorEastAsia" w:hAnsiTheme="minorEastAsia" w:cs="宋体" w:hint="eastAsia"/>
          <w:kern w:val="0"/>
          <w:sz w:val="28"/>
        </w:rPr>
        <w:t>24</w:t>
      </w:r>
      <w:r w:rsidRPr="00870A94">
        <w:rPr>
          <w:rFonts w:asciiTheme="minorEastAsia" w:eastAsiaTheme="minorEastAsia" w:hAnsiTheme="minorEastAsia" w:cs="宋体"/>
          <w:kern w:val="0"/>
          <w:sz w:val="28"/>
        </w:rPr>
        <w:t>日</w:t>
      </w:r>
      <w:r w:rsidRPr="00870A94">
        <w:rPr>
          <w:rFonts w:asciiTheme="minorEastAsia" w:eastAsiaTheme="minorEastAsia" w:hAnsiTheme="minorEastAsia" w:cs="宋体" w:hint="eastAsia"/>
          <w:kern w:val="0"/>
          <w:sz w:val="28"/>
        </w:rPr>
        <w:t xml:space="preserve"> 上午</w:t>
      </w:r>
      <w:r w:rsidRPr="00870A94">
        <w:rPr>
          <w:rFonts w:asciiTheme="minorEastAsia" w:eastAsiaTheme="minorEastAsia" w:hAnsiTheme="minorEastAsia" w:cs="宋体"/>
          <w:kern w:val="0"/>
          <w:sz w:val="28"/>
        </w:rPr>
        <w:t>8:45</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七、投标文件提交地点：温州医科大学茶山校区同仁楼</w:t>
      </w:r>
      <w:r w:rsidRPr="00870A94">
        <w:rPr>
          <w:rFonts w:asciiTheme="minorEastAsia" w:eastAsiaTheme="minorEastAsia" w:hAnsiTheme="minorEastAsia" w:cs="宋体"/>
          <w:kern w:val="0"/>
          <w:sz w:val="28"/>
        </w:rPr>
        <w:t>7D106</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八、开标时间：</w:t>
      </w:r>
      <w:r w:rsidRPr="00870A94">
        <w:rPr>
          <w:rFonts w:asciiTheme="minorEastAsia" w:eastAsiaTheme="minorEastAsia" w:hAnsiTheme="minorEastAsia" w:cs="宋体"/>
          <w:kern w:val="0"/>
          <w:sz w:val="28"/>
        </w:rPr>
        <w:t>2015年6月</w:t>
      </w:r>
      <w:r>
        <w:rPr>
          <w:rFonts w:asciiTheme="minorEastAsia" w:eastAsiaTheme="minorEastAsia" w:hAnsiTheme="minorEastAsia" w:cs="宋体" w:hint="eastAsia"/>
          <w:kern w:val="0"/>
          <w:sz w:val="28"/>
        </w:rPr>
        <w:t>24</w:t>
      </w:r>
      <w:r w:rsidRPr="00870A94">
        <w:rPr>
          <w:rFonts w:asciiTheme="minorEastAsia" w:eastAsiaTheme="minorEastAsia" w:hAnsiTheme="minorEastAsia" w:cs="宋体"/>
          <w:kern w:val="0"/>
          <w:sz w:val="28"/>
        </w:rPr>
        <w:t>日</w:t>
      </w:r>
      <w:r w:rsidRPr="00870A94">
        <w:rPr>
          <w:rFonts w:asciiTheme="minorEastAsia" w:eastAsiaTheme="minorEastAsia" w:hAnsiTheme="minorEastAsia" w:cs="宋体" w:hint="eastAsia"/>
          <w:kern w:val="0"/>
          <w:sz w:val="28"/>
        </w:rPr>
        <w:t xml:space="preserve"> 上午</w:t>
      </w:r>
      <w:r w:rsidRPr="00870A94">
        <w:rPr>
          <w:rFonts w:asciiTheme="minorEastAsia" w:eastAsiaTheme="minorEastAsia" w:hAnsiTheme="minorEastAsia" w:cs="宋体"/>
          <w:kern w:val="0"/>
          <w:sz w:val="28"/>
        </w:rPr>
        <w:t>8:45</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九、投标地点：温州医科大学茶山校区同仁楼</w:t>
      </w:r>
      <w:r w:rsidRPr="00870A94">
        <w:rPr>
          <w:rFonts w:asciiTheme="minorEastAsia" w:eastAsiaTheme="minorEastAsia" w:hAnsiTheme="minorEastAsia" w:cs="宋体"/>
          <w:kern w:val="0"/>
          <w:sz w:val="28"/>
        </w:rPr>
        <w:t>7D106</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十、投标保证金：人民币壹万元整；</w:t>
      </w:r>
    </w:p>
    <w:p w:rsidR="0057665A" w:rsidRPr="00870A94" w:rsidRDefault="0057665A" w:rsidP="0057665A">
      <w:pPr>
        <w:spacing w:line="420" w:lineRule="exact"/>
        <w:ind w:firstLineChars="196" w:firstLine="551"/>
        <w:rPr>
          <w:rFonts w:asciiTheme="minorEastAsia" w:eastAsiaTheme="minorEastAsia" w:hAnsiTheme="minorEastAsia" w:cs="宋体"/>
          <w:b/>
          <w:kern w:val="0"/>
          <w:sz w:val="28"/>
        </w:rPr>
      </w:pPr>
      <w:r w:rsidRPr="00870A94">
        <w:rPr>
          <w:rFonts w:asciiTheme="minorEastAsia" w:eastAsiaTheme="minorEastAsia" w:hAnsiTheme="minorEastAsia" w:cs="宋体" w:hint="eastAsia"/>
          <w:b/>
          <w:kern w:val="0"/>
          <w:sz w:val="28"/>
        </w:rPr>
        <w:t>交付方式</w:t>
      </w:r>
      <w:r w:rsidRPr="00870A94">
        <w:rPr>
          <w:rFonts w:asciiTheme="minorEastAsia" w:eastAsiaTheme="minorEastAsia" w:hAnsiTheme="minorEastAsia" w:cs="宋体"/>
          <w:b/>
          <w:kern w:val="0"/>
          <w:sz w:val="28"/>
        </w:rPr>
        <w:t>:</w:t>
      </w:r>
      <w:r w:rsidRPr="00870A94">
        <w:rPr>
          <w:rFonts w:asciiTheme="minorEastAsia" w:eastAsiaTheme="minorEastAsia" w:hAnsiTheme="minorEastAsia" w:cs="宋体" w:hint="eastAsia"/>
          <w:b/>
          <w:kern w:val="0"/>
          <w:sz w:val="28"/>
        </w:rPr>
        <w:t>电汇、</w:t>
      </w:r>
      <w:r w:rsidRPr="00870A94">
        <w:rPr>
          <w:rFonts w:asciiTheme="minorEastAsia" w:eastAsiaTheme="minorEastAsia" w:hAnsiTheme="minorEastAsia" w:hint="eastAsia"/>
          <w:b/>
          <w:sz w:val="28"/>
          <w:szCs w:val="28"/>
        </w:rPr>
        <w:t>网银等方式，不支持现金缴纳</w:t>
      </w:r>
      <w:r w:rsidRPr="00870A94">
        <w:rPr>
          <w:rFonts w:asciiTheme="minorEastAsia" w:eastAsiaTheme="minorEastAsia" w:hAnsiTheme="minorEastAsia" w:cs="宋体" w:hint="eastAsia"/>
          <w:b/>
          <w:kern w:val="0"/>
          <w:sz w:val="28"/>
        </w:rPr>
        <w:t>（投标保证金应于投标文件递交截止时间前一个工作日前到帐）</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户</w:t>
      </w:r>
      <w:r w:rsidRPr="00870A94">
        <w:rPr>
          <w:rFonts w:asciiTheme="minorEastAsia" w:eastAsiaTheme="minorEastAsia" w:hAnsiTheme="minorEastAsia" w:cs="宋体"/>
          <w:kern w:val="0"/>
          <w:sz w:val="28"/>
        </w:rPr>
        <w:t xml:space="preserve">  </w:t>
      </w:r>
      <w:r w:rsidRPr="00870A94">
        <w:rPr>
          <w:rFonts w:asciiTheme="minorEastAsia" w:eastAsiaTheme="minorEastAsia" w:hAnsiTheme="minorEastAsia" w:cs="宋体" w:hint="eastAsia"/>
          <w:kern w:val="0"/>
          <w:sz w:val="28"/>
        </w:rPr>
        <w:t>名：温州医科大学</w:t>
      </w:r>
    </w:p>
    <w:p w:rsidR="0057665A" w:rsidRPr="00870A94" w:rsidRDefault="0057665A" w:rsidP="0057665A">
      <w:pPr>
        <w:spacing w:line="420" w:lineRule="exac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开户行：工行城南支行</w:t>
      </w:r>
    </w:p>
    <w:p w:rsidR="0057665A" w:rsidRPr="00870A94" w:rsidRDefault="0057665A" w:rsidP="0057665A">
      <w:pPr>
        <w:widowControl/>
        <w:spacing w:before="67" w:after="67" w:line="400" w:lineRule="exact"/>
        <w:ind w:left="67" w:right="67"/>
        <w:outlineLvl w:val="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账</w:t>
      </w:r>
      <w:r w:rsidRPr="00870A94">
        <w:rPr>
          <w:rFonts w:asciiTheme="minorEastAsia" w:eastAsiaTheme="minorEastAsia" w:hAnsiTheme="minorEastAsia" w:cs="宋体"/>
          <w:kern w:val="0"/>
          <w:sz w:val="28"/>
        </w:rPr>
        <w:t xml:space="preserve">  </w:t>
      </w:r>
      <w:r w:rsidRPr="00870A94">
        <w:rPr>
          <w:rFonts w:asciiTheme="minorEastAsia" w:eastAsiaTheme="minorEastAsia" w:hAnsiTheme="minorEastAsia" w:cs="宋体" w:hint="eastAsia"/>
          <w:kern w:val="0"/>
          <w:sz w:val="28"/>
        </w:rPr>
        <w:t>号：</w:t>
      </w:r>
      <w:r w:rsidRPr="00870A94">
        <w:rPr>
          <w:rFonts w:asciiTheme="minorEastAsia" w:eastAsiaTheme="minorEastAsia" w:hAnsiTheme="minorEastAsia" w:cs="宋体"/>
          <w:kern w:val="0"/>
          <w:sz w:val="28"/>
        </w:rPr>
        <w:t>1203219009064002420</w:t>
      </w:r>
    </w:p>
    <w:p w:rsidR="0057665A" w:rsidRPr="00870A94" w:rsidRDefault="0057665A" w:rsidP="0057665A">
      <w:pPr>
        <w:widowControl/>
        <w:spacing w:before="67" w:after="67" w:line="400" w:lineRule="exact"/>
        <w:ind w:left="67" w:right="67"/>
        <w:outlineLvl w:val="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十一、其他事项：</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1</w:t>
      </w:r>
      <w:r w:rsidRPr="00870A94">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870A94">
        <w:rPr>
          <w:rFonts w:asciiTheme="minorEastAsia" w:eastAsiaTheme="minorEastAsia" w:hAnsiTheme="minorEastAsia" w:cs="宋体"/>
          <w:kern w:val="0"/>
          <w:sz w:val="28"/>
        </w:rPr>
        <w:t>http://www.zjzfcg.gov.cn</w:t>
      </w:r>
      <w:r w:rsidRPr="00870A94">
        <w:rPr>
          <w:rFonts w:asciiTheme="minorEastAsia" w:eastAsiaTheme="minorEastAsia" w:hAnsiTheme="minorEastAsia" w:cs="宋体" w:hint="eastAsia"/>
          <w:kern w:val="0"/>
          <w:sz w:val="28"/>
        </w:rPr>
        <w:t>）</w:t>
      </w:r>
      <w:r w:rsidRPr="00870A94">
        <w:rPr>
          <w:rFonts w:asciiTheme="minorEastAsia" w:eastAsiaTheme="minorEastAsia" w:hAnsiTheme="minorEastAsia" w:cs="宋体"/>
          <w:kern w:val="0"/>
          <w:sz w:val="28"/>
        </w:rPr>
        <w:t>”</w:t>
      </w:r>
      <w:r w:rsidRPr="00870A94">
        <w:rPr>
          <w:rFonts w:asciiTheme="minorEastAsia" w:eastAsiaTheme="minorEastAsia" w:hAnsiTheme="minorEastAsia" w:cs="宋体" w:hint="eastAsia"/>
          <w:kern w:val="0"/>
          <w:sz w:val="28"/>
        </w:rPr>
        <w:t>上进行供应商注册登记并成为正式注册供应商。</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2</w:t>
      </w:r>
      <w:r w:rsidRPr="00870A94">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3</w:t>
      </w:r>
      <w:r w:rsidRPr="00870A94">
        <w:rPr>
          <w:rFonts w:asciiTheme="minorEastAsia" w:eastAsiaTheme="minorEastAsia" w:hAnsiTheme="minorEastAsia" w:cs="宋体" w:hint="eastAsia"/>
          <w:kern w:val="0"/>
          <w:sz w:val="28"/>
        </w:rPr>
        <w:t>、本项目技术指标及供应商资质公布详见公告或附件，并公开征求供应商及专家意见：</w:t>
      </w:r>
      <w:r w:rsidRPr="00870A94">
        <w:rPr>
          <w:rFonts w:asciiTheme="minorEastAsia" w:eastAsiaTheme="minorEastAsia" w:hAnsiTheme="minorEastAsia" w:cs="宋体"/>
          <w:kern w:val="0"/>
          <w:sz w:val="28"/>
        </w:rPr>
        <w:t>a)</w:t>
      </w:r>
      <w:r w:rsidRPr="00870A94">
        <w:rPr>
          <w:rFonts w:asciiTheme="minorEastAsia" w:eastAsiaTheme="minorEastAsia" w:hAnsiTheme="minorEastAsia" w:cs="宋体" w:hint="eastAsia"/>
          <w:kern w:val="0"/>
          <w:sz w:val="28"/>
        </w:rPr>
        <w:t>采购文件是否出现明显的倾向性内容；</w:t>
      </w:r>
      <w:r w:rsidRPr="00870A94">
        <w:rPr>
          <w:rFonts w:asciiTheme="minorEastAsia" w:eastAsiaTheme="minorEastAsia" w:hAnsiTheme="minorEastAsia" w:cs="宋体"/>
          <w:kern w:val="0"/>
          <w:sz w:val="28"/>
        </w:rPr>
        <w:t>b</w:t>
      </w:r>
      <w:r w:rsidRPr="00870A94">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870A94">
        <w:rPr>
          <w:rFonts w:asciiTheme="minorEastAsia" w:eastAsiaTheme="minorEastAsia" w:hAnsiTheme="minorEastAsia" w:cs="宋体"/>
          <w:kern w:val="0"/>
          <w:sz w:val="28"/>
        </w:rPr>
        <w:t>7</w:t>
      </w:r>
      <w:r w:rsidRPr="00870A94">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870A94">
        <w:rPr>
          <w:rFonts w:asciiTheme="minorEastAsia" w:eastAsiaTheme="minorEastAsia" w:hAnsiTheme="minorEastAsia" w:cs="宋体"/>
          <w:kern w:val="0"/>
          <w:sz w:val="28"/>
        </w:rPr>
        <w:t>0577-86699371</w:t>
      </w:r>
      <w:r w:rsidRPr="00870A94">
        <w:rPr>
          <w:rFonts w:asciiTheme="minorEastAsia" w:eastAsiaTheme="minorEastAsia" w:hAnsiTheme="minorEastAsia" w:cs="宋体" w:hint="eastAsia"/>
          <w:kern w:val="0"/>
          <w:sz w:val="28"/>
        </w:rPr>
        <w:t>，传真件必须签字（盖章），并注明联系方式。也可用扫描件电邮至</w:t>
      </w:r>
      <w:r w:rsidRPr="00870A94">
        <w:rPr>
          <w:rFonts w:asciiTheme="minorEastAsia" w:eastAsiaTheme="minorEastAsia" w:hAnsiTheme="minorEastAsia" w:cs="宋体"/>
          <w:kern w:val="0"/>
          <w:sz w:val="28"/>
        </w:rPr>
        <w:t>wzyxycgzx@126.com</w:t>
      </w:r>
      <w:r w:rsidRPr="00870A94">
        <w:rPr>
          <w:rFonts w:asciiTheme="minorEastAsia" w:eastAsiaTheme="minorEastAsia" w:hAnsiTheme="minorEastAsia" w:cs="宋体" w:hint="eastAsia"/>
          <w:kern w:val="0"/>
          <w:sz w:val="28"/>
        </w:rPr>
        <w:t>。</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rPr>
        <w:t>4</w:t>
      </w:r>
      <w:r w:rsidRPr="00870A94">
        <w:rPr>
          <w:rFonts w:asciiTheme="minorEastAsia" w:eastAsiaTheme="minorEastAsia" w:hAnsiTheme="minorEastAsia" w:cs="宋体" w:hint="eastAsia"/>
          <w:kern w:val="0"/>
          <w:sz w:val="28"/>
        </w:rPr>
        <w:t>、本公告同在浙江政府采购网、温州医科大学官网发布，如有不明，请电话咨询。</w:t>
      </w:r>
    </w:p>
    <w:p w:rsidR="0057665A" w:rsidRPr="00870A94" w:rsidRDefault="0057665A" w:rsidP="0057665A">
      <w:pPr>
        <w:widowControl/>
        <w:spacing w:before="67" w:after="67" w:line="400" w:lineRule="exact"/>
        <w:ind w:right="67"/>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十二、联系方式</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采购人名称：温州医科大学</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地点：温州医科大学茶山校区同心楼401室</w:t>
      </w:r>
      <w:r w:rsidRPr="00870A94">
        <w:rPr>
          <w:rFonts w:asciiTheme="minorEastAsia" w:eastAsiaTheme="minorEastAsia" w:hAnsiTheme="minorEastAsia" w:cs="宋体"/>
          <w:kern w:val="0"/>
          <w:sz w:val="28"/>
        </w:rPr>
        <w:t xml:space="preserve"> </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 xml:space="preserve">联系人：杨老师 </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电话/传真:</w:t>
      </w:r>
      <w:r w:rsidRPr="00870A94">
        <w:rPr>
          <w:rFonts w:asciiTheme="minorEastAsia" w:eastAsiaTheme="minorEastAsia" w:hAnsiTheme="minorEastAsia" w:cs="宋体"/>
          <w:kern w:val="0"/>
          <w:sz w:val="28"/>
        </w:rPr>
        <w:t>0577-86689891</w:t>
      </w:r>
    </w:p>
    <w:p w:rsidR="0057665A" w:rsidRPr="00870A94" w:rsidRDefault="0057665A" w:rsidP="0057665A">
      <w:pPr>
        <w:spacing w:line="420" w:lineRule="exact"/>
        <w:ind w:firstLineChars="200" w:firstLine="560"/>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E-mail：</w:t>
      </w:r>
      <w:r w:rsidRPr="00870A94">
        <w:rPr>
          <w:rFonts w:asciiTheme="minorEastAsia" w:eastAsiaTheme="minorEastAsia" w:hAnsiTheme="minorEastAsia" w:cs="宋体"/>
          <w:kern w:val="0"/>
          <w:sz w:val="28"/>
        </w:rPr>
        <w:t xml:space="preserve"> wzyxycgzx@126.com</w:t>
      </w:r>
    </w:p>
    <w:p w:rsidR="0057665A" w:rsidRPr="00870A94" w:rsidRDefault="0057665A" w:rsidP="0057665A">
      <w:pPr>
        <w:widowControl/>
        <w:spacing w:before="67" w:after="67" w:line="400" w:lineRule="exact"/>
        <w:ind w:left="67" w:right="67" w:firstLine="540"/>
        <w:rPr>
          <w:rFonts w:asciiTheme="minorEastAsia" w:eastAsiaTheme="minorEastAsia" w:hAnsiTheme="minorEastAsia" w:cs="宋体"/>
          <w:kern w:val="0"/>
          <w:sz w:val="28"/>
        </w:rPr>
      </w:pPr>
      <w:r w:rsidRPr="00870A94">
        <w:rPr>
          <w:rFonts w:asciiTheme="minorEastAsia" w:eastAsiaTheme="minorEastAsia" w:hAnsiTheme="minorEastAsia" w:cs="宋体"/>
          <w:kern w:val="0"/>
          <w:sz w:val="28"/>
          <w:szCs w:val="28"/>
        </w:rPr>
        <w:t xml:space="preserve">                                                                                                 </w:t>
      </w:r>
    </w:p>
    <w:p w:rsidR="0057665A" w:rsidRPr="00870A94" w:rsidRDefault="0057665A" w:rsidP="0057665A">
      <w:pPr>
        <w:widowControl/>
        <w:spacing w:line="400" w:lineRule="exact"/>
        <w:ind w:right="560"/>
        <w:jc w:val="right"/>
        <w:rPr>
          <w:rFonts w:asciiTheme="minorEastAsia" w:eastAsiaTheme="minorEastAsia" w:hAnsiTheme="minorEastAsia" w:cs="宋体"/>
          <w:kern w:val="0"/>
          <w:sz w:val="28"/>
        </w:rPr>
      </w:pPr>
      <w:r w:rsidRPr="00870A94">
        <w:rPr>
          <w:rFonts w:asciiTheme="minorEastAsia" w:eastAsiaTheme="minorEastAsia" w:hAnsiTheme="minorEastAsia" w:cs="宋体" w:hint="eastAsia"/>
          <w:kern w:val="0"/>
          <w:sz w:val="28"/>
        </w:rPr>
        <w:t>温州医科大学</w:t>
      </w:r>
    </w:p>
    <w:p w:rsidR="0057665A" w:rsidRPr="00870A94" w:rsidRDefault="0057665A" w:rsidP="0057665A">
      <w:pPr>
        <w:widowControl/>
        <w:wordWrap w:val="0"/>
        <w:spacing w:line="400" w:lineRule="exact"/>
        <w:ind w:firstLine="480"/>
        <w:jc w:val="right"/>
        <w:rPr>
          <w:rFonts w:asciiTheme="minorEastAsia" w:eastAsiaTheme="minorEastAsia" w:hAnsiTheme="minorEastAsia" w:cs="宋体"/>
          <w:kern w:val="0"/>
          <w:sz w:val="24"/>
        </w:rPr>
      </w:pPr>
      <w:r w:rsidRPr="00870A94">
        <w:rPr>
          <w:rFonts w:asciiTheme="minorEastAsia" w:eastAsiaTheme="minorEastAsia" w:hAnsiTheme="minorEastAsia" w:cs="宋体"/>
          <w:kern w:val="0"/>
          <w:sz w:val="28"/>
        </w:rPr>
        <w:t>                  </w:t>
      </w:r>
      <w:r w:rsidRPr="00870A94">
        <w:rPr>
          <w:rFonts w:asciiTheme="minorEastAsia" w:eastAsiaTheme="minorEastAsia" w:hAnsiTheme="minorEastAsia" w:cs="宋体" w:hint="eastAsia"/>
          <w:kern w:val="0"/>
          <w:sz w:val="28"/>
        </w:rPr>
        <w:t>二〇一五年</w:t>
      </w:r>
      <w:r>
        <w:rPr>
          <w:rFonts w:asciiTheme="minorEastAsia" w:eastAsiaTheme="minorEastAsia" w:hAnsiTheme="minorEastAsia" w:cs="宋体" w:hint="eastAsia"/>
          <w:kern w:val="0"/>
          <w:sz w:val="28"/>
        </w:rPr>
        <w:t>六</w:t>
      </w:r>
      <w:r w:rsidRPr="00870A94">
        <w:rPr>
          <w:rFonts w:asciiTheme="minorEastAsia" w:eastAsiaTheme="minorEastAsia" w:hAnsiTheme="minorEastAsia" w:cs="宋体" w:hint="eastAsia"/>
          <w:kern w:val="0"/>
          <w:sz w:val="28"/>
        </w:rPr>
        <w:t>月</w:t>
      </w:r>
      <w:r>
        <w:rPr>
          <w:rFonts w:asciiTheme="minorEastAsia" w:eastAsiaTheme="minorEastAsia" w:hAnsiTheme="minorEastAsia" w:cs="宋体" w:hint="eastAsia"/>
          <w:kern w:val="0"/>
          <w:sz w:val="28"/>
        </w:rPr>
        <w:t>二</w:t>
      </w:r>
      <w:r w:rsidRPr="00870A94">
        <w:rPr>
          <w:rFonts w:asciiTheme="minorEastAsia" w:eastAsiaTheme="minorEastAsia" w:hAnsiTheme="minorEastAsia" w:cs="宋体" w:hint="eastAsia"/>
          <w:kern w:val="0"/>
          <w:sz w:val="28"/>
        </w:rPr>
        <w:t>日</w:t>
      </w:r>
    </w:p>
    <w:p w:rsidR="0057665A" w:rsidRPr="00870A94" w:rsidRDefault="0057665A" w:rsidP="0057665A">
      <w:pPr>
        <w:widowControl/>
        <w:spacing w:line="400" w:lineRule="exact"/>
        <w:ind w:firstLine="480"/>
        <w:jc w:val="center"/>
        <w:rPr>
          <w:rFonts w:asciiTheme="minorEastAsia" w:eastAsiaTheme="minorEastAsia" w:hAnsiTheme="minorEastAsia"/>
          <w:b/>
          <w:sz w:val="36"/>
          <w:szCs w:val="36"/>
        </w:rPr>
      </w:pPr>
      <w:r w:rsidRPr="00870A94">
        <w:rPr>
          <w:rFonts w:asciiTheme="minorEastAsia" w:eastAsiaTheme="minorEastAsia" w:hAnsiTheme="minorEastAsia"/>
          <w:b/>
          <w:sz w:val="36"/>
          <w:szCs w:val="36"/>
        </w:rPr>
        <w:t xml:space="preserve"> </w:t>
      </w:r>
      <w:bookmarkEnd w:id="0"/>
      <w:r w:rsidRPr="00870A94">
        <w:rPr>
          <w:rFonts w:asciiTheme="minorEastAsia" w:eastAsiaTheme="minorEastAsia" w:hAnsiTheme="minorEastAsia"/>
          <w:b/>
          <w:sz w:val="36"/>
          <w:szCs w:val="36"/>
        </w:rPr>
        <w:br w:type="page"/>
      </w:r>
      <w:r w:rsidRPr="00870A94">
        <w:rPr>
          <w:rFonts w:asciiTheme="minorEastAsia" w:eastAsiaTheme="minorEastAsia" w:hAnsiTheme="minorEastAsia" w:hint="eastAsia"/>
          <w:b/>
          <w:sz w:val="36"/>
          <w:szCs w:val="36"/>
        </w:rPr>
        <w:t>第二章  投标人须知</w:t>
      </w:r>
    </w:p>
    <w:p w:rsidR="0057665A" w:rsidRPr="00870A94" w:rsidRDefault="0057665A" w:rsidP="0057665A">
      <w:pPr>
        <w:snapToGrid w:val="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57665A" w:rsidRPr="00870A94" w:rsidTr="00D005EE">
        <w:trPr>
          <w:trHeight w:val="633"/>
        </w:trPr>
        <w:tc>
          <w:tcPr>
            <w:tcW w:w="869"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napToGrid w:val="0"/>
              <w:jc w:val="center"/>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D005EE">
            <w:pPr>
              <w:snapToGrid w:val="0"/>
              <w:ind w:firstLineChars="700" w:firstLine="1968"/>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内    容    及    要    求</w:t>
            </w:r>
          </w:p>
        </w:tc>
      </w:tr>
      <w:tr w:rsidR="0057665A" w:rsidRPr="00870A94" w:rsidTr="002854E6">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项目名称及数量：</w:t>
            </w:r>
            <w:r w:rsidRPr="00870A94">
              <w:rPr>
                <w:rFonts w:asciiTheme="minorEastAsia" w:eastAsiaTheme="minorEastAsia" w:hAnsiTheme="minorEastAsia" w:hint="eastAsia"/>
                <w:bCs/>
                <w:sz w:val="28"/>
                <w:szCs w:val="28"/>
              </w:rPr>
              <w:t>详见第四章《招标需求》。</w:t>
            </w:r>
          </w:p>
        </w:tc>
      </w:tr>
      <w:tr w:rsidR="0057665A" w:rsidRPr="00870A94" w:rsidTr="002854E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投标保证金应按《招标采购公告》第十条规定交纳, 否则将不接受其投标。</w:t>
            </w:r>
          </w:p>
        </w:tc>
      </w:tr>
      <w:tr w:rsidR="0057665A" w:rsidRPr="00870A94" w:rsidTr="002854E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答疑与澄清：投标人对招标文件如有疑点或未尽事宜要求澄清，可用书面形式（包括信函、传真、下同）向采购单位提出，但书面意见应于投标文件截止时间7日前到达采购单位。</w:t>
            </w:r>
          </w:p>
        </w:tc>
      </w:tr>
      <w:tr w:rsidR="0057665A" w:rsidRPr="00870A94" w:rsidTr="002854E6">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本项目不接受联合体投标，不允许转包分包。</w:t>
            </w:r>
          </w:p>
        </w:tc>
      </w:tr>
      <w:tr w:rsidR="0057665A" w:rsidRPr="00870A94" w:rsidTr="002854E6">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演示：</w:t>
            </w:r>
            <w:r>
              <w:rPr>
                <w:rFonts w:asciiTheme="minorEastAsia" w:eastAsiaTheme="minorEastAsia" w:hAnsiTheme="minorEastAsia" w:hint="eastAsia"/>
                <w:sz w:val="28"/>
                <w:szCs w:val="28"/>
              </w:rPr>
              <w:t>无</w:t>
            </w:r>
          </w:p>
        </w:tc>
      </w:tr>
      <w:tr w:rsidR="0057665A" w:rsidRPr="00870A94" w:rsidTr="002854E6">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snapToGrid w:val="0"/>
              <w:textAlignment w:val="bottom"/>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投标文件组成：投标文件由投标报价文件</w:t>
            </w:r>
            <w:r w:rsidRPr="00870A94">
              <w:rPr>
                <w:rFonts w:asciiTheme="minorEastAsia" w:eastAsiaTheme="minorEastAsia" w:hAnsiTheme="minorEastAsia" w:cs="Arial" w:hint="eastAsia"/>
                <w:sz w:val="28"/>
                <w:szCs w:val="28"/>
              </w:rPr>
              <w:t>、</w:t>
            </w:r>
            <w:r w:rsidRPr="00870A94">
              <w:rPr>
                <w:rFonts w:asciiTheme="minorEastAsia" w:eastAsiaTheme="minorEastAsia" w:hAnsiTheme="minorEastAsia" w:hint="eastAsia"/>
                <w:sz w:val="28"/>
                <w:szCs w:val="28"/>
              </w:rPr>
              <w:t xml:space="preserve">商务及技术文件正本各 </w:t>
            </w:r>
            <w:r w:rsidRPr="00870A94">
              <w:rPr>
                <w:rFonts w:asciiTheme="minorEastAsia" w:eastAsiaTheme="minorEastAsia" w:hAnsiTheme="minorEastAsia" w:cs="Arial" w:hint="eastAsia"/>
                <w:sz w:val="28"/>
                <w:szCs w:val="28"/>
              </w:rPr>
              <w:t>1</w:t>
            </w:r>
            <w:r w:rsidRPr="00870A94">
              <w:rPr>
                <w:rFonts w:asciiTheme="minorEastAsia" w:eastAsiaTheme="minorEastAsia" w:hAnsiTheme="minorEastAsia" w:hint="eastAsia"/>
                <w:sz w:val="28"/>
                <w:szCs w:val="28"/>
              </w:rPr>
              <w:t xml:space="preserve"> 份，副本各</w:t>
            </w:r>
            <w:r w:rsidRPr="00870A94">
              <w:rPr>
                <w:rFonts w:asciiTheme="minorEastAsia" w:eastAsiaTheme="minorEastAsia" w:hAnsiTheme="minorEastAsia" w:cs="Arial" w:hint="eastAsia"/>
                <w:sz w:val="28"/>
                <w:szCs w:val="28"/>
              </w:rPr>
              <w:t>5</w:t>
            </w:r>
            <w:r w:rsidRPr="00870A94">
              <w:rPr>
                <w:rFonts w:asciiTheme="minorEastAsia" w:eastAsiaTheme="minorEastAsia" w:hAnsiTheme="minorEastAsia" w:hint="eastAsia"/>
                <w:sz w:val="28"/>
                <w:szCs w:val="28"/>
              </w:rPr>
              <w:t>份。</w:t>
            </w:r>
          </w:p>
        </w:tc>
      </w:tr>
      <w:tr w:rsidR="0057665A" w:rsidRPr="00870A94" w:rsidTr="002854E6">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snapToGrid w:val="0"/>
              <w:textAlignment w:val="bottom"/>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评标结果公示：评标结束后5个工作日内，中标结果公示于</w:t>
            </w:r>
            <w:r w:rsidRPr="00870A94">
              <w:rPr>
                <w:rFonts w:asciiTheme="minorEastAsia" w:eastAsiaTheme="minorEastAsia" w:hAnsiTheme="minorEastAsia" w:cs="Arial" w:hint="eastAsia"/>
                <w:sz w:val="28"/>
                <w:szCs w:val="28"/>
              </w:rPr>
              <w:t>浙江省政府采购网和温州医科大学官网并发布中标通知书。</w:t>
            </w:r>
          </w:p>
        </w:tc>
      </w:tr>
      <w:tr w:rsidR="0057665A" w:rsidRPr="00870A94" w:rsidTr="002854E6">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snapToGrid w:val="0"/>
              <w:textAlignment w:val="bottom"/>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57665A" w:rsidRPr="00870A94" w:rsidTr="002854E6">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snapToGrid w:val="0"/>
              <w:textAlignment w:val="bottom"/>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签订合同时间：</w:t>
            </w:r>
            <w:r w:rsidRPr="00870A94">
              <w:rPr>
                <w:rFonts w:asciiTheme="minorEastAsia" w:eastAsiaTheme="minorEastAsia" w:hAnsiTheme="minorEastAsia"/>
                <w:sz w:val="28"/>
                <w:szCs w:val="28"/>
              </w:rPr>
              <w:t>中标人应按中标通知书规定的时间、地点与采购人签订合同，同时提交履约保证金。</w:t>
            </w:r>
          </w:p>
        </w:tc>
      </w:tr>
      <w:tr w:rsidR="0057665A" w:rsidRPr="00870A94" w:rsidTr="002854E6">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投标文件有效期为</w:t>
            </w:r>
            <w:r w:rsidRPr="00870A94">
              <w:rPr>
                <w:rFonts w:asciiTheme="minorEastAsia" w:eastAsiaTheme="minorEastAsia" w:hAnsiTheme="minorEastAsia" w:cs="Arial" w:hint="eastAsia"/>
                <w:sz w:val="28"/>
                <w:szCs w:val="28"/>
              </w:rPr>
              <w:t>90天。</w:t>
            </w:r>
          </w:p>
        </w:tc>
      </w:tr>
      <w:tr w:rsidR="0057665A" w:rsidRPr="00870A94" w:rsidTr="002854E6">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投标文件逾期送达或未密封将被拒收。</w:t>
            </w:r>
          </w:p>
        </w:tc>
      </w:tr>
      <w:tr w:rsidR="0057665A" w:rsidRPr="00870A94" w:rsidTr="002854E6">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解释：本招标文件的解释权属于温州医科大学。</w:t>
            </w:r>
          </w:p>
        </w:tc>
      </w:tr>
      <w:tr w:rsidR="0057665A" w:rsidRPr="00870A94" w:rsidTr="002854E6">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28"/>
                <w:szCs w:val="28"/>
              </w:rPr>
            </w:pPr>
          </w:p>
        </w:tc>
        <w:tc>
          <w:tcPr>
            <w:tcW w:w="805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rPr>
                <w:rFonts w:asciiTheme="minorEastAsia" w:eastAsiaTheme="minorEastAsia" w:hAnsiTheme="minorEastAsia"/>
                <w:sz w:val="28"/>
                <w:szCs w:val="28"/>
              </w:rPr>
            </w:pPr>
          </w:p>
        </w:tc>
      </w:tr>
    </w:tbl>
    <w:p w:rsidR="0057665A" w:rsidRPr="00870A94" w:rsidRDefault="0057665A" w:rsidP="0057665A">
      <w:pPr>
        <w:pStyle w:val="a9"/>
        <w:snapToGrid w:val="0"/>
        <w:spacing w:beforeLines="0" w:afterLines="0" w:line="240" w:lineRule="auto"/>
        <w:ind w:firstLineChars="200" w:firstLine="600"/>
        <w:rPr>
          <w:rFonts w:asciiTheme="minorEastAsia" w:eastAsiaTheme="minorEastAsia" w:hAnsiTheme="minorEastAsia"/>
          <w:sz w:val="28"/>
          <w:szCs w:val="28"/>
        </w:rPr>
      </w:pPr>
      <w:r w:rsidRPr="00870A94">
        <w:rPr>
          <w:rFonts w:asciiTheme="minorEastAsia" w:eastAsiaTheme="minorEastAsia" w:hAnsiTheme="minorEastAsia"/>
          <w:sz w:val="30"/>
          <w:szCs w:val="30"/>
        </w:rPr>
        <w:br w:type="page"/>
      </w:r>
      <w:r w:rsidRPr="00870A94">
        <w:rPr>
          <w:rFonts w:asciiTheme="minorEastAsia" w:eastAsiaTheme="minorEastAsia" w:hAnsiTheme="minorEastAsia" w:hint="eastAsia"/>
          <w:b/>
          <w:sz w:val="28"/>
          <w:szCs w:val="28"/>
        </w:rPr>
        <w:t>一、总  则</w:t>
      </w:r>
    </w:p>
    <w:p w:rsidR="0057665A" w:rsidRPr="00870A94" w:rsidRDefault="0057665A" w:rsidP="0057665A">
      <w:pPr>
        <w:snapToGrid w:val="0"/>
        <w:spacing w:line="460" w:lineRule="exact"/>
        <w:ind w:firstLineChars="148" w:firstLine="416"/>
        <w:jc w:val="left"/>
        <w:outlineLvl w:val="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（一） 适用范围</w:t>
      </w:r>
    </w:p>
    <w:p w:rsidR="0057665A" w:rsidRPr="00870A94" w:rsidRDefault="0057665A" w:rsidP="0057665A">
      <w:pPr>
        <w:snapToGrid w:val="0"/>
        <w:spacing w:line="460" w:lineRule="exact"/>
        <w:ind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仅适用于本次招标文件中采购项目的招标、投标、评标、定标、验收、合同履约、付款等行为（法律、法规另有规定的，从其规定）。</w:t>
      </w:r>
    </w:p>
    <w:p w:rsidR="0057665A" w:rsidRPr="00870A94" w:rsidRDefault="0057665A" w:rsidP="000C7AFE">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（二）定义</w:t>
      </w:r>
    </w:p>
    <w:p w:rsidR="0057665A" w:rsidRPr="00870A94" w:rsidRDefault="0057665A" w:rsidP="0057665A">
      <w:pPr>
        <w:snapToGrid w:val="0"/>
        <w:spacing w:line="460" w:lineRule="exact"/>
        <w:ind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1.“招标方”（采购人）系指组织本次招标的温州医科大学。</w:t>
      </w:r>
    </w:p>
    <w:p w:rsidR="0057665A" w:rsidRPr="00870A94" w:rsidRDefault="0057665A" w:rsidP="0057665A">
      <w:pPr>
        <w:snapToGrid w:val="0"/>
        <w:spacing w:line="460" w:lineRule="exact"/>
        <w:ind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2.“投标人”系指向招标方提交投标文件的单位。</w:t>
      </w:r>
    </w:p>
    <w:p w:rsidR="0057665A" w:rsidRPr="00870A94" w:rsidRDefault="0057665A" w:rsidP="0057665A">
      <w:pPr>
        <w:snapToGrid w:val="0"/>
        <w:spacing w:line="460" w:lineRule="exact"/>
        <w:ind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3. “项目”系指投标人为采购人提供2015年-2017年进口代理服务。</w:t>
      </w:r>
    </w:p>
    <w:p w:rsidR="0057665A" w:rsidRPr="00870A94" w:rsidRDefault="0057665A" w:rsidP="0057665A">
      <w:pPr>
        <w:snapToGrid w:val="0"/>
        <w:spacing w:line="460" w:lineRule="exact"/>
        <w:ind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4</w:t>
      </w:r>
      <w:r w:rsidRPr="00870A94">
        <w:rPr>
          <w:rFonts w:asciiTheme="minorEastAsia" w:eastAsiaTheme="minorEastAsia" w:hAnsiTheme="minorEastAsia" w:cs="Arial"/>
          <w:sz w:val="28"/>
          <w:szCs w:val="28"/>
        </w:rPr>
        <w:t xml:space="preserve">. </w:t>
      </w:r>
      <w:r w:rsidRPr="00870A94">
        <w:rPr>
          <w:rFonts w:asciiTheme="minorEastAsia" w:eastAsiaTheme="minorEastAsia" w:hAnsiTheme="minorEastAsia" w:cs="Arial" w:hint="eastAsia"/>
          <w:sz w:val="28"/>
          <w:szCs w:val="28"/>
        </w:rPr>
        <w:t>“</w:t>
      </w:r>
      <w:r w:rsidRPr="00870A94">
        <w:rPr>
          <w:rFonts w:asciiTheme="minorEastAsia" w:eastAsiaTheme="minorEastAsia" w:hAnsiTheme="minorEastAsia" w:cs="Arial"/>
          <w:sz w:val="28"/>
          <w:szCs w:val="28"/>
        </w:rPr>
        <w:t>书面形式</w:t>
      </w:r>
      <w:r w:rsidRPr="00870A94">
        <w:rPr>
          <w:rFonts w:asciiTheme="minorEastAsia" w:eastAsiaTheme="minorEastAsia" w:hAnsiTheme="minorEastAsia" w:cs="Arial" w:hint="eastAsia"/>
          <w:sz w:val="28"/>
          <w:szCs w:val="28"/>
        </w:rPr>
        <w:t>”</w:t>
      </w:r>
      <w:r w:rsidRPr="00870A94">
        <w:rPr>
          <w:rFonts w:asciiTheme="minorEastAsia" w:eastAsiaTheme="minorEastAsia" w:hAnsiTheme="minorEastAsia" w:cs="Arial"/>
          <w:sz w:val="28"/>
          <w:szCs w:val="28"/>
        </w:rPr>
        <w:t>包括信函、传真等。</w:t>
      </w:r>
    </w:p>
    <w:p w:rsidR="0057665A" w:rsidRPr="00870A94" w:rsidRDefault="0057665A" w:rsidP="000C7AF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（三）投标委托</w:t>
      </w:r>
    </w:p>
    <w:p w:rsidR="0057665A" w:rsidRPr="00870A94" w:rsidRDefault="0057665A" w:rsidP="0057665A">
      <w:pPr>
        <w:snapToGrid w:val="0"/>
        <w:spacing w:line="460" w:lineRule="exact"/>
        <w:ind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全权代表须携带有效身份证件。如全权代表不是法定代表人，须有法定代表人出具的授权委托书（正本用原件，副本用复印件，格式见附件）。</w:t>
      </w:r>
    </w:p>
    <w:p w:rsidR="0057665A" w:rsidRPr="00870A94" w:rsidRDefault="0057665A" w:rsidP="000C7AF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（四）投标费用</w:t>
      </w:r>
    </w:p>
    <w:p w:rsidR="0057665A" w:rsidRPr="00870A94" w:rsidRDefault="0057665A" w:rsidP="0057665A">
      <w:pPr>
        <w:snapToGrid w:val="0"/>
        <w:spacing w:line="460" w:lineRule="exact"/>
        <w:ind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57665A" w:rsidRPr="00870A94" w:rsidRDefault="0057665A" w:rsidP="000C7AF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（五）特别说明：</w:t>
      </w:r>
    </w:p>
    <w:p w:rsidR="0057665A" w:rsidRPr="00870A94" w:rsidRDefault="0057665A" w:rsidP="0057665A">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57665A" w:rsidRPr="00870A94" w:rsidRDefault="0057665A" w:rsidP="0057665A">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57665A" w:rsidRPr="00870A94" w:rsidRDefault="0057665A" w:rsidP="000C7AF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70A94">
        <w:rPr>
          <w:rFonts w:asciiTheme="minorEastAsia" w:eastAsiaTheme="minorEastAsia" w:hAnsiTheme="minorEastAsia" w:hint="eastAsia"/>
          <w:b/>
          <w:bCs/>
          <w:sz w:val="28"/>
          <w:szCs w:val="28"/>
        </w:rPr>
        <w:t>（六）</w:t>
      </w:r>
      <w:r w:rsidRPr="00870A94">
        <w:rPr>
          <w:rFonts w:asciiTheme="minorEastAsia" w:eastAsiaTheme="minorEastAsia" w:hAnsiTheme="minorEastAsia" w:hint="eastAsia"/>
          <w:b/>
          <w:sz w:val="28"/>
          <w:szCs w:val="28"/>
        </w:rPr>
        <w:t xml:space="preserve">招标文件的澄清与修改 </w:t>
      </w:r>
    </w:p>
    <w:p w:rsidR="0057665A" w:rsidRPr="00870A94" w:rsidRDefault="0057665A" w:rsidP="0057665A">
      <w:pPr>
        <w:pStyle w:val="a9"/>
        <w:snapToGrid w:val="0"/>
        <w:spacing w:beforeLines="0" w:afterLines="0"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sidRPr="00870A94">
        <w:rPr>
          <w:rFonts w:asciiTheme="minorEastAsia" w:eastAsiaTheme="minorEastAsia" w:hAnsiTheme="minorEastAsia" w:hint="eastAsia"/>
          <w:bCs/>
          <w:sz w:val="28"/>
          <w:szCs w:val="28"/>
        </w:rPr>
        <w:t>投标人应认真阅读本招标文件，发现其中有误或有不合理要求的，投标人应当在</w:t>
      </w:r>
      <w:r w:rsidRPr="00870A94">
        <w:rPr>
          <w:rFonts w:asciiTheme="minorEastAsia" w:eastAsiaTheme="minorEastAsia" w:hAnsiTheme="minorEastAsia" w:hint="eastAsia"/>
          <w:sz w:val="28"/>
          <w:szCs w:val="28"/>
        </w:rPr>
        <w:t>规定的时间</w:t>
      </w:r>
      <w:r w:rsidRPr="00870A94">
        <w:rPr>
          <w:rFonts w:asciiTheme="minorEastAsia" w:eastAsiaTheme="minorEastAsia" w:hAnsiTheme="minorEastAsia" w:hint="eastAsia"/>
          <w:bCs/>
          <w:sz w:val="28"/>
          <w:szCs w:val="28"/>
        </w:rPr>
        <w:t>前以书面形式向温州医科大学国资处</w:t>
      </w:r>
      <w:r w:rsidRPr="00870A94">
        <w:rPr>
          <w:rFonts w:asciiTheme="minorEastAsia" w:eastAsiaTheme="minorEastAsia" w:hAnsiTheme="minorEastAsia" w:hint="eastAsia"/>
          <w:sz w:val="28"/>
          <w:szCs w:val="28"/>
        </w:rPr>
        <w:t>采购中心</w:t>
      </w:r>
      <w:r w:rsidRPr="00870A94">
        <w:rPr>
          <w:rFonts w:asciiTheme="minorEastAsia" w:eastAsiaTheme="minorEastAsia" w:hAnsiTheme="minorEastAsia" w:hint="eastAsia"/>
          <w:bCs/>
          <w:sz w:val="28"/>
          <w:szCs w:val="28"/>
        </w:rPr>
        <w:t>提出</w:t>
      </w:r>
      <w:r w:rsidRPr="00870A94">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57665A" w:rsidRPr="00870A94" w:rsidRDefault="0057665A" w:rsidP="0057665A">
      <w:pPr>
        <w:pStyle w:val="a9"/>
        <w:snapToGrid w:val="0"/>
        <w:spacing w:beforeLines="0" w:afterLines="0"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57665A" w:rsidRPr="00870A94" w:rsidRDefault="0057665A" w:rsidP="000C7AF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70A94">
        <w:rPr>
          <w:rFonts w:asciiTheme="minorEastAsia" w:eastAsiaTheme="minorEastAsia" w:hAnsiTheme="minorEastAsia" w:hint="eastAsia"/>
          <w:b/>
          <w:sz w:val="28"/>
          <w:szCs w:val="28"/>
        </w:rPr>
        <w:t>（七）</w:t>
      </w:r>
      <w:r w:rsidRPr="00870A94">
        <w:rPr>
          <w:rFonts w:asciiTheme="minorEastAsia" w:eastAsiaTheme="minorEastAsia" w:hAnsiTheme="minorEastAsia" w:hint="eastAsia"/>
          <w:b/>
          <w:bCs/>
          <w:sz w:val="28"/>
          <w:szCs w:val="28"/>
        </w:rPr>
        <w:t>质疑</w:t>
      </w:r>
    </w:p>
    <w:p w:rsidR="0057665A" w:rsidRPr="00870A94" w:rsidRDefault="0057665A" w:rsidP="0057665A">
      <w:pPr>
        <w:widowControl/>
        <w:spacing w:line="460" w:lineRule="exact"/>
        <w:ind w:firstLineChars="200" w:firstLine="560"/>
        <w:jc w:val="left"/>
        <w:rPr>
          <w:rFonts w:asciiTheme="minorEastAsia" w:eastAsiaTheme="minorEastAsia" w:hAnsiTheme="minorEastAsia" w:cs="Arial"/>
          <w:sz w:val="28"/>
          <w:szCs w:val="28"/>
        </w:rPr>
      </w:pPr>
      <w:r w:rsidRPr="00870A94">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70A94">
        <w:rPr>
          <w:rFonts w:asciiTheme="minorEastAsia" w:eastAsiaTheme="minorEastAsia" w:hAnsiTheme="minorEastAsia"/>
          <w:sz w:val="28"/>
          <w:szCs w:val="28"/>
        </w:rPr>
        <w:t>但需对投诉或质疑内容的真实性承担法律责任。</w:t>
      </w:r>
    </w:p>
    <w:p w:rsidR="0057665A" w:rsidRPr="00870A94" w:rsidRDefault="0057665A" w:rsidP="0057665A">
      <w:pPr>
        <w:pStyle w:val="a9"/>
        <w:snapToGrid w:val="0"/>
        <w:spacing w:beforeLines="0" w:afterLines="0"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57665A" w:rsidRPr="00870A94" w:rsidRDefault="0057665A" w:rsidP="0057665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二、投标文件的编制</w:t>
      </w:r>
    </w:p>
    <w:p w:rsidR="0057665A" w:rsidRPr="00870A94" w:rsidRDefault="0057665A" w:rsidP="0057665A">
      <w:pPr>
        <w:snapToGrid w:val="0"/>
        <w:spacing w:line="460" w:lineRule="exact"/>
        <w:ind w:firstLineChars="196" w:firstLine="551"/>
        <w:jc w:val="left"/>
        <w:outlineLvl w:val="0"/>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（一）投标文件的组成</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投标文件由商务及技术文件、投标报价文件二部份组成。</w:t>
      </w:r>
    </w:p>
    <w:p w:rsidR="0057665A" w:rsidRPr="00870A94" w:rsidRDefault="0057665A" w:rsidP="000C7AFE">
      <w:pPr>
        <w:snapToGrid w:val="0"/>
        <w:spacing w:beforeLines="50" w:line="460" w:lineRule="exact"/>
        <w:ind w:firstLineChars="196" w:firstLine="551"/>
        <w:jc w:val="left"/>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1、</w:t>
      </w:r>
      <w:r w:rsidRPr="00870A94">
        <w:rPr>
          <w:rFonts w:asciiTheme="minorEastAsia" w:eastAsiaTheme="minorEastAsia" w:hAnsiTheme="minorEastAsia" w:hint="eastAsia"/>
          <w:sz w:val="28"/>
          <w:szCs w:val="28"/>
        </w:rPr>
        <w:t>商务及技术文件</w:t>
      </w:r>
    </w:p>
    <w:p w:rsidR="0057665A" w:rsidRPr="00870A94" w:rsidRDefault="0057665A" w:rsidP="000C7AFE">
      <w:pPr>
        <w:snapToGrid w:val="0"/>
        <w:spacing w:beforeLines="50" w:line="460" w:lineRule="exact"/>
        <w:ind w:firstLineChars="196" w:firstLine="551"/>
        <w:jc w:val="left"/>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A.商务文件：</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（1）投标声明书 (格式见附件)；</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（2）法定代表人授权委托书(格式见附件)；</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（3）提供符合年检要求的营业执照复印件和经营进出口业务的相关资质证明文件复印件（加盖公章）；</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 xml:space="preserve">（4）提供符合要求的税务登记证复印件； </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（5）提供企业本部或温州</w:t>
      </w:r>
      <w:r w:rsidRPr="00870A94">
        <w:rPr>
          <w:rFonts w:asciiTheme="minorEastAsia" w:eastAsiaTheme="minorEastAsia" w:hAnsiTheme="minorEastAsia"/>
          <w:sz w:val="28"/>
          <w:szCs w:val="28"/>
        </w:rPr>
        <w:t>市</w:t>
      </w:r>
      <w:r w:rsidRPr="00870A94">
        <w:rPr>
          <w:rFonts w:asciiTheme="minorEastAsia" w:eastAsiaTheme="minorEastAsia" w:hAnsiTheme="minorEastAsia" w:hint="eastAsia"/>
          <w:sz w:val="28"/>
          <w:szCs w:val="28"/>
        </w:rPr>
        <w:t>分部（办事处）在温州本地的营业</w:t>
      </w:r>
      <w:r>
        <w:rPr>
          <w:rFonts w:asciiTheme="minorEastAsia" w:eastAsiaTheme="minorEastAsia" w:hAnsiTheme="minorEastAsia" w:hint="eastAsia"/>
          <w:sz w:val="28"/>
          <w:szCs w:val="28"/>
        </w:rPr>
        <w:t>地</w:t>
      </w:r>
      <w:r w:rsidRPr="00870A94">
        <w:rPr>
          <w:rFonts w:asciiTheme="minorEastAsia" w:eastAsiaTheme="minorEastAsia" w:hAnsiTheme="minorEastAsia" w:hint="eastAsia"/>
          <w:sz w:val="28"/>
          <w:szCs w:val="28"/>
        </w:rPr>
        <w:t>址证明及需要说明的资料；</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（6）投标人情况介绍（</w:t>
      </w:r>
      <w:r w:rsidRPr="00870A94">
        <w:rPr>
          <w:rFonts w:asciiTheme="minorEastAsia" w:eastAsiaTheme="minorEastAsia" w:hAnsiTheme="minorEastAsia"/>
          <w:sz w:val="28"/>
          <w:szCs w:val="28"/>
        </w:rPr>
        <w:t>包括</w:t>
      </w:r>
      <w:r w:rsidRPr="00870A94">
        <w:rPr>
          <w:rFonts w:asciiTheme="minorEastAsia" w:eastAsiaTheme="minorEastAsia" w:hAnsiTheme="minorEastAsia" w:hint="eastAsia"/>
          <w:sz w:val="28"/>
          <w:szCs w:val="28"/>
        </w:rPr>
        <w:t>企业</w:t>
      </w:r>
      <w:r w:rsidRPr="00870A94">
        <w:rPr>
          <w:rFonts w:asciiTheme="minorEastAsia" w:eastAsiaTheme="minorEastAsia" w:hAnsiTheme="minorEastAsia"/>
          <w:sz w:val="28"/>
          <w:szCs w:val="28"/>
        </w:rPr>
        <w:t>规模、设备、人员结构和经营状况及相关项目的经验证明</w:t>
      </w:r>
      <w:r w:rsidRPr="00870A94">
        <w:rPr>
          <w:rFonts w:asciiTheme="minorEastAsia" w:eastAsiaTheme="minorEastAsia" w:hAnsiTheme="minorEastAsia" w:hint="eastAsia"/>
          <w:sz w:val="28"/>
          <w:szCs w:val="28"/>
        </w:rPr>
        <w:t>，近三年内从事进口业务的主要国家和地区目录、外地口岸进口业务能力、公司对承担本服务项目的优势和特长介绍等）；</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（7）投标人相关银行资信和信用等级状况证明（复印件盖公章）；</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（8）近三年代理高校（或科研院所、医院、药企）进口设备的业绩（投标人业绩情况一览表、合同复印件、用户验收报告）；</w:t>
      </w:r>
    </w:p>
    <w:p w:rsidR="0057665A" w:rsidRDefault="0057665A" w:rsidP="00D005EE">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（9）无重大违法记录声明；</w:t>
      </w:r>
    </w:p>
    <w:p w:rsidR="0057665A" w:rsidRPr="00870A94" w:rsidRDefault="0057665A" w:rsidP="00D005EE">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（10）提供结算发票复印件；</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sidRPr="00870A94">
        <w:rPr>
          <w:rFonts w:asciiTheme="minorEastAsia" w:eastAsiaTheme="minorEastAsia" w:hAnsiTheme="minorEastAsia" w:hint="eastAsia"/>
          <w:sz w:val="28"/>
          <w:szCs w:val="28"/>
        </w:rPr>
        <w:t>）投标方认为需要的其他文件资料。</w:t>
      </w:r>
    </w:p>
    <w:p w:rsidR="0057665A" w:rsidRPr="00870A94" w:rsidRDefault="0057665A" w:rsidP="000C7AFE">
      <w:pPr>
        <w:snapToGrid w:val="0"/>
        <w:spacing w:afterLines="50" w:line="460" w:lineRule="exact"/>
        <w:ind w:firstLineChars="196" w:firstLine="551"/>
        <w:jc w:val="left"/>
        <w:rPr>
          <w:rFonts w:asciiTheme="minorEastAsia" w:eastAsiaTheme="minorEastAsia" w:hAnsiTheme="minorEastAsia"/>
          <w:b/>
          <w:bCs/>
          <w:sz w:val="28"/>
          <w:szCs w:val="28"/>
        </w:rPr>
      </w:pPr>
      <w:r w:rsidRPr="00870A94">
        <w:rPr>
          <w:rFonts w:asciiTheme="minorEastAsia" w:eastAsiaTheme="minorEastAsia" w:hAnsiTheme="minorEastAsia" w:hint="eastAsia"/>
          <w:b/>
          <w:bCs/>
          <w:sz w:val="28"/>
          <w:szCs w:val="28"/>
        </w:rPr>
        <w:t>B.技术文件（货物和技术服务类项目）</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（1）符合</w:t>
      </w:r>
      <w:r w:rsidRPr="00870A94">
        <w:rPr>
          <w:rFonts w:asciiTheme="minorEastAsia" w:eastAsiaTheme="minorEastAsia" w:hAnsiTheme="minorEastAsia"/>
          <w:sz w:val="28"/>
          <w:szCs w:val="28"/>
        </w:rPr>
        <w:t>招标要求的</w:t>
      </w:r>
      <w:r w:rsidRPr="00870A94">
        <w:rPr>
          <w:rFonts w:asciiTheme="minorEastAsia" w:eastAsiaTheme="minorEastAsia" w:hAnsiTheme="minorEastAsia" w:hint="eastAsia"/>
          <w:sz w:val="28"/>
          <w:szCs w:val="28"/>
        </w:rPr>
        <w:t>详细</w:t>
      </w:r>
      <w:r w:rsidRPr="00870A94">
        <w:rPr>
          <w:rFonts w:asciiTheme="minorEastAsia" w:eastAsiaTheme="minorEastAsia" w:hAnsiTheme="minorEastAsia"/>
          <w:sz w:val="28"/>
          <w:szCs w:val="28"/>
        </w:rPr>
        <w:t>服务方案和服务承诺书（</w:t>
      </w:r>
      <w:r w:rsidRPr="00870A94">
        <w:rPr>
          <w:rFonts w:asciiTheme="minorEastAsia" w:eastAsiaTheme="minorEastAsia" w:hAnsiTheme="minorEastAsia" w:hint="eastAsia"/>
          <w:sz w:val="28"/>
          <w:szCs w:val="28"/>
        </w:rPr>
        <w:t>根据招标文件提出的服务内容要求，制订具体服务方案和服务承诺书，包括实施计划安排、服务</w:t>
      </w:r>
      <w:r>
        <w:rPr>
          <w:rFonts w:asciiTheme="minorEastAsia" w:eastAsiaTheme="minorEastAsia" w:hAnsiTheme="minorEastAsia" w:hint="eastAsia"/>
          <w:sz w:val="28"/>
          <w:szCs w:val="28"/>
        </w:rPr>
        <w:t>进度和服务效率</w:t>
      </w:r>
      <w:r w:rsidRPr="00870A94">
        <w:rPr>
          <w:rFonts w:asciiTheme="minorEastAsia" w:eastAsiaTheme="minorEastAsia" w:hAnsiTheme="minorEastAsia" w:hint="eastAsia"/>
          <w:sz w:val="28"/>
          <w:szCs w:val="28"/>
        </w:rPr>
        <w:t>承诺、服务质量保证措施（如：相关管理制度、程序文件等）、资金往来的安全性保证措施、外地代理商如何保证服务等）；</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（2）本项目主要责任人和人员配备情况简介（格式见附件）；</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（3）技术响应表（格式见附件）；</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（4）针对温州医科大学是否提供进口业务方面的特别服务（如有）；</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（5）投标人需要说明的其他文件和说明（格式自拟）。</w:t>
      </w:r>
    </w:p>
    <w:p w:rsidR="0057665A" w:rsidRPr="00870A94" w:rsidRDefault="0057665A" w:rsidP="0057665A">
      <w:pPr>
        <w:snapToGrid w:val="0"/>
        <w:spacing w:line="460" w:lineRule="exact"/>
        <w:ind w:firstLineChars="196" w:firstLine="551"/>
        <w:jc w:val="left"/>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2.报价文件：</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sidRPr="00870A94">
        <w:rPr>
          <w:rFonts w:asciiTheme="minorEastAsia" w:eastAsiaTheme="minorEastAsia" w:hAnsiTheme="minorEastAsia"/>
          <w:sz w:val="28"/>
          <w:szCs w:val="28"/>
        </w:rPr>
        <w:t>报价表</w:t>
      </w:r>
      <w:r w:rsidRPr="00870A94">
        <w:rPr>
          <w:rFonts w:asciiTheme="minorEastAsia" w:eastAsiaTheme="minorEastAsia" w:hAnsiTheme="minorEastAsia" w:hint="eastAsia"/>
          <w:sz w:val="28"/>
          <w:szCs w:val="28"/>
        </w:rPr>
        <w:t>（格式见附件）；</w:t>
      </w:r>
    </w:p>
    <w:p w:rsidR="0057665A" w:rsidRPr="00870A94" w:rsidRDefault="0057665A" w:rsidP="0057665A">
      <w:pPr>
        <w:pStyle w:val="af1"/>
        <w:snapToGrid w:val="0"/>
        <w:spacing w:line="460" w:lineRule="exact"/>
        <w:ind w:leftChars="0" w:left="0"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（2）投标人针对报价需要说明的其他文件和说明（格式自拟）。</w:t>
      </w:r>
    </w:p>
    <w:p w:rsidR="0057665A" w:rsidRPr="00870A94" w:rsidRDefault="0057665A" w:rsidP="0057665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70A94">
        <w:rPr>
          <w:rFonts w:asciiTheme="minorEastAsia" w:eastAsiaTheme="minorEastAsia" w:hAnsiTheme="minorEastAsia" w:hint="eastAsia"/>
          <w:b/>
          <w:bCs/>
          <w:color w:val="auto"/>
          <w:sz w:val="28"/>
          <w:szCs w:val="28"/>
        </w:rPr>
        <w:t>注：法定代表人授权委托书、投标声明书、报价汇总表必须由相应代表人签名单位公章。商务和技术文件中不得出现价格信息，否则以无效标处理。</w:t>
      </w:r>
    </w:p>
    <w:p w:rsidR="0057665A" w:rsidRPr="00870A94" w:rsidRDefault="0057665A" w:rsidP="0057665A">
      <w:pPr>
        <w:snapToGrid w:val="0"/>
        <w:spacing w:line="460" w:lineRule="exact"/>
        <w:ind w:firstLineChars="196" w:firstLine="551"/>
        <w:jc w:val="left"/>
        <w:outlineLvl w:val="0"/>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（二）投标文件的语言及计量</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57665A" w:rsidRPr="00870A94" w:rsidRDefault="0057665A" w:rsidP="000C7AFE">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（三）投标报价</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 投标文件只允许有一个报价，投标报价应按招标文件中相关附表格式填报。</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 要求以人民币报价。</w:t>
      </w:r>
    </w:p>
    <w:p w:rsidR="0057665A" w:rsidRPr="00D948CD" w:rsidRDefault="0057665A" w:rsidP="0057665A">
      <w:pPr>
        <w:snapToGrid w:val="0"/>
        <w:spacing w:line="460" w:lineRule="exact"/>
        <w:ind w:firstLineChars="200" w:firstLine="560"/>
        <w:jc w:val="left"/>
        <w:rPr>
          <w:rFonts w:asciiTheme="minorEastAsia" w:eastAsiaTheme="minorEastAsia" w:hAnsiTheme="minorEastAsia"/>
          <w:b/>
          <w:sz w:val="28"/>
          <w:szCs w:val="28"/>
        </w:rPr>
      </w:pPr>
      <w:r w:rsidRPr="00870A94">
        <w:rPr>
          <w:rFonts w:asciiTheme="minorEastAsia" w:eastAsiaTheme="minorEastAsia" w:hAnsiTheme="minorEastAsia"/>
          <w:sz w:val="28"/>
          <w:szCs w:val="28"/>
        </w:rPr>
        <w:t>★</w:t>
      </w:r>
      <w:r w:rsidRPr="00D948CD">
        <w:rPr>
          <w:rFonts w:asciiTheme="minorEastAsia" w:eastAsiaTheme="minorEastAsia" w:hAnsiTheme="minorEastAsia" w:hint="eastAsia"/>
          <w:b/>
          <w:sz w:val="28"/>
          <w:szCs w:val="28"/>
        </w:rPr>
        <w:t>3. 本项目的报价是指投标人向招标人提供专用于开展外贸业务的周转金，周转金同时作为本项目的履约保证金，报价金额不低于人民币200万元，以50万元整数为报价单位。履约保证金在合同全部执行完毕后无质量问题的在5个工作日内无息退还。</w:t>
      </w:r>
    </w:p>
    <w:p w:rsidR="0057665A"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sz w:val="28"/>
          <w:szCs w:val="28"/>
        </w:rPr>
        <w:t>★</w:t>
      </w:r>
      <w:r w:rsidRPr="00D948CD">
        <w:rPr>
          <w:rFonts w:asciiTheme="minorEastAsia" w:eastAsiaTheme="minorEastAsia" w:hAnsiTheme="minorEastAsia" w:hint="eastAsia"/>
          <w:b/>
          <w:sz w:val="28"/>
          <w:szCs w:val="28"/>
        </w:rPr>
        <w:t>4.本项目代理费按每票进口货物金额的1.2%计收，每票代理费若低于2200元人民币则按2200元人民币计收。</w:t>
      </w:r>
    </w:p>
    <w:p w:rsidR="0057665A" w:rsidRPr="00870A94" w:rsidRDefault="0057665A" w:rsidP="000C7AF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（四）投标文件的有效期</w:t>
      </w:r>
    </w:p>
    <w:p w:rsidR="0057665A" w:rsidRPr="00870A94" w:rsidRDefault="0057665A" w:rsidP="0057665A">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1.自投标截止日起90天内投标文件应保持有效。有效期不足的投标文件将被拒绝。</w:t>
      </w:r>
    </w:p>
    <w:p w:rsidR="0057665A" w:rsidRPr="00870A94" w:rsidRDefault="0057665A" w:rsidP="0057665A">
      <w:pPr>
        <w:snapToGrid w:val="0"/>
        <w:spacing w:line="460" w:lineRule="exact"/>
        <w:ind w:firstLineChars="200" w:firstLine="560"/>
        <w:jc w:val="left"/>
        <w:outlineLvl w:val="0"/>
        <w:rPr>
          <w:rFonts w:asciiTheme="minorEastAsia" w:eastAsiaTheme="minorEastAsia" w:hAnsiTheme="minorEastAsia"/>
          <w:b/>
          <w:sz w:val="28"/>
          <w:szCs w:val="28"/>
        </w:rPr>
      </w:pPr>
      <w:r w:rsidRPr="00870A94">
        <w:rPr>
          <w:rFonts w:asciiTheme="minorEastAsia" w:eastAsiaTheme="minorEastAsia" w:hAnsiTheme="minorEastAsia" w:hint="eastAsia"/>
          <w:sz w:val="28"/>
          <w:szCs w:val="28"/>
        </w:rPr>
        <w:t>2.中标人的投标文件自开标之日起至合同履行完毕止均应保持有效。</w:t>
      </w:r>
    </w:p>
    <w:p w:rsidR="0057665A" w:rsidRPr="00870A94" w:rsidRDefault="0057665A" w:rsidP="000C7AFE">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（五）投标保证金</w:t>
      </w:r>
    </w:p>
    <w:p w:rsidR="0057665A" w:rsidRPr="00870A94" w:rsidRDefault="0057665A" w:rsidP="0057665A">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1.投标人须按规定提交投标保证金，否则将不接受其投标。</w:t>
      </w:r>
    </w:p>
    <w:p w:rsidR="0057665A" w:rsidRPr="00870A94" w:rsidRDefault="0057665A" w:rsidP="0057665A">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2.保证金形式：电汇、网银等方式，不支持现金缴纳。保证金应从投标人开户银行汇出，不得从第三者或者分支机构汇出。</w:t>
      </w:r>
    </w:p>
    <w:p w:rsidR="0057665A" w:rsidRPr="00870A94" w:rsidRDefault="0057665A" w:rsidP="0057665A">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投标保证金若以电汇、网银方式交纳的，请将银行电汇底单复印件、网银电脑打印凭证写上所投项目采购编号、标项，必须在投标文件递交截止时间一个工作日前传真或送达温州医科大学国资处采购中心</w:t>
      </w:r>
      <w:r w:rsidRPr="00870A94">
        <w:rPr>
          <w:rFonts w:asciiTheme="minorEastAsia" w:eastAsiaTheme="minorEastAsia" w:hAnsiTheme="minorEastAsia" w:cs="宋体" w:hint="eastAsia"/>
          <w:b/>
          <w:kern w:val="0"/>
          <w:sz w:val="28"/>
        </w:rPr>
        <w:t>，</w:t>
      </w:r>
      <w:r w:rsidRPr="00870A94">
        <w:rPr>
          <w:rFonts w:asciiTheme="minorEastAsia" w:eastAsiaTheme="minorEastAsia" w:hAnsiTheme="minorEastAsia" w:cs="宋体" w:hint="eastAsia"/>
          <w:b/>
          <w:kern w:val="0"/>
          <w:sz w:val="28"/>
          <w:szCs w:val="24"/>
        </w:rPr>
        <w:t>也可用扫描件电邮至</w:t>
      </w:r>
      <w:r w:rsidRPr="00870A94">
        <w:rPr>
          <w:rFonts w:asciiTheme="minorEastAsia" w:eastAsiaTheme="minorEastAsia" w:hAnsiTheme="minorEastAsia" w:cs="宋体"/>
          <w:b/>
          <w:kern w:val="0"/>
          <w:sz w:val="28"/>
          <w:szCs w:val="24"/>
        </w:rPr>
        <w:t>wzyxycgzx@126.com</w:t>
      </w:r>
      <w:r w:rsidRPr="00870A94">
        <w:rPr>
          <w:rFonts w:asciiTheme="minorEastAsia" w:eastAsiaTheme="minorEastAsia" w:hAnsiTheme="minorEastAsia" w:cs="宋体" w:hint="eastAsia"/>
          <w:b/>
          <w:kern w:val="0"/>
          <w:sz w:val="28"/>
        </w:rPr>
        <w:t>。</w:t>
      </w:r>
    </w:p>
    <w:p w:rsidR="0057665A" w:rsidRPr="00870A94" w:rsidRDefault="0057665A" w:rsidP="0057665A">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投标人如已缴纳长期保证金的，则不必缴纳投标保证金。</w:t>
      </w:r>
    </w:p>
    <w:p w:rsidR="0057665A" w:rsidRPr="00870A94" w:rsidRDefault="0057665A" w:rsidP="0057665A">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3.未中标商的投标保证金在中标公告满5个工作日后可办理退还手续，办理时需提供投标人开给温州医科大学的退保证金收据。</w:t>
      </w:r>
      <w:r w:rsidRPr="00870A94">
        <w:rPr>
          <w:rFonts w:asciiTheme="minorEastAsia" w:eastAsiaTheme="minorEastAsia" w:hAnsiTheme="minorEastAsia" w:hint="eastAsia"/>
          <w:sz w:val="28"/>
          <w:szCs w:val="28"/>
        </w:rPr>
        <w:cr/>
        <w:t xml:space="preserve">    4.保证金不计息。</w:t>
      </w:r>
    </w:p>
    <w:p w:rsidR="0057665A" w:rsidRPr="00870A94" w:rsidRDefault="0057665A" w:rsidP="0057665A">
      <w:pPr>
        <w:snapToGrid w:val="0"/>
        <w:spacing w:line="460" w:lineRule="exact"/>
        <w:ind w:firstLineChars="196" w:firstLine="551"/>
        <w:jc w:val="left"/>
        <w:rPr>
          <w:rFonts w:asciiTheme="minorEastAsia" w:eastAsiaTheme="minorEastAsia" w:hAnsiTheme="minorEastAsia"/>
          <w:b/>
          <w:bCs/>
          <w:sz w:val="28"/>
          <w:szCs w:val="28"/>
        </w:rPr>
      </w:pPr>
      <w:r w:rsidRPr="00870A94">
        <w:rPr>
          <w:rFonts w:asciiTheme="minorEastAsia" w:eastAsiaTheme="minorEastAsia" w:hAnsiTheme="minorEastAsia" w:hint="eastAsia"/>
          <w:b/>
          <w:bCs/>
          <w:sz w:val="28"/>
          <w:szCs w:val="28"/>
        </w:rPr>
        <w:t>5.投标人有下列情形之一的，投标保证金将不予退还：</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（1）投标人在投标截止时间后撤回投标文件的；</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（2）投标人在投标过程中弄虚作假，提供虚假材料的；</w:t>
      </w:r>
    </w:p>
    <w:p w:rsidR="0057665A" w:rsidRPr="00870A94" w:rsidRDefault="0057665A" w:rsidP="0057665A">
      <w:pPr>
        <w:snapToGrid w:val="0"/>
        <w:spacing w:line="460" w:lineRule="exact"/>
        <w:ind w:firstLineChars="196" w:firstLine="549"/>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（3）中标人无正当理由不与采购人签订合同的；</w:t>
      </w:r>
    </w:p>
    <w:p w:rsidR="0057665A" w:rsidRPr="00870A94" w:rsidRDefault="0057665A" w:rsidP="0057665A">
      <w:pPr>
        <w:snapToGrid w:val="0"/>
        <w:spacing w:line="460" w:lineRule="exact"/>
        <w:ind w:firstLineChars="196" w:firstLine="549"/>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w:t>
      </w:r>
      <w:r w:rsidRPr="00870A94">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57665A" w:rsidRPr="00870A94" w:rsidRDefault="0057665A" w:rsidP="0057665A">
      <w:pPr>
        <w:snapToGrid w:val="0"/>
        <w:spacing w:line="460" w:lineRule="exact"/>
        <w:ind w:firstLineChars="198" w:firstLine="554"/>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（5）其他严重扰乱招投标程序的；</w:t>
      </w:r>
    </w:p>
    <w:p w:rsidR="0057665A" w:rsidRPr="00870A94" w:rsidRDefault="0057665A" w:rsidP="000C7AFE">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（六）投标文件的签署和份数</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投标人应按本招标文件规定的格式和顺序编制、装订投标文件并标注页码，鼓励双面打印。投标文件内容不完整、编排混乱导致投标文件被误读、漏读或者查找不到相关内容的，是投标人的责任。不同标段应分开包装。</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2.投标人应按投标报价文件、商务和技术文件正本、副本规定的份数分别编制并按A4纸规格单独装订成册，投标文件的封面应注明“正本”、“副本”字样。</w:t>
      </w:r>
      <w:r w:rsidRPr="00870A94">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57665A" w:rsidRPr="00870A94" w:rsidRDefault="0057665A" w:rsidP="000C7AFE">
      <w:pPr>
        <w:snapToGrid w:val="0"/>
        <w:spacing w:beforeLines="50" w:line="460" w:lineRule="exact"/>
        <w:ind w:firstLineChars="147" w:firstLine="413"/>
        <w:jc w:val="left"/>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（七）投标文件的包装</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人应按商务和技术文件、投标报价文件分别各单独密封封装投标文件。投标文件的包装封面上应注明投标人名称、投标人地址、投标文件名称（商务和技术文件、报价文件）、投标项目名称、项目编号、标项及“开标时启封”字样，投标人公章。</w:t>
      </w:r>
    </w:p>
    <w:p w:rsidR="0057665A" w:rsidRPr="00870A94" w:rsidRDefault="0057665A" w:rsidP="0057665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三、</w:t>
      </w:r>
      <w:r w:rsidRPr="00870A94">
        <w:rPr>
          <w:rFonts w:asciiTheme="minorEastAsia" w:eastAsiaTheme="minorEastAsia" w:hAnsiTheme="minorEastAsia"/>
          <w:b/>
          <w:sz w:val="28"/>
          <w:szCs w:val="28"/>
        </w:rPr>
        <w:t>投标文件的递交</w:t>
      </w:r>
    </w:p>
    <w:p w:rsidR="0057665A" w:rsidRPr="00870A94" w:rsidRDefault="0057665A" w:rsidP="0057665A">
      <w:pPr>
        <w:snapToGrid w:val="0"/>
        <w:spacing w:line="460" w:lineRule="exact"/>
        <w:ind w:firstLineChars="200" w:firstLine="560"/>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（一）</w:t>
      </w:r>
      <w:r w:rsidRPr="00870A94">
        <w:rPr>
          <w:rFonts w:asciiTheme="minorEastAsia" w:eastAsiaTheme="minorEastAsia" w:hAnsiTheme="minorEastAsia"/>
          <w:sz w:val="28"/>
          <w:szCs w:val="28"/>
        </w:rPr>
        <w:t>投标文件的递交</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sidRPr="00870A94">
        <w:rPr>
          <w:rFonts w:asciiTheme="minorEastAsia" w:eastAsiaTheme="minorEastAsia" w:hAnsiTheme="minorEastAsia"/>
          <w:sz w:val="28"/>
          <w:szCs w:val="28"/>
        </w:rPr>
        <w:t>投标文件必须在规定的投标截止时间前送到指定的收标地点。</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70A94">
        <w:rPr>
          <w:rFonts w:asciiTheme="minorEastAsia" w:eastAsiaTheme="minorEastAsia" w:hAnsiTheme="minorEastAsia"/>
          <w:sz w:val="28"/>
          <w:szCs w:val="28"/>
        </w:rPr>
        <w:t>。</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70A94">
        <w:rPr>
          <w:rFonts w:asciiTheme="minorEastAsia" w:eastAsiaTheme="minorEastAsia" w:hAnsiTheme="minorEastAsia"/>
          <w:sz w:val="28"/>
          <w:szCs w:val="28"/>
        </w:rPr>
        <w:t>。</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w:t>
      </w:r>
      <w:r w:rsidRPr="00870A94">
        <w:rPr>
          <w:rFonts w:asciiTheme="minorEastAsia" w:eastAsiaTheme="minorEastAsia" w:hAnsiTheme="minorEastAsia"/>
          <w:sz w:val="28"/>
          <w:szCs w:val="28"/>
        </w:rPr>
        <w:t>投标文件的修改和撤回</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w:t>
      </w:r>
      <w:r w:rsidRPr="00870A94">
        <w:rPr>
          <w:rFonts w:asciiTheme="minorEastAsia" w:eastAsiaTheme="minorEastAsia" w:hAnsiTheme="minorEastAsia"/>
          <w:sz w:val="28"/>
          <w:szCs w:val="28"/>
        </w:rPr>
        <w:t>.1 在投标截止时间前，投标人可以用书面形式提出修改或撤回其投标并送到招标人，但不得影响开标活动的正常进行。</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w:t>
      </w:r>
      <w:r w:rsidRPr="00870A94">
        <w:rPr>
          <w:rFonts w:asciiTheme="minorEastAsia" w:eastAsiaTheme="minorEastAsia" w:hAnsiTheme="minorEastAsia"/>
          <w:sz w:val="28"/>
          <w:szCs w:val="28"/>
        </w:rPr>
        <w:t>.2</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投标文件修改</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或</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投标文件撤回通知</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都应密封并在密封袋上写明投标项目名称、编号、投标单位名称，并注明</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投标文件修改</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或</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投标文件撤回通知</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字样。</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w:t>
      </w:r>
      <w:r w:rsidRPr="00870A94">
        <w:rPr>
          <w:rFonts w:asciiTheme="minorEastAsia" w:eastAsiaTheme="minorEastAsia" w:hAnsiTheme="minorEastAsia"/>
          <w:sz w:val="28"/>
          <w:szCs w:val="28"/>
        </w:rPr>
        <w:t>.3 从投标截止日期起至投标有效期满这段时间内，投标人不得撤回其投标，否则投标保证金将被不予退还。</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w:t>
      </w:r>
      <w:r w:rsidRPr="00870A94">
        <w:rPr>
          <w:rFonts w:asciiTheme="minorEastAsia" w:eastAsiaTheme="minorEastAsia" w:hAnsiTheme="minorEastAsia"/>
          <w:sz w:val="28"/>
          <w:szCs w:val="28"/>
        </w:rPr>
        <w:t>．发生下列情况之一的投标文件将拒收</w:t>
      </w:r>
      <w:r w:rsidRPr="00870A94">
        <w:rPr>
          <w:rFonts w:asciiTheme="minorEastAsia" w:eastAsiaTheme="minorEastAsia" w:hAnsiTheme="minorEastAsia" w:hint="eastAsia"/>
          <w:sz w:val="28"/>
          <w:szCs w:val="28"/>
        </w:rPr>
        <w:t>：</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w:t>
      </w:r>
      <w:r w:rsidRPr="00870A94">
        <w:rPr>
          <w:rFonts w:asciiTheme="minorEastAsia" w:eastAsiaTheme="minorEastAsia" w:hAnsiTheme="minorEastAsia"/>
          <w:sz w:val="28"/>
          <w:szCs w:val="28"/>
        </w:rPr>
        <w:t>.1 在投标截止时间以后送达的投标文件；</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w:t>
      </w:r>
      <w:r w:rsidRPr="00870A94">
        <w:rPr>
          <w:rFonts w:asciiTheme="minorEastAsia" w:eastAsiaTheme="minorEastAsia" w:hAnsiTheme="minorEastAsia"/>
          <w:sz w:val="28"/>
          <w:szCs w:val="28"/>
        </w:rPr>
        <w:t>.2 未递交投标保证金；</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w:t>
      </w:r>
      <w:r w:rsidRPr="00870A94">
        <w:rPr>
          <w:rFonts w:asciiTheme="minorEastAsia" w:eastAsiaTheme="minorEastAsia" w:hAnsiTheme="minorEastAsia"/>
          <w:sz w:val="28"/>
          <w:szCs w:val="28"/>
        </w:rPr>
        <w:t>.3 未密封或未装订的投标文件及由于包装不妥在送达途中严重破损或失散的投标文件；</w:t>
      </w:r>
    </w:p>
    <w:p w:rsidR="0057665A" w:rsidRPr="00870A94" w:rsidRDefault="0057665A" w:rsidP="0057665A">
      <w:pPr>
        <w:snapToGrid w:val="0"/>
        <w:spacing w:line="460" w:lineRule="exact"/>
        <w:ind w:firstLineChars="190" w:firstLine="53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w:t>
      </w:r>
      <w:r w:rsidRPr="00870A94">
        <w:rPr>
          <w:rFonts w:asciiTheme="minorEastAsia" w:eastAsiaTheme="minorEastAsia" w:hAnsiTheme="minorEastAsia"/>
          <w:sz w:val="28"/>
          <w:szCs w:val="28"/>
        </w:rPr>
        <w:t>.4 以电讯形式递交的投标文件</w:t>
      </w:r>
      <w:r w:rsidRPr="00870A94">
        <w:rPr>
          <w:rFonts w:asciiTheme="minorEastAsia" w:eastAsiaTheme="minorEastAsia" w:hAnsiTheme="minorEastAsia" w:hint="eastAsia"/>
          <w:sz w:val="28"/>
          <w:szCs w:val="28"/>
        </w:rPr>
        <w:t>。</w:t>
      </w:r>
    </w:p>
    <w:p w:rsidR="0057665A" w:rsidRPr="00870A94" w:rsidRDefault="0057665A" w:rsidP="0057665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四、开标</w:t>
      </w:r>
    </w:p>
    <w:p w:rsidR="0057665A" w:rsidRPr="00870A94" w:rsidRDefault="0057665A" w:rsidP="0057665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（一）开标准备</w:t>
      </w:r>
    </w:p>
    <w:p w:rsidR="0057665A" w:rsidRPr="00870A94" w:rsidRDefault="0057665A" w:rsidP="0057665A">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70A94">
        <w:rPr>
          <w:rFonts w:asciiTheme="minorEastAsia" w:eastAsiaTheme="minorEastAsia" w:hAnsiTheme="minorEastAsia" w:hint="eastAsia"/>
          <w:bCs/>
          <w:sz w:val="28"/>
          <w:szCs w:val="28"/>
        </w:rPr>
        <w:t>温州医科大学将在规定的时间和地点进行开标，投标人的法定代表人或其全权代表应参加开标会并签到。</w:t>
      </w:r>
    </w:p>
    <w:p w:rsidR="0057665A" w:rsidRPr="00870A94" w:rsidRDefault="0057665A" w:rsidP="0057665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（二） 开标程序：</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1.开标会由温州医科大学国资处采购中心工作人员主持，主持人宣布开标会议开始；</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 xml:space="preserve">2.主持人介绍参加开标会的工作人员名单； </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 xml:space="preserve">3.投标人或其当场推荐的代表检查投标文件密封的完整性并签名确认； </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4.学校监察处人员宣布评标的有关事项；告知专家应当回避的情形；</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工作人员打开各投标人递交的商务和技术文件外包装，清点投标文件正本、副本数量，符合招标文件要求的送评标室评审；不符合要求的，经评标委员会决议，并由投标人全权代表签名确认后，当场退还投标人；</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6.</w:t>
      </w:r>
      <w:r w:rsidRPr="00870A94">
        <w:rPr>
          <w:rFonts w:asciiTheme="minorEastAsia" w:eastAsiaTheme="minorEastAsia" w:hAnsiTheme="minorEastAsia"/>
          <w:sz w:val="28"/>
          <w:szCs w:val="28"/>
        </w:rPr>
        <w:t>在投标文件递交截止时间及评审期间，如出现有效供应商仅有2家，根据浙财采监字〔2007〕2号浙江省财政厅、省监察厅发布的《关于进一步规范政府采购活动的若干意见》，</w:t>
      </w:r>
      <w:r w:rsidRPr="00870A94">
        <w:rPr>
          <w:rFonts w:asciiTheme="minorEastAsia" w:eastAsiaTheme="minorEastAsia" w:hAnsiTheme="minorEastAsia" w:hint="eastAsia"/>
          <w:sz w:val="28"/>
          <w:szCs w:val="28"/>
        </w:rPr>
        <w:t>经评标委员会决议，可</w:t>
      </w:r>
      <w:r w:rsidRPr="00870A94">
        <w:rPr>
          <w:rFonts w:asciiTheme="minorEastAsia" w:eastAsiaTheme="minorEastAsia" w:hAnsiTheme="minorEastAsia"/>
          <w:sz w:val="28"/>
          <w:szCs w:val="28"/>
        </w:rPr>
        <w:t>按公开招标方式继续进行采购活动</w:t>
      </w:r>
      <w:r w:rsidRPr="00870A94">
        <w:rPr>
          <w:rFonts w:asciiTheme="minorEastAsia" w:eastAsiaTheme="minorEastAsia" w:hAnsiTheme="minorEastAsia" w:hint="eastAsia"/>
          <w:sz w:val="28"/>
          <w:szCs w:val="28"/>
        </w:rPr>
        <w:t>；</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7.商务和技术评审结束后，由主持人公布无效投标的投标人名单、投标无效的原因及有效投标的评分结果，同时公布项目采购预算；</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8.采购中心工作人员拆开并宣读《报价汇总表》，如报价文件不符合要求的，提交评标委员会审定；</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9.采购中心做开标记录, 全权代表对开标记录进行当场核实并签名确认；同时由记录人、监督人当场签名确认，全权代表未到场签名确认或者拒绝签名确认的，不影响评标过程和结果；</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10.评标委员会对各投标商的投标报价文件进行审核并打分；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11.评标结束，主持人公布有效投标商的评分结果和推荐的中标商。</w:t>
      </w:r>
    </w:p>
    <w:p w:rsidR="0057665A" w:rsidRPr="00870A94" w:rsidRDefault="0057665A" w:rsidP="0057665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五、评标</w:t>
      </w:r>
    </w:p>
    <w:p w:rsidR="0057665A" w:rsidRPr="00870A94" w:rsidRDefault="0057665A" w:rsidP="0057665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（一）评标委员会的组建</w:t>
      </w:r>
    </w:p>
    <w:p w:rsidR="0057665A" w:rsidRPr="00D005EE" w:rsidRDefault="0057665A" w:rsidP="0057665A">
      <w:pPr>
        <w:snapToGrid w:val="0"/>
        <w:spacing w:line="460" w:lineRule="exact"/>
        <w:ind w:firstLineChars="200" w:firstLine="560"/>
        <w:rPr>
          <w:rFonts w:asciiTheme="minorEastAsia" w:eastAsiaTheme="minorEastAsia" w:hAnsiTheme="minorEastAsia"/>
          <w:color w:val="000000" w:themeColor="text1"/>
          <w:sz w:val="28"/>
          <w:szCs w:val="28"/>
        </w:rPr>
      </w:pPr>
      <w:r w:rsidRPr="00D005EE">
        <w:rPr>
          <w:rFonts w:asciiTheme="minorEastAsia" w:eastAsiaTheme="minorEastAsia" w:hAnsiTheme="minorEastAsia" w:hint="eastAsia"/>
          <w:color w:val="000000" w:themeColor="text1"/>
          <w:sz w:val="28"/>
          <w:szCs w:val="28"/>
        </w:rPr>
        <w:t>本项目评标委员会成员由5人（含）以上奇数组成，除采购人代表外，其他评审专家由温州市公共资源管委办按《中华人民共和国政府采购法》相关要求，在专家库中随机抽取。</w:t>
      </w:r>
      <w:r w:rsidRPr="00D005EE">
        <w:rPr>
          <w:rFonts w:asciiTheme="minorEastAsia" w:eastAsiaTheme="minorEastAsia" w:hAnsiTheme="minorEastAsia"/>
          <w:color w:val="000000" w:themeColor="text1"/>
          <w:sz w:val="28"/>
          <w:szCs w:val="28"/>
        </w:rPr>
        <w:t xml:space="preserve">                                                                                                                                                                                                                               </w:t>
      </w:r>
    </w:p>
    <w:p w:rsidR="0057665A" w:rsidRPr="00870A94" w:rsidRDefault="0057665A" w:rsidP="0057665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(二)</w:t>
      </w:r>
      <w:r w:rsidRPr="00870A94">
        <w:rPr>
          <w:rFonts w:asciiTheme="minorEastAsia" w:eastAsiaTheme="minorEastAsia" w:hAnsiTheme="minorEastAsia"/>
          <w:b/>
          <w:sz w:val="28"/>
          <w:szCs w:val="28"/>
        </w:rPr>
        <w:t>评标过程的保密性</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57665A" w:rsidRPr="00870A94" w:rsidRDefault="0057665A" w:rsidP="0057665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（三）</w:t>
      </w:r>
      <w:r w:rsidRPr="00870A94">
        <w:rPr>
          <w:rFonts w:asciiTheme="minorEastAsia" w:eastAsiaTheme="minorEastAsia" w:hAnsiTheme="minorEastAsia"/>
          <w:b/>
          <w:sz w:val="28"/>
          <w:szCs w:val="28"/>
        </w:rPr>
        <w:t>开标、评标</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sidRPr="00870A94">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70A94">
        <w:rPr>
          <w:rFonts w:asciiTheme="minorEastAsia" w:eastAsiaTheme="minorEastAsia" w:hAnsiTheme="minorEastAsia" w:hint="eastAsia"/>
          <w:sz w:val="28"/>
          <w:szCs w:val="28"/>
        </w:rPr>
        <w:t>缴纳凭证</w:t>
      </w:r>
      <w:r w:rsidRPr="00870A94">
        <w:rPr>
          <w:rFonts w:asciiTheme="minorEastAsia" w:eastAsiaTheme="minorEastAsia" w:hAnsiTheme="minorEastAsia"/>
          <w:sz w:val="28"/>
          <w:szCs w:val="28"/>
        </w:rPr>
        <w:t>、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2</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在对各投标人的投标文件进行综合评审时，投标文件有下列情况之一的，经评标委员会认定后按无效标处理：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2.1未按规定密封或标记的投标文件；</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2.2由于包装不妥，在送交途中严重破损或失散的投标文件；</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2.3仅以非纸制文本形式的投标文件；</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2.4投标方未能提供合格的资格文件；</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2.5与招标文件有实质性偏离的或经评标委员会认定属重大偏离的投标文件；</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2.6招标文件需要演示而没有演示的，需要提供样品而没有提供样品的；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napToGrid w:val="0"/>
          <w:sz w:val="28"/>
          <w:szCs w:val="28"/>
        </w:rPr>
        <w:t>2.7</w:t>
      </w:r>
      <w:r w:rsidRPr="00870A94">
        <w:rPr>
          <w:rFonts w:asciiTheme="minorEastAsia" w:eastAsiaTheme="minorEastAsia" w:hAnsiTheme="minorEastAsia" w:hint="eastAsia"/>
          <w:sz w:val="28"/>
          <w:szCs w:val="28"/>
        </w:rPr>
        <w:t>标项以赠送方式投标的、对一个标项提供两个投标方案或两个报价的；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napToGrid w:val="0"/>
          <w:sz w:val="28"/>
          <w:szCs w:val="28"/>
        </w:rPr>
        <w:t>2.8</w:t>
      </w:r>
      <w:r w:rsidRPr="00870A94">
        <w:rPr>
          <w:rFonts w:asciiTheme="minorEastAsia" w:eastAsiaTheme="minorEastAsia" w:hAnsiTheme="minorEastAsia" w:hint="eastAsia"/>
          <w:sz w:val="28"/>
          <w:szCs w:val="28"/>
        </w:rPr>
        <w:t>投标文件应盖公章而未盖公章或盖非公司公章、未装订或活页</w:t>
      </w:r>
      <w:r w:rsidRPr="00870A94">
        <w:rPr>
          <w:rFonts w:asciiTheme="minorEastAsia" w:eastAsiaTheme="minorEastAsia" w:hAnsiTheme="minorEastAsia" w:cs="宋体" w:hint="eastAsia"/>
          <w:sz w:val="28"/>
          <w:szCs w:val="28"/>
        </w:rPr>
        <w:t>装订、</w:t>
      </w:r>
      <w:r w:rsidRPr="00870A94">
        <w:rPr>
          <w:rFonts w:asciiTheme="minorEastAsia" w:eastAsiaTheme="minorEastAsia" w:hAnsiTheme="minorEastAsia" w:hint="eastAsia"/>
          <w:sz w:val="28"/>
          <w:szCs w:val="28"/>
        </w:rPr>
        <w:t>正副本标书数量不足的、未有效授权、法定代表人授权书填写不完整或有涂改的；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2.9未办理投标商报名表登记手续的、未交纳投标保证金的；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2.10投标报价超出预算的；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2.11商务和技术文件中出现投标价格信息的、不符合报价文件规定要求的；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2.12</w:t>
      </w:r>
      <w:r w:rsidRPr="00870A94">
        <w:rPr>
          <w:rFonts w:asciiTheme="minorEastAsia" w:eastAsiaTheme="minorEastAsia" w:hAnsiTheme="minorEastAsia"/>
          <w:sz w:val="28"/>
          <w:szCs w:val="28"/>
        </w:rPr>
        <w:t>需提供而未提供或未如实提供</w:t>
      </w:r>
      <w:r w:rsidRPr="00870A94">
        <w:rPr>
          <w:rFonts w:asciiTheme="minorEastAsia" w:eastAsiaTheme="minorEastAsia" w:hAnsiTheme="minorEastAsia" w:hint="eastAsia"/>
          <w:sz w:val="28"/>
          <w:szCs w:val="28"/>
        </w:rPr>
        <w:t>所投标产品</w:t>
      </w:r>
      <w:r w:rsidRPr="00870A94">
        <w:rPr>
          <w:rFonts w:asciiTheme="minorEastAsia" w:eastAsiaTheme="minorEastAsia" w:hAnsiTheme="minorEastAsia"/>
          <w:sz w:val="28"/>
          <w:szCs w:val="28"/>
        </w:rPr>
        <w:t>的技术参数、详细配置清单、或者</w:t>
      </w:r>
      <w:r w:rsidRPr="00870A94">
        <w:rPr>
          <w:rFonts w:asciiTheme="minorEastAsia" w:eastAsiaTheme="minorEastAsia" w:hAnsiTheme="minorEastAsia" w:hint="eastAsia"/>
          <w:sz w:val="28"/>
          <w:szCs w:val="28"/>
        </w:rPr>
        <w:t>投标</w:t>
      </w:r>
      <w:r w:rsidRPr="00870A94">
        <w:rPr>
          <w:rFonts w:asciiTheme="minorEastAsia" w:eastAsiaTheme="minorEastAsia" w:hAnsiTheme="minorEastAsia"/>
          <w:sz w:val="28"/>
          <w:szCs w:val="28"/>
        </w:rPr>
        <w:t>文件标明的响应或偏离与事实不符或虚假投标的；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2.13开标时投标方全权代表未到开标现场或全权代表不能提供相应身份证明的；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2.14不符合法律、法规和本招标文件规定的其他实质性要求的。</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3.开启商务标</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3.1  开商务标时邀请所有投标人代表参加，参加开标的代表应准时出席并签名报到以证明其出席。投标人代表未参加开标会的，事后不得对开标过程和开标结果提出异议。</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3.2  宣布对各投标人有效身份证件、投标保证金等审查结果和技术资信标得分情况。</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3.3  检查有效投标人</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商务标</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的密封情况，确认无误后开启“商务标”，唱读“开标一览表”全部内容。唱读结束后，投标人代表应对唱读内容及记录结果当场进行校核和签字确认，如有异议应当场提出，否则视为默许同意。</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3.4  开标时没有启封和宣读的投标文件，原封退回给投标人。</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3.5  开商务标时，招标人指定专人作好记录，存档备查。</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4</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商务标</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开启后，由评标委员会对各投标人的</w:t>
      </w:r>
      <w:r w:rsidRPr="00870A94">
        <w:rPr>
          <w:rFonts w:asciiTheme="minorEastAsia" w:eastAsiaTheme="minorEastAsia" w:hAnsiTheme="minorEastAsia" w:hint="eastAsia"/>
          <w:sz w:val="28"/>
          <w:szCs w:val="28"/>
        </w:rPr>
        <w:t>报价文件</w:t>
      </w:r>
      <w:r w:rsidRPr="00870A94">
        <w:rPr>
          <w:rFonts w:asciiTheme="minorEastAsia" w:eastAsiaTheme="minorEastAsia" w:hAnsiTheme="minorEastAsia"/>
          <w:sz w:val="28"/>
          <w:szCs w:val="28"/>
        </w:rPr>
        <w:t>进行核查，核查时发现投标报价内容不清楚可要求投标人书面澄清，计算上的错误，可按下面方法修正：</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4.1报价汇总表(报价一览表)总价与报价明细表汇总数不一致的，以报价汇总表(报价一览表)为准；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4.2投标文件的大写金额和小写金额不一致的，以大写金额为准；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4.3</w:t>
      </w:r>
      <w:r w:rsidRPr="00870A94">
        <w:rPr>
          <w:rFonts w:asciiTheme="minorEastAsia" w:eastAsiaTheme="minorEastAsia" w:hAnsiTheme="minorEastAsia"/>
          <w:sz w:val="28"/>
          <w:szCs w:val="28"/>
        </w:rPr>
        <w:t>总价金额与按单价汇总金额不一致的，以单价金额计算结果为准</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单价金额小数点有明显错位的，应以总价为准，并修正单价</w:t>
      </w:r>
      <w:r w:rsidRPr="00870A94">
        <w:rPr>
          <w:rFonts w:asciiTheme="minorEastAsia" w:eastAsiaTheme="minorEastAsia" w:hAnsiTheme="minorEastAsia" w:hint="eastAsia"/>
          <w:sz w:val="28"/>
          <w:szCs w:val="28"/>
        </w:rPr>
        <w:t>；</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4.4对不同文字文本投标文件的解释发生异议的，以中文文本为准；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57665A" w:rsidRPr="00870A94" w:rsidRDefault="0057665A" w:rsidP="0057665A">
      <w:pPr>
        <w:snapToGrid w:val="0"/>
        <w:spacing w:line="460" w:lineRule="exact"/>
        <w:ind w:firstLineChars="200" w:firstLine="562"/>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按上述修正错误的原则及方法调整或修正报价文件的投标报价，投标人同意书面澄清并签名确认后，调整后的投标报价对投标人具有约束作用。如果投标人不接受修正后的报价，则其投标将作为无效投标处理。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w:t>
      </w:r>
      <w:r w:rsidRPr="00870A94">
        <w:rPr>
          <w:rFonts w:asciiTheme="minorEastAsia" w:eastAsiaTheme="minorEastAsia" w:hAnsiTheme="minorEastAsia"/>
          <w:sz w:val="28"/>
          <w:szCs w:val="28"/>
        </w:rPr>
        <w:t>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投标人不得通过修正或撤消不合要求的偏离或保留从而使其投标成为实质上响应的投标。</w:t>
      </w:r>
      <w:r w:rsidRPr="00870A94">
        <w:rPr>
          <w:rFonts w:asciiTheme="minorEastAsia" w:eastAsiaTheme="minorEastAsia" w:hAnsiTheme="minorEastAsia"/>
          <w:b/>
          <w:sz w:val="28"/>
          <w:szCs w:val="28"/>
        </w:rPr>
        <w:t>招标文件中标注“</w:t>
      </w:r>
      <w:r w:rsidRPr="00F03686">
        <w:rPr>
          <w:rFonts w:asciiTheme="minorEastAsia" w:eastAsiaTheme="minorEastAsia" w:hAnsiTheme="minorEastAsia"/>
          <w:bCs/>
          <w:szCs w:val="21"/>
        </w:rPr>
        <w:t>★</w:t>
      </w:r>
      <w:r w:rsidRPr="00870A94">
        <w:rPr>
          <w:rFonts w:asciiTheme="minorEastAsia" w:eastAsiaTheme="minorEastAsia" w:hAnsiTheme="minorEastAsia"/>
          <w:b/>
          <w:sz w:val="28"/>
          <w:szCs w:val="28"/>
        </w:rPr>
        <w:t>”</w:t>
      </w:r>
      <w:r w:rsidRPr="00870A94">
        <w:rPr>
          <w:rFonts w:asciiTheme="minorEastAsia" w:eastAsiaTheme="minorEastAsia" w:hAnsiTheme="minorEastAsia" w:hint="eastAsia"/>
          <w:b/>
          <w:sz w:val="28"/>
          <w:szCs w:val="28"/>
        </w:rPr>
        <w:t>或</w:t>
      </w:r>
      <w:r w:rsidRPr="00870A94">
        <w:rPr>
          <w:rFonts w:asciiTheme="minorEastAsia" w:eastAsiaTheme="minorEastAsia" w:hAnsiTheme="minorEastAsia"/>
          <w:b/>
          <w:sz w:val="28"/>
          <w:szCs w:val="28"/>
        </w:rPr>
        <w:t>“</w:t>
      </w:r>
      <w:r w:rsidRPr="00870A94">
        <w:rPr>
          <w:rFonts w:asciiTheme="minorEastAsia" w:eastAsiaTheme="minorEastAsia" w:hAnsiTheme="minorEastAsia" w:hint="eastAsia"/>
          <w:bCs/>
          <w:szCs w:val="21"/>
        </w:rPr>
        <w:t>▲</w:t>
      </w:r>
      <w:r w:rsidRPr="00870A94">
        <w:rPr>
          <w:rFonts w:asciiTheme="minorEastAsia" w:eastAsiaTheme="minorEastAsia" w:hAnsiTheme="minorEastAsia"/>
          <w:b/>
          <w:sz w:val="28"/>
          <w:szCs w:val="28"/>
        </w:rPr>
        <w:t>”的为主要技术指标及主要商务条款，对这些主要条款的任何偏离将导致废标。</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6.</w:t>
      </w:r>
      <w:r w:rsidRPr="00870A94">
        <w:rPr>
          <w:rFonts w:asciiTheme="minorEastAsia" w:eastAsiaTheme="minorEastAsia" w:hAnsiTheme="minorEastAsia"/>
          <w:sz w:val="28"/>
          <w:szCs w:val="28"/>
        </w:rPr>
        <w:t>评标委员会对审查合格的投标文件按照招标文件中制订的评标方法进行综合评定打分。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7.投标的评定</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评标委员会除考虑投标人的投标报价的竞争有利性外，同时还应考虑以下几方面：</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w:t>
      </w:r>
      <w:r w:rsidRPr="00870A94">
        <w:rPr>
          <w:rFonts w:asciiTheme="minorEastAsia" w:eastAsiaTheme="minorEastAsia" w:hAnsiTheme="minorEastAsia"/>
          <w:sz w:val="28"/>
          <w:szCs w:val="28"/>
        </w:rPr>
        <w:t>.1</w:t>
      </w:r>
      <w:r w:rsidRPr="00870A94">
        <w:rPr>
          <w:rFonts w:asciiTheme="minorEastAsia" w:eastAsiaTheme="minorEastAsia" w:hAnsiTheme="minorEastAsia" w:hint="eastAsia"/>
          <w:sz w:val="28"/>
          <w:szCs w:val="28"/>
        </w:rPr>
        <w:t xml:space="preserve">  应标公司</w:t>
      </w:r>
      <w:r w:rsidRPr="00870A94">
        <w:rPr>
          <w:rFonts w:asciiTheme="minorEastAsia" w:eastAsiaTheme="minorEastAsia" w:hAnsiTheme="minorEastAsia"/>
          <w:sz w:val="28"/>
          <w:szCs w:val="28"/>
        </w:rPr>
        <w:t>的经验和综合实力情况：主要包含公司规模、资质、</w:t>
      </w:r>
      <w:r w:rsidRPr="00870A94">
        <w:rPr>
          <w:rFonts w:asciiTheme="minorEastAsia" w:eastAsiaTheme="minorEastAsia" w:hAnsiTheme="minorEastAsia" w:hint="eastAsia"/>
          <w:sz w:val="28"/>
          <w:szCs w:val="28"/>
        </w:rPr>
        <w:t>应标</w:t>
      </w:r>
      <w:r w:rsidRPr="00870A94">
        <w:rPr>
          <w:rFonts w:asciiTheme="minorEastAsia" w:eastAsiaTheme="minorEastAsia" w:hAnsiTheme="minorEastAsia"/>
          <w:sz w:val="28"/>
          <w:szCs w:val="28"/>
        </w:rPr>
        <w:t>人在同类项目的运作经验等方面的因素；</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w:t>
      </w:r>
      <w:r w:rsidRPr="00870A94">
        <w:rPr>
          <w:rFonts w:asciiTheme="minorEastAsia" w:eastAsiaTheme="minorEastAsia" w:hAnsiTheme="minorEastAsia"/>
          <w:sz w:val="28"/>
          <w:szCs w:val="28"/>
        </w:rPr>
        <w:t>.2</w:t>
      </w:r>
      <w:r w:rsidRPr="00870A94">
        <w:rPr>
          <w:rFonts w:asciiTheme="minorEastAsia" w:eastAsiaTheme="minorEastAsia" w:hAnsiTheme="minorEastAsia" w:hint="eastAsia"/>
          <w:sz w:val="28"/>
          <w:szCs w:val="28"/>
        </w:rPr>
        <w:t xml:space="preserve">  </w:t>
      </w:r>
      <w:r w:rsidRPr="00870A94">
        <w:rPr>
          <w:rFonts w:asciiTheme="minorEastAsia" w:eastAsiaTheme="minorEastAsia" w:hAnsiTheme="minorEastAsia"/>
          <w:sz w:val="28"/>
          <w:szCs w:val="28"/>
        </w:rPr>
        <w:t>代理进口业务能力：主要包括进口业务的服务方案、对口的专业人员安排及素质情况、进口业务中发生不可预见情况的处理能力等方面的因素；</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w:t>
      </w:r>
      <w:r w:rsidRPr="00870A94">
        <w:rPr>
          <w:rFonts w:asciiTheme="minorEastAsia" w:eastAsiaTheme="minorEastAsia" w:hAnsiTheme="minorEastAsia"/>
          <w:sz w:val="28"/>
          <w:szCs w:val="28"/>
        </w:rPr>
        <w:t>.3</w:t>
      </w:r>
      <w:r w:rsidRPr="00870A94">
        <w:rPr>
          <w:rFonts w:asciiTheme="minorEastAsia" w:eastAsiaTheme="minorEastAsia" w:hAnsiTheme="minorEastAsia" w:hint="eastAsia"/>
          <w:sz w:val="28"/>
          <w:szCs w:val="28"/>
        </w:rPr>
        <w:t xml:space="preserve">  </w:t>
      </w:r>
      <w:r w:rsidRPr="00870A94">
        <w:rPr>
          <w:rFonts w:asciiTheme="minorEastAsia" w:eastAsiaTheme="minorEastAsia" w:hAnsiTheme="minorEastAsia"/>
          <w:sz w:val="28"/>
          <w:szCs w:val="28"/>
        </w:rPr>
        <w:t>服务承诺和优惠：主要包含优惠承诺等方面的因素；</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w:t>
      </w:r>
      <w:r w:rsidRPr="00870A94">
        <w:rPr>
          <w:rFonts w:asciiTheme="minorEastAsia" w:eastAsiaTheme="minorEastAsia" w:hAnsiTheme="minorEastAsia"/>
          <w:sz w:val="28"/>
          <w:szCs w:val="28"/>
        </w:rPr>
        <w:t>.4</w:t>
      </w:r>
      <w:r w:rsidRPr="00870A94">
        <w:rPr>
          <w:rFonts w:asciiTheme="minorEastAsia" w:eastAsiaTheme="minorEastAsia" w:hAnsiTheme="minorEastAsia" w:hint="eastAsia"/>
          <w:sz w:val="28"/>
          <w:szCs w:val="28"/>
        </w:rPr>
        <w:t xml:space="preserve">  </w:t>
      </w:r>
      <w:r w:rsidRPr="00870A94">
        <w:rPr>
          <w:rFonts w:asciiTheme="minorEastAsia" w:eastAsiaTheme="minorEastAsia" w:hAnsiTheme="minorEastAsia"/>
          <w:sz w:val="28"/>
          <w:szCs w:val="28"/>
        </w:rPr>
        <w:t>优势和特别服务：主要包含公司业务优势和针对</w:t>
      </w:r>
      <w:r w:rsidRPr="00870A94">
        <w:rPr>
          <w:rFonts w:asciiTheme="minorEastAsia" w:eastAsiaTheme="minorEastAsia" w:hAnsiTheme="minorEastAsia" w:hint="eastAsia"/>
          <w:sz w:val="28"/>
          <w:szCs w:val="28"/>
        </w:rPr>
        <w:t>温州医科大学</w:t>
      </w:r>
      <w:r w:rsidRPr="00870A94">
        <w:rPr>
          <w:rFonts w:asciiTheme="minorEastAsia" w:eastAsiaTheme="minorEastAsia" w:hAnsiTheme="minorEastAsia"/>
          <w:sz w:val="28"/>
          <w:szCs w:val="28"/>
        </w:rPr>
        <w:t>的特别服务方面的因素；</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w:t>
      </w:r>
      <w:r w:rsidRPr="00870A94">
        <w:rPr>
          <w:rFonts w:asciiTheme="minorEastAsia" w:eastAsiaTheme="minorEastAsia" w:hAnsiTheme="minorEastAsia"/>
          <w:sz w:val="28"/>
          <w:szCs w:val="28"/>
        </w:rPr>
        <w:t>.5</w:t>
      </w:r>
      <w:r w:rsidRPr="00870A94">
        <w:rPr>
          <w:rFonts w:asciiTheme="minorEastAsia" w:eastAsiaTheme="minorEastAsia" w:hAnsiTheme="minorEastAsia" w:hint="eastAsia"/>
          <w:sz w:val="28"/>
          <w:szCs w:val="28"/>
        </w:rPr>
        <w:t xml:space="preserve">  其它。</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8.</w:t>
      </w:r>
      <w:r w:rsidRPr="00870A94">
        <w:rPr>
          <w:rFonts w:asciiTheme="minorEastAsia" w:eastAsiaTheme="minorEastAsia" w:hAnsiTheme="minorEastAsia"/>
          <w:sz w:val="28"/>
          <w:szCs w:val="28"/>
        </w:rPr>
        <w:t>评标过程中遇到特殊情况，由评标委员会遵循公开、公正原则，采取投票方式按照少数服从多数原则决定。</w:t>
      </w:r>
    </w:p>
    <w:p w:rsidR="0057665A" w:rsidRPr="00870A94" w:rsidRDefault="0057665A" w:rsidP="0057665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（四）</w:t>
      </w:r>
      <w:r w:rsidRPr="00870A94">
        <w:rPr>
          <w:rFonts w:asciiTheme="minorEastAsia" w:eastAsiaTheme="minorEastAsia" w:hAnsiTheme="minorEastAsia"/>
          <w:b/>
          <w:sz w:val="28"/>
          <w:szCs w:val="28"/>
        </w:rPr>
        <w:t>投标文件的澄清</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1</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2</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57665A" w:rsidRPr="00870A94" w:rsidRDefault="0057665A" w:rsidP="0057665A">
      <w:pPr>
        <w:snapToGrid w:val="0"/>
        <w:spacing w:line="460" w:lineRule="exact"/>
        <w:ind w:firstLineChars="200" w:firstLine="562"/>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（五）</w:t>
      </w:r>
      <w:r w:rsidRPr="00870A94">
        <w:rPr>
          <w:rFonts w:asciiTheme="minorEastAsia" w:eastAsiaTheme="minorEastAsia" w:hAnsiTheme="minorEastAsia"/>
          <w:b/>
          <w:sz w:val="28"/>
          <w:szCs w:val="28"/>
        </w:rPr>
        <w:t>确定中标候选人</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1</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本次招标由评标委员会确定中标候选人</w:t>
      </w:r>
      <w:r w:rsidRPr="00870A94">
        <w:rPr>
          <w:rFonts w:asciiTheme="minorEastAsia" w:eastAsiaTheme="minorEastAsia" w:hAnsiTheme="minorEastAsia" w:hint="eastAsia"/>
          <w:sz w:val="28"/>
          <w:szCs w:val="28"/>
        </w:rPr>
        <w:t>，采购结果由使用部门代表签名确认。</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2</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评标委员会依据法律、法规及招标文件有关规定在有效标中按投标人的最终得分（即技术分与商务分之和）高低进行排序，得分前</w:t>
      </w:r>
      <w:r w:rsidR="00D005EE">
        <w:rPr>
          <w:rFonts w:asciiTheme="minorEastAsia" w:eastAsiaTheme="minorEastAsia" w:hAnsiTheme="minorEastAsia" w:hint="eastAsia"/>
          <w:sz w:val="28"/>
          <w:szCs w:val="28"/>
        </w:rPr>
        <w:t>二</w:t>
      </w:r>
      <w:r w:rsidRPr="00870A94">
        <w:rPr>
          <w:rFonts w:asciiTheme="minorEastAsia" w:eastAsiaTheme="minorEastAsia" w:hAnsiTheme="minorEastAsia"/>
          <w:sz w:val="28"/>
          <w:szCs w:val="28"/>
        </w:rPr>
        <w:t>名的投标人确定为中标候选人</w:t>
      </w:r>
      <w:r w:rsidRPr="00AD34F1">
        <w:rPr>
          <w:rFonts w:asciiTheme="minorEastAsia" w:eastAsiaTheme="minorEastAsia" w:hAnsiTheme="minorEastAsia"/>
          <w:sz w:val="28"/>
          <w:szCs w:val="28"/>
        </w:rPr>
        <w:t>（得分相同投标报价</w:t>
      </w:r>
      <w:r w:rsidR="00AD34F1" w:rsidRPr="00AD34F1">
        <w:rPr>
          <w:rFonts w:asciiTheme="minorEastAsia" w:eastAsiaTheme="minorEastAsia" w:hAnsiTheme="minorEastAsia" w:hint="eastAsia"/>
          <w:sz w:val="28"/>
          <w:szCs w:val="28"/>
        </w:rPr>
        <w:t>高</w:t>
      </w:r>
      <w:r w:rsidRPr="00AD34F1">
        <w:rPr>
          <w:rFonts w:asciiTheme="minorEastAsia" w:eastAsiaTheme="minorEastAsia" w:hAnsiTheme="minorEastAsia"/>
          <w:sz w:val="28"/>
          <w:szCs w:val="28"/>
        </w:rPr>
        <w:t>的排序第一；得分且投标报价相同的，技术指标优的排序第一）。</w:t>
      </w:r>
      <w:r>
        <w:rPr>
          <w:rFonts w:asciiTheme="minorEastAsia" w:eastAsiaTheme="minorEastAsia" w:hAnsiTheme="minorEastAsia" w:hint="eastAsia"/>
          <w:sz w:val="28"/>
          <w:szCs w:val="28"/>
        </w:rPr>
        <w:t>若经</w:t>
      </w:r>
      <w:r w:rsidR="00D005EE">
        <w:rPr>
          <w:rFonts w:asciiTheme="minorEastAsia" w:eastAsiaTheme="minorEastAsia" w:hAnsiTheme="minorEastAsia" w:hint="eastAsia"/>
          <w:sz w:val="28"/>
          <w:szCs w:val="28"/>
        </w:rPr>
        <w:t>评委会审查</w:t>
      </w:r>
      <w:r>
        <w:rPr>
          <w:rFonts w:asciiTheme="minorEastAsia" w:eastAsiaTheme="minorEastAsia" w:hAnsiTheme="minorEastAsia" w:hint="eastAsia"/>
          <w:sz w:val="28"/>
          <w:szCs w:val="28"/>
        </w:rPr>
        <w:t>合格的投标人仅有二名，则该二名投标人确定为</w:t>
      </w:r>
      <w:r w:rsidRPr="00870A94">
        <w:rPr>
          <w:rFonts w:asciiTheme="minorEastAsia" w:eastAsiaTheme="minorEastAsia" w:hAnsiTheme="minorEastAsia"/>
          <w:sz w:val="28"/>
          <w:szCs w:val="28"/>
        </w:rPr>
        <w:t>中标候选人</w:t>
      </w:r>
      <w:r>
        <w:rPr>
          <w:rFonts w:asciiTheme="minorEastAsia" w:eastAsiaTheme="minorEastAsia" w:hAnsiTheme="minorEastAsia" w:hint="eastAsia"/>
          <w:sz w:val="28"/>
          <w:szCs w:val="28"/>
        </w:rPr>
        <w:t>。</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3</w:t>
      </w:r>
      <w:r w:rsidRPr="00870A94">
        <w:rPr>
          <w:rFonts w:asciiTheme="minorEastAsia" w:eastAsiaTheme="minorEastAsia" w:hAnsiTheme="minorEastAsia" w:hint="eastAsia"/>
          <w:sz w:val="28"/>
          <w:szCs w:val="28"/>
        </w:rPr>
        <w:t>.如有</w:t>
      </w:r>
      <w:r w:rsidRPr="00870A94">
        <w:rPr>
          <w:rFonts w:asciiTheme="minorEastAsia" w:eastAsiaTheme="minorEastAsia" w:hAnsiTheme="minorEastAsia"/>
          <w:sz w:val="28"/>
          <w:szCs w:val="28"/>
        </w:rPr>
        <w:t>中标候选人放弃中标；因不可抗力提出不能履行合同；或者招标文件规定应当提交履约保证金</w:t>
      </w:r>
      <w:r w:rsidRPr="00870A94">
        <w:rPr>
          <w:rFonts w:asciiTheme="minorEastAsia" w:eastAsiaTheme="minorEastAsia" w:hAnsiTheme="minorEastAsia" w:hint="eastAsia"/>
          <w:sz w:val="28"/>
          <w:szCs w:val="28"/>
        </w:rPr>
        <w:t>、承诺要求等</w:t>
      </w:r>
      <w:r w:rsidRPr="00870A94">
        <w:rPr>
          <w:rFonts w:asciiTheme="minorEastAsia" w:eastAsiaTheme="minorEastAsia" w:hAnsiTheme="minorEastAsia"/>
          <w:sz w:val="28"/>
          <w:szCs w:val="28"/>
        </w:rPr>
        <w:t>而在规定的期限内未能提交的；或未能在规定时间内与采购单位签订合同的；或者经质疑，招标人审查后，确因</w:t>
      </w:r>
      <w:r w:rsidRPr="00870A94">
        <w:rPr>
          <w:rFonts w:asciiTheme="minorEastAsia" w:eastAsiaTheme="minorEastAsia" w:hAnsiTheme="minorEastAsia" w:hint="eastAsia"/>
          <w:sz w:val="28"/>
          <w:szCs w:val="28"/>
        </w:rPr>
        <w:t>中标</w:t>
      </w:r>
      <w:r w:rsidRPr="00870A94">
        <w:rPr>
          <w:rFonts w:asciiTheme="minorEastAsia" w:eastAsiaTheme="minorEastAsia" w:hAnsiTheme="minorEastAsia"/>
          <w:sz w:val="28"/>
          <w:szCs w:val="28"/>
        </w:rPr>
        <w:t>候选人在本次采购活动中存在违法违规行为或其他原因使质疑成立的，招标人</w:t>
      </w:r>
      <w:r>
        <w:rPr>
          <w:rFonts w:asciiTheme="minorEastAsia" w:eastAsiaTheme="minorEastAsia" w:hAnsiTheme="minorEastAsia" w:hint="eastAsia"/>
          <w:sz w:val="28"/>
          <w:szCs w:val="28"/>
        </w:rPr>
        <w:t>不将进行中标人名额的递补，而是</w:t>
      </w:r>
      <w:r w:rsidRPr="00870A94">
        <w:rPr>
          <w:rFonts w:asciiTheme="minorEastAsia" w:eastAsiaTheme="minorEastAsia" w:hAnsiTheme="minorEastAsia"/>
          <w:sz w:val="28"/>
          <w:szCs w:val="28"/>
        </w:rPr>
        <w:t>视情况</w:t>
      </w:r>
      <w:r w:rsidR="00D005EE">
        <w:rPr>
          <w:rFonts w:asciiTheme="minorEastAsia" w:eastAsiaTheme="minorEastAsia" w:hAnsiTheme="minorEastAsia" w:hint="eastAsia"/>
          <w:sz w:val="28"/>
          <w:szCs w:val="28"/>
        </w:rPr>
        <w:t>仅</w:t>
      </w:r>
      <w:r w:rsidRPr="00870A94">
        <w:rPr>
          <w:rFonts w:asciiTheme="minorEastAsia" w:eastAsiaTheme="minorEastAsia" w:hAnsiTheme="minorEastAsia"/>
          <w:sz w:val="28"/>
          <w:szCs w:val="28"/>
        </w:rPr>
        <w:t>确定</w:t>
      </w:r>
      <w:r w:rsidR="00D005EE">
        <w:rPr>
          <w:rFonts w:asciiTheme="minorEastAsia" w:eastAsiaTheme="minorEastAsia" w:hAnsiTheme="minorEastAsia" w:hint="eastAsia"/>
          <w:sz w:val="28"/>
          <w:szCs w:val="28"/>
        </w:rPr>
        <w:t>一</w:t>
      </w:r>
      <w:r w:rsidRPr="00870A94">
        <w:rPr>
          <w:rFonts w:asciiTheme="minorEastAsia" w:eastAsiaTheme="minorEastAsia" w:hAnsiTheme="minorEastAsia" w:hint="eastAsia"/>
          <w:sz w:val="28"/>
          <w:szCs w:val="28"/>
        </w:rPr>
        <w:t>名</w:t>
      </w:r>
      <w:r w:rsidRPr="00870A94">
        <w:rPr>
          <w:rFonts w:asciiTheme="minorEastAsia" w:eastAsiaTheme="minorEastAsia" w:hAnsiTheme="minorEastAsia"/>
          <w:sz w:val="28"/>
          <w:szCs w:val="28"/>
        </w:rPr>
        <w:t>中标候选人为中标人</w:t>
      </w:r>
      <w:r w:rsidRPr="00870A94">
        <w:rPr>
          <w:rFonts w:asciiTheme="minorEastAsia" w:eastAsiaTheme="minorEastAsia" w:hAnsiTheme="minorEastAsia" w:hint="eastAsia"/>
          <w:sz w:val="28"/>
          <w:szCs w:val="28"/>
        </w:rPr>
        <w:t>，也可直接确定</w:t>
      </w:r>
      <w:r w:rsidRPr="00870A94">
        <w:rPr>
          <w:rFonts w:asciiTheme="minorEastAsia" w:eastAsiaTheme="minorEastAsia" w:hAnsiTheme="minorEastAsia"/>
          <w:sz w:val="28"/>
          <w:szCs w:val="28"/>
        </w:rPr>
        <w:t>本次招标失败，</w:t>
      </w:r>
      <w:r w:rsidRPr="00870A94">
        <w:rPr>
          <w:rFonts w:asciiTheme="minorEastAsia" w:eastAsiaTheme="minorEastAsia" w:hAnsiTheme="minorEastAsia" w:hint="eastAsia"/>
          <w:sz w:val="28"/>
          <w:szCs w:val="28"/>
        </w:rPr>
        <w:t>择日依法</w:t>
      </w:r>
      <w:r w:rsidRPr="00870A94">
        <w:rPr>
          <w:rFonts w:asciiTheme="minorEastAsia" w:eastAsiaTheme="minorEastAsia" w:hAnsiTheme="minorEastAsia"/>
          <w:sz w:val="28"/>
          <w:szCs w:val="28"/>
        </w:rPr>
        <w:t>重新组织招标。</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4</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招标人对决标结果不做任何解释，也不保证最低价中标。</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5.采购结果经使用部门代表确认后，招标方将于5个工作日内在浙江省政府采购网</w:t>
      </w:r>
      <w:r w:rsidRPr="00870A94">
        <w:rPr>
          <w:rFonts w:asciiTheme="minorEastAsia" w:eastAsiaTheme="minorEastAsia" w:hAnsiTheme="minorEastAsia" w:cs="Arial" w:hint="eastAsia"/>
          <w:sz w:val="28"/>
          <w:szCs w:val="28"/>
        </w:rPr>
        <w:t>和温州医科大学网页</w:t>
      </w:r>
      <w:r w:rsidRPr="00870A94">
        <w:rPr>
          <w:rFonts w:asciiTheme="minorEastAsia" w:eastAsiaTheme="minorEastAsia" w:hAnsiTheme="minorEastAsia" w:hint="eastAsia"/>
          <w:sz w:val="28"/>
          <w:szCs w:val="28"/>
        </w:rPr>
        <w:t>上发布中标公告，并向中标方签发书面《中标通知书》。</w:t>
      </w:r>
      <w:r w:rsidRPr="00870A94">
        <w:rPr>
          <w:rFonts w:asciiTheme="minorEastAsia" w:eastAsiaTheme="minorEastAsia" w:hAnsiTheme="minorEastAsia"/>
          <w:sz w:val="28"/>
          <w:szCs w:val="28"/>
        </w:rPr>
        <w:t>中标通知书是合同的一个组成部分,对采购人和中标人均具有同等法律效力。</w:t>
      </w:r>
    </w:p>
    <w:p w:rsidR="0057665A" w:rsidRPr="00870A94" w:rsidRDefault="0057665A" w:rsidP="0057665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六、合同授予</w:t>
      </w:r>
    </w:p>
    <w:p w:rsidR="0057665A" w:rsidRPr="00870A94" w:rsidRDefault="0057665A" w:rsidP="0057665A">
      <w:pPr>
        <w:snapToGrid w:val="0"/>
        <w:spacing w:line="460" w:lineRule="exact"/>
        <w:ind w:firstLineChars="196" w:firstLine="551"/>
        <w:rPr>
          <w:rFonts w:asciiTheme="minorEastAsia" w:eastAsiaTheme="minorEastAsia" w:hAnsiTheme="minorEastAsia"/>
          <w:b/>
          <w:bCs/>
          <w:sz w:val="28"/>
          <w:szCs w:val="28"/>
        </w:rPr>
      </w:pPr>
      <w:r w:rsidRPr="00870A94">
        <w:rPr>
          <w:rFonts w:asciiTheme="minorEastAsia" w:eastAsiaTheme="minorEastAsia" w:hAnsiTheme="minorEastAsia" w:hint="eastAsia"/>
          <w:b/>
          <w:bCs/>
          <w:sz w:val="28"/>
          <w:szCs w:val="28"/>
        </w:rPr>
        <w:t>（一）签订合同</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1</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中标人应按中标通知书规定的时间、地点与采购人签订合同，同时提交履约保证金。</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2</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在签订合同前，采购人有权在中标总价不变的前提下要求中标单位对商务报价中的不平衡报价和缺漏项进行调整</w:t>
      </w:r>
      <w:r>
        <w:rPr>
          <w:rFonts w:asciiTheme="minorEastAsia" w:eastAsiaTheme="minorEastAsia" w:hAnsiTheme="minorEastAsia"/>
          <w:sz w:val="28"/>
          <w:szCs w:val="28"/>
        </w:rPr>
        <w:t>，如果中标单位无合理理由拒绝调整，其中标资格将被取消，保证金将</w:t>
      </w:r>
      <w:r w:rsidRPr="00870A94">
        <w:rPr>
          <w:rFonts w:asciiTheme="minorEastAsia" w:eastAsiaTheme="minorEastAsia" w:hAnsiTheme="minorEastAsia"/>
          <w:sz w:val="28"/>
          <w:szCs w:val="28"/>
        </w:rPr>
        <w:t>不予退还，且将导致其它进一步的赔偿和处罚。</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3</w:t>
      </w:r>
      <w:r w:rsidRPr="00870A94">
        <w:rPr>
          <w:rFonts w:asciiTheme="minorEastAsia" w:eastAsiaTheme="minorEastAsia" w:hAnsiTheme="minorEastAsia" w:hint="eastAsia"/>
          <w:sz w:val="28"/>
          <w:szCs w:val="28"/>
        </w:rPr>
        <w:t>.</w:t>
      </w:r>
      <w:r w:rsidRPr="00870A94">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w:t>
      </w:r>
      <w:r w:rsidRPr="00870A94">
        <w:rPr>
          <w:rFonts w:asciiTheme="minorEastAsia" w:eastAsiaTheme="minorEastAsia" w:hAnsiTheme="minorEastAsia"/>
          <w:sz w:val="28"/>
          <w:szCs w:val="28"/>
        </w:rPr>
        <w:t>拒签合同的违约责任</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中标人接到中标通知书后，在规定时间内</w:t>
      </w:r>
      <w:r>
        <w:rPr>
          <w:rFonts w:asciiTheme="minorEastAsia" w:eastAsiaTheme="minorEastAsia" w:hAnsiTheme="minorEastAsia"/>
          <w:sz w:val="28"/>
          <w:szCs w:val="28"/>
        </w:rPr>
        <w:t>借故否认已经承诺的条件而拒签合同的，以违约处理，其投标保证金将</w:t>
      </w:r>
      <w:r w:rsidRPr="00870A94">
        <w:rPr>
          <w:rFonts w:asciiTheme="minorEastAsia" w:eastAsiaTheme="minorEastAsia" w:hAnsiTheme="minorEastAsia"/>
          <w:sz w:val="28"/>
          <w:szCs w:val="28"/>
        </w:rPr>
        <w:t>不予退还</w:t>
      </w:r>
      <w:r w:rsidRPr="00870A94">
        <w:rPr>
          <w:rFonts w:asciiTheme="minorEastAsia" w:eastAsiaTheme="minorEastAsia" w:hAnsiTheme="minorEastAsia" w:hint="eastAsia"/>
          <w:sz w:val="28"/>
          <w:szCs w:val="28"/>
        </w:rPr>
        <w:t>，并上报政府采购管理部门。</w:t>
      </w:r>
    </w:p>
    <w:p w:rsidR="0057665A" w:rsidRPr="00870A94" w:rsidRDefault="0057665A" w:rsidP="0057665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（二）履约保证金</w:t>
      </w:r>
    </w:p>
    <w:p w:rsidR="0057665A"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本项目的履约保证金为投标人在投标文件中所承诺的专用于开展外贸业务的周转金。</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70A94">
        <w:rPr>
          <w:rFonts w:asciiTheme="minorEastAsia" w:eastAsiaTheme="minorEastAsia" w:hAnsiTheme="minorEastAsia" w:hint="eastAsia"/>
          <w:sz w:val="28"/>
          <w:szCs w:val="28"/>
        </w:rPr>
        <w:t>原投标保证金在合同签订后自动转为履约保证金，</w:t>
      </w:r>
      <w:r>
        <w:rPr>
          <w:rFonts w:asciiTheme="minorEastAsia" w:eastAsiaTheme="minorEastAsia" w:hAnsiTheme="minorEastAsia" w:hint="eastAsia"/>
          <w:sz w:val="28"/>
          <w:szCs w:val="28"/>
        </w:rPr>
        <w:t>不足部分予以补足。</w:t>
      </w:r>
      <w:r w:rsidRPr="00870A94">
        <w:rPr>
          <w:rFonts w:asciiTheme="minorEastAsia" w:eastAsiaTheme="minorEastAsia" w:hAnsiTheme="minorEastAsia" w:hint="eastAsia"/>
          <w:sz w:val="28"/>
          <w:szCs w:val="28"/>
        </w:rPr>
        <w:t>履约保证金在合同全部执行完毕后无质量问题的在5个工作日内无息退还。</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70A94">
        <w:rPr>
          <w:rFonts w:asciiTheme="minorEastAsia" w:eastAsiaTheme="minorEastAsia" w:hAnsiTheme="minorEastAsia" w:hint="eastAsia"/>
          <w:sz w:val="28"/>
          <w:szCs w:val="28"/>
        </w:rPr>
        <w:t>.</w:t>
      </w:r>
      <w:r w:rsidRPr="00D12A41">
        <w:rPr>
          <w:rFonts w:asciiTheme="minorEastAsia" w:eastAsiaTheme="minorEastAsia" w:hAnsiTheme="minorEastAsia" w:hint="eastAsia"/>
          <w:sz w:val="28"/>
          <w:szCs w:val="28"/>
        </w:rPr>
        <w:t xml:space="preserve"> </w:t>
      </w:r>
      <w:r w:rsidRPr="00870A94">
        <w:rPr>
          <w:rFonts w:asciiTheme="minorEastAsia" w:eastAsiaTheme="minorEastAsia" w:hAnsiTheme="minorEastAsia" w:hint="eastAsia"/>
          <w:sz w:val="28"/>
          <w:szCs w:val="28"/>
        </w:rPr>
        <w:t>缴纳长期保证金的中标人，</w:t>
      </w:r>
      <w:r>
        <w:rPr>
          <w:rFonts w:asciiTheme="minorEastAsia" w:eastAsiaTheme="minorEastAsia" w:hAnsiTheme="minorEastAsia" w:hint="eastAsia"/>
          <w:sz w:val="28"/>
          <w:szCs w:val="28"/>
        </w:rPr>
        <w:t>在签订合同后仍需交纳足额的</w:t>
      </w:r>
      <w:r w:rsidRPr="00870A94">
        <w:rPr>
          <w:rFonts w:asciiTheme="minorEastAsia" w:eastAsiaTheme="minorEastAsia" w:hAnsiTheme="minorEastAsia" w:hint="eastAsia"/>
          <w:sz w:val="28"/>
          <w:szCs w:val="28"/>
        </w:rPr>
        <w:t>履约保证金。</w:t>
      </w:r>
    </w:p>
    <w:p w:rsidR="0057665A" w:rsidRPr="00870A94" w:rsidRDefault="0057665A" w:rsidP="0057665A">
      <w:pPr>
        <w:spacing w:line="460" w:lineRule="exact"/>
        <w:rPr>
          <w:rFonts w:asciiTheme="minorEastAsia" w:eastAsiaTheme="minorEastAsia" w:hAnsiTheme="minorEastAsia"/>
          <w:sz w:val="28"/>
          <w:szCs w:val="28"/>
        </w:rPr>
      </w:pPr>
    </w:p>
    <w:p w:rsidR="0057665A" w:rsidRPr="00870A94" w:rsidRDefault="0057665A" w:rsidP="0057665A">
      <w:pPr>
        <w:pStyle w:val="a9"/>
        <w:snapToGrid w:val="0"/>
        <w:spacing w:beforeLines="0" w:afterLines="0" w:line="240" w:lineRule="auto"/>
        <w:jc w:val="center"/>
        <w:outlineLvl w:val="0"/>
        <w:rPr>
          <w:rFonts w:asciiTheme="minorEastAsia" w:eastAsiaTheme="minorEastAsia" w:hAnsiTheme="minorEastAsia"/>
          <w:b/>
          <w:sz w:val="28"/>
          <w:szCs w:val="28"/>
        </w:rPr>
      </w:pPr>
      <w:r w:rsidRPr="00870A94">
        <w:rPr>
          <w:rFonts w:asciiTheme="minorEastAsia" w:eastAsiaTheme="minorEastAsia" w:hAnsiTheme="minorEastAsia" w:hint="eastAsia"/>
          <w:b/>
          <w:sz w:val="36"/>
          <w:szCs w:val="36"/>
        </w:rPr>
        <w:t>第三章  评标办法及评分标准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根据《中华人民共和国政府采购法》、《中华人民共和国政府采购法实施条例》等有关法律法规，结合本项目的实际需求，制定本办法。</w:t>
      </w:r>
    </w:p>
    <w:p w:rsidR="0057665A" w:rsidRPr="00822818" w:rsidRDefault="0057665A" w:rsidP="0057665A">
      <w:pPr>
        <w:snapToGrid w:val="0"/>
        <w:spacing w:line="460" w:lineRule="exact"/>
        <w:ind w:firstLineChars="200" w:firstLine="562"/>
        <w:rPr>
          <w:rFonts w:asciiTheme="minorEastAsia" w:eastAsiaTheme="minorEastAsia" w:hAnsiTheme="minorEastAsia"/>
          <w:b/>
          <w:sz w:val="28"/>
          <w:szCs w:val="28"/>
        </w:rPr>
      </w:pPr>
      <w:r w:rsidRPr="00822818">
        <w:rPr>
          <w:rFonts w:asciiTheme="minorEastAsia" w:eastAsiaTheme="minorEastAsia" w:hAnsiTheme="minorEastAsia" w:hint="eastAsia"/>
          <w:b/>
          <w:sz w:val="28"/>
          <w:szCs w:val="28"/>
        </w:rPr>
        <w:t>一、总则</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57665A" w:rsidRPr="00822818" w:rsidRDefault="0057665A" w:rsidP="0057665A">
      <w:pPr>
        <w:snapToGrid w:val="0"/>
        <w:spacing w:line="460" w:lineRule="exact"/>
        <w:ind w:firstLineChars="200" w:firstLine="562"/>
        <w:rPr>
          <w:rFonts w:asciiTheme="minorEastAsia" w:eastAsiaTheme="minorEastAsia" w:hAnsiTheme="minorEastAsia"/>
          <w:b/>
          <w:sz w:val="28"/>
          <w:szCs w:val="28"/>
        </w:rPr>
      </w:pPr>
      <w:r w:rsidRPr="00822818">
        <w:rPr>
          <w:rFonts w:asciiTheme="minorEastAsia" w:eastAsiaTheme="minorEastAsia" w:hAnsiTheme="minorEastAsia" w:hint="eastAsia"/>
          <w:b/>
          <w:sz w:val="28"/>
          <w:szCs w:val="28"/>
        </w:rPr>
        <w:t>二、</w:t>
      </w:r>
      <w:r w:rsidRPr="00822818">
        <w:rPr>
          <w:rFonts w:asciiTheme="minorEastAsia" w:eastAsiaTheme="minorEastAsia" w:hAnsiTheme="minorEastAsia"/>
          <w:b/>
          <w:sz w:val="28"/>
          <w:szCs w:val="28"/>
        </w:rPr>
        <w:t>评标组织</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评标工作由招标人依法组建的评标委员会负责，评标全过程由有关部门指导监督。</w:t>
      </w:r>
    </w:p>
    <w:p w:rsidR="0057665A" w:rsidRPr="00822818" w:rsidRDefault="0057665A" w:rsidP="0057665A">
      <w:pPr>
        <w:snapToGrid w:val="0"/>
        <w:spacing w:line="460" w:lineRule="exact"/>
        <w:ind w:firstLineChars="200" w:firstLine="562"/>
        <w:rPr>
          <w:rFonts w:asciiTheme="minorEastAsia" w:eastAsiaTheme="minorEastAsia" w:hAnsiTheme="minorEastAsia"/>
          <w:b/>
          <w:sz w:val="28"/>
          <w:szCs w:val="28"/>
        </w:rPr>
      </w:pPr>
      <w:r w:rsidRPr="00822818">
        <w:rPr>
          <w:rFonts w:asciiTheme="minorEastAsia" w:eastAsiaTheme="minorEastAsia" w:hAnsiTheme="minorEastAsia" w:hint="eastAsia"/>
          <w:b/>
          <w:sz w:val="28"/>
          <w:szCs w:val="28"/>
        </w:rPr>
        <w:t>三、</w:t>
      </w:r>
      <w:r w:rsidRPr="00822818">
        <w:rPr>
          <w:rFonts w:asciiTheme="minorEastAsia" w:eastAsiaTheme="minorEastAsia" w:hAnsiTheme="minorEastAsia"/>
          <w:b/>
          <w:sz w:val="28"/>
          <w:szCs w:val="28"/>
        </w:rPr>
        <w:t>评标程序</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57665A" w:rsidRPr="00822818" w:rsidRDefault="0057665A" w:rsidP="0057665A">
      <w:pPr>
        <w:snapToGrid w:val="0"/>
        <w:spacing w:line="460" w:lineRule="exact"/>
        <w:ind w:firstLineChars="200" w:firstLine="562"/>
        <w:rPr>
          <w:rFonts w:asciiTheme="minorEastAsia" w:eastAsiaTheme="minorEastAsia" w:hAnsiTheme="minorEastAsia"/>
          <w:b/>
          <w:sz w:val="28"/>
          <w:szCs w:val="28"/>
        </w:rPr>
      </w:pPr>
      <w:r w:rsidRPr="00822818">
        <w:rPr>
          <w:rFonts w:asciiTheme="minorEastAsia" w:eastAsiaTheme="minorEastAsia" w:hAnsiTheme="minorEastAsia" w:hint="eastAsia"/>
          <w:b/>
          <w:sz w:val="28"/>
          <w:szCs w:val="28"/>
        </w:rPr>
        <w:t>四、分值的计算</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本次评标采用综合评分法，总分为100分，其中技术和资信商务分满分为70分，投标报价得分满分为30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投标人评标综合得分=价格分+(技术分+资信商务及其他分)</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2.技术、资信、商务及其他分按照评标委员会成员的独立评分结果汇总后的算术平均分计算，计算公式为：</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技术、资信商务及其他分=评标委员会所有成员评分合计数/评标委员会组成人员数</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 投标报价得分：采用</w:t>
      </w:r>
      <w:r>
        <w:rPr>
          <w:rFonts w:asciiTheme="minorEastAsia" w:eastAsiaTheme="minorEastAsia" w:hAnsiTheme="minorEastAsia" w:hint="eastAsia"/>
          <w:sz w:val="28"/>
          <w:szCs w:val="28"/>
        </w:rPr>
        <w:t>高报</w:t>
      </w:r>
      <w:r w:rsidRPr="00870A94">
        <w:rPr>
          <w:rFonts w:asciiTheme="minorEastAsia" w:eastAsiaTheme="minorEastAsia" w:hAnsiTheme="minorEastAsia" w:hint="eastAsia"/>
          <w:sz w:val="28"/>
          <w:szCs w:val="28"/>
        </w:rPr>
        <w:t>价优先法计算，即满足招标文件要求且投标报价</w:t>
      </w:r>
      <w:r>
        <w:rPr>
          <w:rFonts w:asciiTheme="minorEastAsia" w:eastAsiaTheme="minorEastAsia" w:hAnsiTheme="minorEastAsia" w:hint="eastAsia"/>
          <w:sz w:val="28"/>
          <w:szCs w:val="28"/>
        </w:rPr>
        <w:t>最高</w:t>
      </w:r>
      <w:r w:rsidRPr="00870A94">
        <w:rPr>
          <w:rFonts w:asciiTheme="minorEastAsia" w:eastAsiaTheme="minorEastAsia" w:hAnsiTheme="minorEastAsia" w:hint="eastAsia"/>
          <w:sz w:val="28"/>
          <w:szCs w:val="28"/>
        </w:rPr>
        <w:t>的投标报价为评标基准价，其价格分为满分。其他投标人的价格分统一按照下列公式计算：</w:t>
      </w:r>
    </w:p>
    <w:p w:rsidR="0057665A" w:rsidRPr="00870A94" w:rsidRDefault="0057665A" w:rsidP="0057665A">
      <w:pPr>
        <w:snapToGrid w:val="0"/>
        <w:spacing w:line="460" w:lineRule="exact"/>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投标报价得分=（投标报价/评标基准价）×30</w:t>
      </w:r>
    </w:p>
    <w:p w:rsidR="0057665A" w:rsidRPr="00870A94" w:rsidRDefault="0057665A" w:rsidP="0057665A">
      <w:pPr>
        <w:snapToGrid w:val="0"/>
        <w:spacing w:line="460" w:lineRule="exact"/>
        <w:ind w:firstLineChars="200" w:firstLine="562"/>
        <w:rPr>
          <w:rFonts w:asciiTheme="minorEastAsia" w:eastAsiaTheme="minorEastAsia" w:hAnsiTheme="minorEastAsia"/>
          <w:b/>
          <w:color w:val="000000"/>
          <w:sz w:val="28"/>
          <w:szCs w:val="28"/>
        </w:rPr>
      </w:pPr>
      <w:r w:rsidRPr="00870A94">
        <w:rPr>
          <w:rFonts w:asciiTheme="minorEastAsia" w:eastAsiaTheme="minorEastAsia" w:hAnsiTheme="minorEastAsia" w:hint="eastAsia"/>
          <w:b/>
          <w:color w:val="000000"/>
          <w:sz w:val="28"/>
          <w:szCs w:val="28"/>
        </w:rPr>
        <w:t>五、评标标准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6128"/>
        <w:gridCol w:w="1185"/>
      </w:tblGrid>
      <w:tr w:rsidR="0057665A" w:rsidRPr="00D005EE" w:rsidTr="002854E6">
        <w:trPr>
          <w:trHeight w:val="935"/>
          <w:jc w:val="center"/>
        </w:trPr>
        <w:tc>
          <w:tcPr>
            <w:tcW w:w="964"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评标内容</w:t>
            </w:r>
          </w:p>
        </w:tc>
        <w:tc>
          <w:tcPr>
            <w:tcW w:w="3382"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评标要点及说明</w:t>
            </w:r>
          </w:p>
        </w:tc>
        <w:tc>
          <w:tcPr>
            <w:tcW w:w="655"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分值</w:t>
            </w:r>
          </w:p>
        </w:tc>
      </w:tr>
      <w:tr w:rsidR="0057665A" w:rsidRPr="00D005EE" w:rsidTr="002854E6">
        <w:trPr>
          <w:trHeight w:val="915"/>
          <w:jc w:val="center"/>
        </w:trPr>
        <w:tc>
          <w:tcPr>
            <w:tcW w:w="964"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价格分</w:t>
            </w:r>
          </w:p>
        </w:tc>
        <w:tc>
          <w:tcPr>
            <w:tcW w:w="3382" w:type="pct"/>
            <w:tcBorders>
              <w:top w:val="single" w:sz="4" w:space="0" w:color="auto"/>
              <w:left w:val="single" w:sz="4" w:space="0" w:color="auto"/>
              <w:bottom w:val="single" w:sz="4" w:space="0" w:color="auto"/>
              <w:right w:val="single" w:sz="4" w:space="0" w:color="auto"/>
            </w:tcBorders>
            <w:vAlign w:val="center"/>
          </w:tcPr>
          <w:p w:rsidR="0057665A" w:rsidRPr="00AD34F1" w:rsidRDefault="0057665A" w:rsidP="00AD34F1">
            <w:pPr>
              <w:spacing w:line="360" w:lineRule="exact"/>
              <w:rPr>
                <w:rFonts w:asciiTheme="minorEastAsia" w:eastAsiaTheme="minorEastAsia" w:hAnsiTheme="minorEastAsia"/>
                <w:sz w:val="28"/>
                <w:szCs w:val="28"/>
              </w:rPr>
            </w:pPr>
            <w:r w:rsidRPr="00AD34F1">
              <w:rPr>
                <w:rFonts w:asciiTheme="minorEastAsia" w:eastAsiaTheme="minorEastAsia" w:hAnsiTheme="minorEastAsia" w:hint="eastAsia"/>
                <w:sz w:val="28"/>
                <w:szCs w:val="28"/>
              </w:rPr>
              <w:t>满足招标文件要求且投标报价最高的投标报价为评标基准价，其价格分为满分。其他投标人的价格分统一按照下列公式计算：投标报价得分=（投标报价/评标基准价）×30。</w:t>
            </w:r>
          </w:p>
        </w:tc>
        <w:tc>
          <w:tcPr>
            <w:tcW w:w="655"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30分</w:t>
            </w:r>
          </w:p>
        </w:tc>
      </w:tr>
      <w:tr w:rsidR="0057665A" w:rsidRPr="00D005EE" w:rsidTr="002854E6">
        <w:trPr>
          <w:trHeight w:val="1067"/>
          <w:jc w:val="center"/>
        </w:trPr>
        <w:tc>
          <w:tcPr>
            <w:tcW w:w="964"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投标人的经验和综合实力情况</w:t>
            </w:r>
          </w:p>
        </w:tc>
        <w:tc>
          <w:tcPr>
            <w:tcW w:w="3382"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主要包含公司规模、资质、投标人在同类项目的运作经验</w:t>
            </w:r>
            <w:r w:rsidR="00D005EE">
              <w:rPr>
                <w:rFonts w:asciiTheme="minorEastAsia" w:eastAsiaTheme="minorEastAsia" w:hAnsiTheme="minorEastAsia" w:hint="eastAsia"/>
                <w:sz w:val="28"/>
                <w:szCs w:val="28"/>
              </w:rPr>
              <w:t>和业绩</w:t>
            </w:r>
            <w:r w:rsidRPr="00D005EE">
              <w:rPr>
                <w:rFonts w:asciiTheme="minorEastAsia" w:eastAsiaTheme="minorEastAsia" w:hAnsiTheme="minorEastAsia" w:hint="eastAsia"/>
                <w:sz w:val="28"/>
                <w:szCs w:val="28"/>
              </w:rPr>
              <w:t>等方面的因素。</w:t>
            </w:r>
          </w:p>
        </w:tc>
        <w:tc>
          <w:tcPr>
            <w:tcW w:w="655"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20分</w:t>
            </w:r>
          </w:p>
        </w:tc>
      </w:tr>
      <w:tr w:rsidR="0057665A" w:rsidRPr="00D005EE" w:rsidTr="002854E6">
        <w:trPr>
          <w:trHeight w:val="529"/>
          <w:jc w:val="center"/>
        </w:trPr>
        <w:tc>
          <w:tcPr>
            <w:tcW w:w="964" w:type="pct"/>
            <w:vMerge w:val="restart"/>
            <w:tcBorders>
              <w:top w:val="single" w:sz="4" w:space="0" w:color="auto"/>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代理进口</w:t>
            </w:r>
          </w:p>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业务能力</w:t>
            </w:r>
          </w:p>
        </w:tc>
        <w:tc>
          <w:tcPr>
            <w:tcW w:w="3382" w:type="pct"/>
            <w:tcBorders>
              <w:top w:val="single" w:sz="4" w:space="0" w:color="auto"/>
              <w:left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color w:val="000000"/>
                <w:sz w:val="28"/>
                <w:szCs w:val="28"/>
              </w:rPr>
            </w:pPr>
            <w:r w:rsidRPr="00D005EE">
              <w:rPr>
                <w:rFonts w:asciiTheme="minorEastAsia" w:eastAsiaTheme="minorEastAsia" w:hAnsiTheme="minorEastAsia"/>
                <w:color w:val="000000"/>
                <w:sz w:val="28"/>
                <w:szCs w:val="28"/>
              </w:rPr>
              <w:t>服务方案的完整性和可行性</w:t>
            </w:r>
            <w:r w:rsidRPr="00D005EE">
              <w:rPr>
                <w:rFonts w:asciiTheme="minorEastAsia" w:eastAsiaTheme="minorEastAsia" w:hAnsiTheme="minorEastAsia" w:hint="eastAsia"/>
                <w:color w:val="000000"/>
                <w:sz w:val="28"/>
                <w:szCs w:val="28"/>
              </w:rPr>
              <w:t>，</w:t>
            </w:r>
            <w:r w:rsidRPr="00D005EE">
              <w:rPr>
                <w:rFonts w:asciiTheme="minorEastAsia" w:eastAsiaTheme="minorEastAsia" w:hAnsiTheme="minorEastAsia"/>
                <w:color w:val="000000"/>
                <w:sz w:val="28"/>
                <w:szCs w:val="28"/>
              </w:rPr>
              <w:t>进口业务资金往来安全性方案</w:t>
            </w:r>
            <w:r w:rsidRPr="00D005EE">
              <w:rPr>
                <w:rFonts w:asciiTheme="minorEastAsia" w:eastAsiaTheme="minorEastAsia" w:hAnsiTheme="minorEastAsia" w:hint="eastAsia"/>
                <w:color w:val="000000"/>
                <w:sz w:val="28"/>
                <w:szCs w:val="28"/>
              </w:rPr>
              <w:t>，</w:t>
            </w:r>
            <w:r w:rsidRPr="00D005EE">
              <w:rPr>
                <w:rFonts w:asciiTheme="minorEastAsia" w:eastAsiaTheme="minorEastAsia" w:hAnsiTheme="minorEastAsia"/>
                <w:color w:val="000000"/>
                <w:sz w:val="28"/>
                <w:szCs w:val="28"/>
              </w:rPr>
              <w:t>发生不可预见情况时的处理</w:t>
            </w:r>
            <w:r w:rsidRPr="00D005EE">
              <w:rPr>
                <w:rFonts w:asciiTheme="minorEastAsia" w:eastAsiaTheme="minorEastAsia" w:hAnsiTheme="minorEastAsia" w:hint="eastAsia"/>
                <w:color w:val="000000"/>
                <w:sz w:val="28"/>
                <w:szCs w:val="28"/>
              </w:rPr>
              <w:t>办法</w:t>
            </w:r>
            <w:r w:rsidRPr="00D005EE">
              <w:rPr>
                <w:rFonts w:asciiTheme="minorEastAsia" w:eastAsiaTheme="minorEastAsia" w:hAnsiTheme="minorEastAsia"/>
                <w:color w:val="000000"/>
                <w:sz w:val="28"/>
                <w:szCs w:val="28"/>
              </w:rPr>
              <w:t>及发生国际贸易纠纷时的处理</w:t>
            </w:r>
            <w:r w:rsidRPr="00D005EE">
              <w:rPr>
                <w:rFonts w:asciiTheme="minorEastAsia" w:eastAsiaTheme="minorEastAsia" w:hAnsiTheme="minorEastAsia" w:hint="eastAsia"/>
                <w:color w:val="000000"/>
                <w:sz w:val="28"/>
                <w:szCs w:val="28"/>
              </w:rPr>
              <w:t>方案等</w:t>
            </w:r>
          </w:p>
        </w:tc>
        <w:tc>
          <w:tcPr>
            <w:tcW w:w="655" w:type="pct"/>
            <w:tcBorders>
              <w:top w:val="single" w:sz="4" w:space="0" w:color="auto"/>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15分</w:t>
            </w:r>
          </w:p>
        </w:tc>
      </w:tr>
      <w:tr w:rsidR="0057665A" w:rsidRPr="00D005EE" w:rsidTr="002854E6">
        <w:trPr>
          <w:trHeight w:val="834"/>
          <w:jc w:val="center"/>
        </w:trPr>
        <w:tc>
          <w:tcPr>
            <w:tcW w:w="964" w:type="pct"/>
            <w:vMerge/>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c>
          <w:tcPr>
            <w:tcW w:w="3382" w:type="pct"/>
            <w:tcBorders>
              <w:top w:val="single" w:sz="4" w:space="0" w:color="auto"/>
              <w:left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color w:val="000000"/>
                <w:sz w:val="28"/>
                <w:szCs w:val="28"/>
              </w:rPr>
            </w:pPr>
            <w:r w:rsidRPr="00D005EE">
              <w:rPr>
                <w:rFonts w:asciiTheme="minorEastAsia" w:eastAsiaTheme="minorEastAsia" w:hAnsiTheme="minorEastAsia"/>
                <w:color w:val="000000"/>
                <w:sz w:val="28"/>
                <w:szCs w:val="28"/>
              </w:rPr>
              <w:t>针对</w:t>
            </w:r>
            <w:r w:rsidRPr="00D005EE">
              <w:rPr>
                <w:rFonts w:asciiTheme="minorEastAsia" w:eastAsiaTheme="minorEastAsia" w:hAnsiTheme="minorEastAsia" w:hint="eastAsia"/>
                <w:color w:val="000000"/>
                <w:sz w:val="28"/>
                <w:szCs w:val="28"/>
              </w:rPr>
              <w:t>学校等相关机构</w:t>
            </w:r>
            <w:r w:rsidRPr="00D005EE">
              <w:rPr>
                <w:rFonts w:asciiTheme="minorEastAsia" w:eastAsiaTheme="minorEastAsia" w:hAnsiTheme="minorEastAsia"/>
                <w:color w:val="000000"/>
                <w:sz w:val="28"/>
                <w:szCs w:val="28"/>
              </w:rPr>
              <w:t>的对口工作人员的安排及其业务熟悉程度等素质</w:t>
            </w:r>
            <w:r w:rsidRPr="00D005EE">
              <w:rPr>
                <w:rFonts w:asciiTheme="minorEastAsia" w:eastAsiaTheme="minorEastAsia" w:hAnsiTheme="minorEastAsia" w:hint="eastAsia"/>
                <w:color w:val="000000"/>
                <w:sz w:val="28"/>
                <w:szCs w:val="28"/>
              </w:rPr>
              <w:t>，</w:t>
            </w:r>
            <w:r w:rsidRPr="00D005EE">
              <w:rPr>
                <w:rFonts w:asciiTheme="minorEastAsia" w:eastAsiaTheme="minorEastAsia" w:hAnsiTheme="minorEastAsia" w:hint="eastAsia"/>
                <w:sz w:val="28"/>
                <w:szCs w:val="28"/>
              </w:rPr>
              <w:t>与海关、商检等部门的沟通和协调等能力</w:t>
            </w:r>
          </w:p>
        </w:tc>
        <w:tc>
          <w:tcPr>
            <w:tcW w:w="655" w:type="pct"/>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6分</w:t>
            </w:r>
          </w:p>
        </w:tc>
      </w:tr>
      <w:tr w:rsidR="0057665A" w:rsidRPr="00D005EE" w:rsidTr="002854E6">
        <w:trPr>
          <w:trHeight w:val="950"/>
          <w:jc w:val="center"/>
        </w:trPr>
        <w:tc>
          <w:tcPr>
            <w:tcW w:w="964" w:type="pct"/>
            <w:vMerge/>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c>
          <w:tcPr>
            <w:tcW w:w="3382" w:type="pct"/>
            <w:tcBorders>
              <w:top w:val="single" w:sz="4" w:space="0" w:color="auto"/>
              <w:left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color w:val="000000"/>
                <w:sz w:val="28"/>
                <w:szCs w:val="28"/>
              </w:rPr>
            </w:pPr>
            <w:r w:rsidRPr="00D005EE">
              <w:rPr>
                <w:rFonts w:asciiTheme="minorEastAsia" w:eastAsiaTheme="minorEastAsia" w:hAnsiTheme="minorEastAsia"/>
                <w:color w:val="000000"/>
                <w:sz w:val="28"/>
                <w:szCs w:val="28"/>
              </w:rPr>
              <w:t>进口范围（要求提供与</w:t>
            </w:r>
            <w:r w:rsidRPr="00D005EE">
              <w:rPr>
                <w:rFonts w:asciiTheme="minorEastAsia" w:eastAsiaTheme="minorEastAsia" w:hAnsiTheme="minorEastAsia" w:hint="eastAsia"/>
                <w:color w:val="000000"/>
                <w:sz w:val="28"/>
                <w:szCs w:val="28"/>
              </w:rPr>
              <w:t>招标单位</w:t>
            </w:r>
            <w:r w:rsidRPr="00D005EE">
              <w:rPr>
                <w:rFonts w:asciiTheme="minorEastAsia" w:eastAsiaTheme="minorEastAsia" w:hAnsiTheme="minorEastAsia"/>
                <w:color w:val="000000"/>
                <w:sz w:val="28"/>
                <w:szCs w:val="28"/>
              </w:rPr>
              <w:t>科研仪器设备进口相关的各类进口许可证复印件</w:t>
            </w:r>
            <w:r w:rsidRPr="00D005EE">
              <w:rPr>
                <w:rFonts w:asciiTheme="minorEastAsia" w:eastAsiaTheme="minorEastAsia" w:hAnsiTheme="minorEastAsia" w:hint="eastAsia"/>
                <w:color w:val="000000"/>
                <w:sz w:val="28"/>
                <w:szCs w:val="28"/>
              </w:rPr>
              <w:t>，原件备查</w:t>
            </w:r>
            <w:r w:rsidRPr="00D005EE">
              <w:rPr>
                <w:rFonts w:asciiTheme="minorEastAsia" w:eastAsiaTheme="minorEastAsia" w:hAnsiTheme="minorEastAsia"/>
                <w:color w:val="000000"/>
                <w:sz w:val="28"/>
                <w:szCs w:val="28"/>
              </w:rPr>
              <w:t>）</w:t>
            </w:r>
          </w:p>
        </w:tc>
        <w:tc>
          <w:tcPr>
            <w:tcW w:w="655" w:type="pct"/>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4分</w:t>
            </w:r>
          </w:p>
        </w:tc>
      </w:tr>
      <w:tr w:rsidR="0057665A" w:rsidRPr="00D005EE" w:rsidTr="00D005EE">
        <w:trPr>
          <w:trHeight w:val="660"/>
          <w:jc w:val="center"/>
        </w:trPr>
        <w:tc>
          <w:tcPr>
            <w:tcW w:w="964" w:type="pct"/>
            <w:vMerge w:val="restar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服务承诺</w:t>
            </w:r>
          </w:p>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和优惠</w:t>
            </w:r>
          </w:p>
        </w:tc>
        <w:tc>
          <w:tcPr>
            <w:tcW w:w="3382"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sz w:val="28"/>
                <w:szCs w:val="28"/>
              </w:rPr>
            </w:pPr>
            <w:r w:rsidRPr="00D005EE">
              <w:rPr>
                <w:rFonts w:asciiTheme="minorEastAsia" w:eastAsiaTheme="minorEastAsia" w:hAnsiTheme="minorEastAsia"/>
                <w:color w:val="000000"/>
                <w:sz w:val="28"/>
                <w:szCs w:val="28"/>
              </w:rPr>
              <w:t>服务响应时间</w:t>
            </w:r>
            <w:r w:rsidRPr="00D005EE">
              <w:rPr>
                <w:rFonts w:asciiTheme="minorEastAsia" w:eastAsiaTheme="minorEastAsia" w:hAnsiTheme="minorEastAsia" w:hint="eastAsia"/>
                <w:color w:val="000000"/>
                <w:sz w:val="28"/>
                <w:szCs w:val="28"/>
              </w:rPr>
              <w:t>和正常情况下每单业务的执行进度</w:t>
            </w:r>
          </w:p>
        </w:tc>
        <w:tc>
          <w:tcPr>
            <w:tcW w:w="655"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5分</w:t>
            </w:r>
          </w:p>
        </w:tc>
      </w:tr>
      <w:tr w:rsidR="0057665A" w:rsidRPr="00D005EE" w:rsidTr="00D005EE">
        <w:trPr>
          <w:trHeight w:val="698"/>
          <w:jc w:val="center"/>
        </w:trPr>
        <w:tc>
          <w:tcPr>
            <w:tcW w:w="964" w:type="pct"/>
            <w:vMerge/>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widowControl/>
              <w:jc w:val="left"/>
              <w:rPr>
                <w:rFonts w:asciiTheme="minorEastAsia" w:eastAsiaTheme="minorEastAsia" w:hAnsiTheme="minorEastAsia"/>
                <w:sz w:val="28"/>
                <w:szCs w:val="28"/>
              </w:rPr>
            </w:pPr>
          </w:p>
        </w:tc>
        <w:tc>
          <w:tcPr>
            <w:tcW w:w="3382"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sz w:val="28"/>
                <w:szCs w:val="28"/>
              </w:rPr>
            </w:pPr>
            <w:r w:rsidRPr="00D005EE">
              <w:rPr>
                <w:rFonts w:asciiTheme="minorEastAsia" w:eastAsiaTheme="minorEastAsia" w:hAnsiTheme="minorEastAsia"/>
                <w:sz w:val="28"/>
                <w:szCs w:val="28"/>
              </w:rPr>
              <w:t>服务特点及保证服务质量的措施及承诺</w:t>
            </w:r>
          </w:p>
        </w:tc>
        <w:tc>
          <w:tcPr>
            <w:tcW w:w="655"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10分</w:t>
            </w:r>
          </w:p>
        </w:tc>
      </w:tr>
      <w:tr w:rsidR="0057665A" w:rsidRPr="00D005EE" w:rsidTr="002854E6">
        <w:trPr>
          <w:trHeight w:val="879"/>
          <w:jc w:val="center"/>
        </w:trPr>
        <w:tc>
          <w:tcPr>
            <w:tcW w:w="964" w:type="pct"/>
            <w:vMerge/>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widowControl/>
              <w:jc w:val="left"/>
              <w:rPr>
                <w:rFonts w:asciiTheme="minorEastAsia" w:eastAsiaTheme="minorEastAsia" w:hAnsiTheme="minorEastAsia"/>
                <w:sz w:val="28"/>
                <w:szCs w:val="28"/>
              </w:rPr>
            </w:pPr>
          </w:p>
        </w:tc>
        <w:tc>
          <w:tcPr>
            <w:tcW w:w="3382"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sz w:val="28"/>
                <w:szCs w:val="28"/>
              </w:rPr>
            </w:pPr>
            <w:r w:rsidRPr="00D005EE">
              <w:rPr>
                <w:rFonts w:asciiTheme="minorEastAsia" w:eastAsiaTheme="minorEastAsia" w:hAnsiTheme="minorEastAsia"/>
                <w:kern w:val="0"/>
                <w:sz w:val="28"/>
                <w:szCs w:val="28"/>
              </w:rPr>
              <w:t>针对</w:t>
            </w:r>
            <w:r w:rsidRPr="00D005EE">
              <w:rPr>
                <w:rFonts w:asciiTheme="minorEastAsia" w:eastAsiaTheme="minorEastAsia" w:hAnsiTheme="minorEastAsia" w:hint="eastAsia"/>
                <w:kern w:val="0"/>
                <w:sz w:val="28"/>
                <w:szCs w:val="28"/>
              </w:rPr>
              <w:t>温州医科</w:t>
            </w:r>
            <w:r w:rsidRPr="00D005EE">
              <w:rPr>
                <w:rFonts w:asciiTheme="minorEastAsia" w:eastAsiaTheme="minorEastAsia" w:hAnsiTheme="minorEastAsia"/>
                <w:kern w:val="0"/>
                <w:sz w:val="28"/>
                <w:szCs w:val="28"/>
              </w:rPr>
              <w:t>大学提供的进口业务方面的特别优惠(若有)</w:t>
            </w:r>
            <w:r w:rsidRPr="00D005EE">
              <w:rPr>
                <w:rFonts w:asciiTheme="minorEastAsia" w:eastAsiaTheme="minorEastAsia" w:hAnsiTheme="minorEastAsia"/>
                <w:sz w:val="28"/>
                <w:szCs w:val="28"/>
              </w:rPr>
              <w:t xml:space="preserve"> </w:t>
            </w:r>
          </w:p>
        </w:tc>
        <w:tc>
          <w:tcPr>
            <w:tcW w:w="655"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8分</w:t>
            </w:r>
          </w:p>
        </w:tc>
      </w:tr>
      <w:tr w:rsidR="0057665A" w:rsidRPr="00D005EE" w:rsidTr="00D005EE">
        <w:trPr>
          <w:trHeight w:val="650"/>
          <w:jc w:val="center"/>
        </w:trPr>
        <w:tc>
          <w:tcPr>
            <w:tcW w:w="964"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widowControl/>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标书质量</w:t>
            </w:r>
          </w:p>
        </w:tc>
        <w:tc>
          <w:tcPr>
            <w:tcW w:w="3382"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sz w:val="28"/>
                <w:szCs w:val="28"/>
              </w:rPr>
            </w:pPr>
            <w:r w:rsidRPr="00D005EE">
              <w:rPr>
                <w:rFonts w:asciiTheme="minorEastAsia" w:eastAsiaTheme="minorEastAsia" w:hAnsiTheme="minorEastAsia"/>
                <w:color w:val="000000"/>
                <w:sz w:val="28"/>
                <w:szCs w:val="28"/>
              </w:rPr>
              <w:t>投标文件中所提供资料的完整性</w:t>
            </w:r>
            <w:r w:rsidRPr="00D005EE">
              <w:rPr>
                <w:rFonts w:asciiTheme="minorEastAsia" w:eastAsiaTheme="minorEastAsia" w:hAnsiTheme="minorEastAsia" w:hint="eastAsia"/>
                <w:color w:val="000000"/>
                <w:sz w:val="28"/>
                <w:szCs w:val="28"/>
              </w:rPr>
              <w:t>和标书制作质量</w:t>
            </w:r>
          </w:p>
        </w:tc>
        <w:tc>
          <w:tcPr>
            <w:tcW w:w="655" w:type="pc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2分</w:t>
            </w:r>
          </w:p>
        </w:tc>
      </w:tr>
    </w:tbl>
    <w:p w:rsidR="00D005EE" w:rsidRDefault="00D005EE" w:rsidP="0057665A">
      <w:pPr>
        <w:pStyle w:val="a9"/>
        <w:snapToGrid w:val="0"/>
        <w:spacing w:beforeLines="0" w:afterLines="0" w:line="240" w:lineRule="auto"/>
        <w:jc w:val="center"/>
        <w:outlineLvl w:val="0"/>
        <w:rPr>
          <w:rFonts w:asciiTheme="minorEastAsia" w:eastAsiaTheme="minorEastAsia" w:hAnsiTheme="minorEastAsia" w:hint="eastAsia"/>
          <w:b/>
          <w:sz w:val="36"/>
          <w:szCs w:val="36"/>
        </w:rPr>
      </w:pPr>
    </w:p>
    <w:p w:rsidR="00AD34F1" w:rsidRDefault="00AD34F1" w:rsidP="0057665A">
      <w:pPr>
        <w:pStyle w:val="a9"/>
        <w:snapToGrid w:val="0"/>
        <w:spacing w:beforeLines="0" w:afterLines="0" w:line="240" w:lineRule="auto"/>
        <w:jc w:val="center"/>
        <w:outlineLvl w:val="0"/>
        <w:rPr>
          <w:rFonts w:asciiTheme="minorEastAsia" w:eastAsiaTheme="minorEastAsia" w:hAnsiTheme="minorEastAsia" w:hint="eastAsia"/>
          <w:b/>
          <w:sz w:val="36"/>
          <w:szCs w:val="36"/>
        </w:rPr>
      </w:pPr>
    </w:p>
    <w:p w:rsidR="00AD34F1" w:rsidRDefault="00AD34F1" w:rsidP="0057665A">
      <w:pPr>
        <w:pStyle w:val="a9"/>
        <w:snapToGrid w:val="0"/>
        <w:spacing w:beforeLines="0" w:afterLines="0" w:line="240" w:lineRule="auto"/>
        <w:jc w:val="center"/>
        <w:outlineLvl w:val="0"/>
        <w:rPr>
          <w:rFonts w:asciiTheme="minorEastAsia" w:eastAsiaTheme="minorEastAsia" w:hAnsiTheme="minorEastAsia"/>
          <w:b/>
          <w:sz w:val="36"/>
          <w:szCs w:val="36"/>
        </w:rPr>
      </w:pPr>
    </w:p>
    <w:p w:rsidR="0057665A" w:rsidRPr="00870A94" w:rsidRDefault="0057665A" w:rsidP="0057665A">
      <w:pPr>
        <w:pStyle w:val="a9"/>
        <w:snapToGrid w:val="0"/>
        <w:spacing w:beforeLines="0" w:afterLines="0" w:line="240" w:lineRule="auto"/>
        <w:jc w:val="center"/>
        <w:outlineLvl w:val="0"/>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第四章  招标需求</w:t>
      </w:r>
      <w:bookmarkStart w:id="2" w:name="PO_技术参数要求"/>
    </w:p>
    <w:p w:rsidR="0057665A" w:rsidRPr="00870A94" w:rsidRDefault="00D005EE" w:rsidP="0057665A">
      <w:pPr>
        <w:spacing w:line="460" w:lineRule="exact"/>
        <w:ind w:firstLineChars="192" w:firstLine="538"/>
        <w:jc w:val="left"/>
        <w:rPr>
          <w:rFonts w:asciiTheme="minorEastAsia" w:eastAsiaTheme="minorEastAsia" w:hAnsiTheme="minorEastAsia"/>
          <w:sz w:val="28"/>
          <w:szCs w:val="28"/>
        </w:rPr>
      </w:pPr>
      <w:r>
        <w:rPr>
          <w:rFonts w:asciiTheme="minorEastAsia" w:eastAsiaTheme="minorEastAsia" w:hAnsiTheme="minorEastAsia" w:hint="eastAsia"/>
          <w:sz w:val="28"/>
          <w:szCs w:val="28"/>
        </w:rPr>
        <w:t>温州医科大学每年进口仪器设备总金额约1000万美金，现拟</w:t>
      </w:r>
      <w:r w:rsidR="0057665A" w:rsidRPr="00870A94">
        <w:rPr>
          <w:rFonts w:asciiTheme="minorEastAsia" w:eastAsiaTheme="minorEastAsia" w:hAnsiTheme="minorEastAsia" w:hint="eastAsia"/>
          <w:sz w:val="28"/>
          <w:szCs w:val="28"/>
        </w:rPr>
        <w:t>确定温州医科大学</w:t>
      </w:r>
      <w:r w:rsidR="0057665A" w:rsidRPr="00870A94">
        <w:rPr>
          <w:rFonts w:asciiTheme="minorEastAsia" w:eastAsiaTheme="minorEastAsia" w:hAnsiTheme="minorEastAsia"/>
          <w:sz w:val="28"/>
          <w:szCs w:val="28"/>
        </w:rPr>
        <w:t>20</w:t>
      </w:r>
      <w:r w:rsidR="0057665A" w:rsidRPr="00870A94">
        <w:rPr>
          <w:rFonts w:asciiTheme="minorEastAsia" w:eastAsiaTheme="minorEastAsia" w:hAnsiTheme="minorEastAsia" w:hint="eastAsia"/>
          <w:sz w:val="28"/>
          <w:szCs w:val="28"/>
        </w:rPr>
        <w:t>15</w:t>
      </w:r>
      <w:r w:rsidR="0057665A" w:rsidRPr="00870A94">
        <w:rPr>
          <w:rFonts w:asciiTheme="minorEastAsia" w:eastAsiaTheme="minorEastAsia" w:hAnsiTheme="minorEastAsia"/>
          <w:sz w:val="28"/>
          <w:szCs w:val="28"/>
        </w:rPr>
        <w:t>年</w:t>
      </w:r>
      <w:r w:rsidR="0057665A" w:rsidRPr="00870A94">
        <w:rPr>
          <w:rFonts w:asciiTheme="minorEastAsia" w:eastAsiaTheme="minorEastAsia" w:hAnsiTheme="minorEastAsia" w:hint="eastAsia"/>
          <w:sz w:val="28"/>
          <w:szCs w:val="28"/>
        </w:rPr>
        <w:t>-2017年进口</w:t>
      </w:r>
      <w:r w:rsidR="0057665A" w:rsidRPr="00870A94">
        <w:rPr>
          <w:rFonts w:asciiTheme="minorEastAsia" w:eastAsiaTheme="minorEastAsia" w:hAnsiTheme="minorEastAsia"/>
          <w:sz w:val="28"/>
          <w:szCs w:val="28"/>
        </w:rPr>
        <w:t>代理</w:t>
      </w:r>
      <w:r w:rsidR="0057665A" w:rsidRPr="00870A94">
        <w:rPr>
          <w:rFonts w:asciiTheme="minorEastAsia" w:eastAsiaTheme="minorEastAsia" w:hAnsiTheme="minorEastAsia" w:hint="eastAsia"/>
          <w:sz w:val="28"/>
          <w:szCs w:val="28"/>
        </w:rPr>
        <w:t>服务商</w:t>
      </w:r>
      <w:r w:rsidR="0057665A">
        <w:rPr>
          <w:rFonts w:asciiTheme="minorEastAsia" w:eastAsiaTheme="minorEastAsia" w:hAnsiTheme="minorEastAsia" w:hint="eastAsia"/>
          <w:sz w:val="28"/>
          <w:szCs w:val="28"/>
        </w:rPr>
        <w:t>2</w:t>
      </w:r>
      <w:r w:rsidR="0057665A" w:rsidRPr="00870A94">
        <w:rPr>
          <w:rFonts w:asciiTheme="minorEastAsia" w:eastAsiaTheme="minorEastAsia" w:hAnsiTheme="minorEastAsia" w:hint="eastAsia"/>
          <w:sz w:val="28"/>
          <w:szCs w:val="28"/>
        </w:rPr>
        <w:t>个，具体负责学校委托的</w:t>
      </w:r>
      <w:r>
        <w:rPr>
          <w:rFonts w:asciiTheme="minorEastAsia" w:eastAsiaTheme="minorEastAsia" w:hAnsiTheme="minorEastAsia" w:hint="eastAsia"/>
          <w:sz w:val="28"/>
          <w:szCs w:val="28"/>
        </w:rPr>
        <w:t>进口</w:t>
      </w:r>
      <w:r w:rsidR="0057665A" w:rsidRPr="00870A94">
        <w:rPr>
          <w:rFonts w:asciiTheme="minorEastAsia" w:eastAsiaTheme="minorEastAsia" w:hAnsiTheme="minorEastAsia" w:hint="eastAsia"/>
          <w:sz w:val="28"/>
          <w:szCs w:val="28"/>
        </w:rPr>
        <w:t>物资或服务的进口代理业务及相关工作：</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1、根据学校采购部门提供的物资或服务内贸合同对外正式签订外贸进口合同，并根据进口合同积极实施履约相关的工作。</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2、负责办理免税、机电证明等相关进口手续；办理清关、商检；协助供货方办理</w:t>
      </w:r>
      <w:smartTag w:uri="urn:schemas-microsoft-com:office:smarttags" w:element="chmetcnv">
        <w:smartTagPr>
          <w:attr w:name="UnitName" w:val="C"/>
          <w:attr w:name="SourceValue" w:val="3"/>
          <w:attr w:name="HasSpace" w:val="False"/>
          <w:attr w:name="Negative" w:val="False"/>
          <w:attr w:name="NumberType" w:val="1"/>
          <w:attr w:name="TCSC" w:val="0"/>
        </w:smartTagPr>
        <w:r w:rsidRPr="00870A94">
          <w:rPr>
            <w:rFonts w:asciiTheme="minorEastAsia" w:eastAsiaTheme="minorEastAsia" w:hAnsiTheme="minorEastAsia" w:hint="eastAsia"/>
            <w:sz w:val="28"/>
            <w:szCs w:val="28"/>
          </w:rPr>
          <w:t>3C</w:t>
        </w:r>
      </w:smartTag>
      <w:r w:rsidRPr="00870A94">
        <w:rPr>
          <w:rFonts w:asciiTheme="minorEastAsia" w:eastAsiaTheme="minorEastAsia" w:hAnsiTheme="minorEastAsia" w:hint="eastAsia"/>
          <w:sz w:val="28"/>
          <w:szCs w:val="28"/>
        </w:rPr>
        <w:t>认证（或免</w:t>
      </w:r>
      <w:smartTag w:uri="urn:schemas-microsoft-com:office:smarttags" w:element="chmetcnv">
        <w:smartTagPr>
          <w:attr w:name="UnitName" w:val="C"/>
          <w:attr w:name="SourceValue" w:val="3"/>
          <w:attr w:name="HasSpace" w:val="False"/>
          <w:attr w:name="Negative" w:val="False"/>
          <w:attr w:name="NumberType" w:val="1"/>
          <w:attr w:name="TCSC" w:val="0"/>
        </w:smartTagPr>
        <w:r w:rsidRPr="00870A94">
          <w:rPr>
            <w:rFonts w:asciiTheme="minorEastAsia" w:eastAsiaTheme="minorEastAsia" w:hAnsiTheme="minorEastAsia" w:hint="eastAsia"/>
            <w:sz w:val="28"/>
            <w:szCs w:val="28"/>
          </w:rPr>
          <w:t>3C</w:t>
        </w:r>
      </w:smartTag>
      <w:r w:rsidRPr="00870A94">
        <w:rPr>
          <w:rFonts w:asciiTheme="minorEastAsia" w:eastAsiaTheme="minorEastAsia" w:hAnsiTheme="minorEastAsia" w:hint="eastAsia"/>
          <w:sz w:val="28"/>
          <w:szCs w:val="28"/>
        </w:rPr>
        <w:t>）；办理货物运输至学校指定的地点。</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3、协助学校办理因货物质量、商检等问题引发的国际贸易纠纷，及时启动索赔程序。</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4、办理需要境外维修的货物的通关和其他相关工作。</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5．协助学校办理对进口货物供应商、国际金融机构提供商品质量、信用担保等具体事宜。</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6．协助学校完成海关等政府主管部门履行的年检、抽检及其他相关工作。</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7．及时与学校有关部门核对往来帐目。</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8．及时向学校提供项目在执行过程中遇到的问题以及处理解决方案，定期向学校提供项目执行情况汇总表。</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9、须建立委托方专用档案，供委托方查阅。</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10、须指定工作人员负责办理物资或服务的进口相关手续，手续办理过程中若须学校提供相关证明（如免税资料盖章等）时，指定的工作人员须亲自到学校办理。</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sz w:val="28"/>
          <w:szCs w:val="28"/>
        </w:rPr>
        <w:t>★</w:t>
      </w:r>
      <w:r w:rsidRPr="00870A94">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、进口委托</w:t>
      </w:r>
      <w:r w:rsidRPr="00870A94">
        <w:rPr>
          <w:rFonts w:asciiTheme="minorEastAsia" w:eastAsiaTheme="minorEastAsia" w:hAnsiTheme="minorEastAsia" w:hint="eastAsia"/>
          <w:sz w:val="28"/>
          <w:szCs w:val="28"/>
        </w:rPr>
        <w:t>代理费采用包干制，即包干代理费已包括进口批件办理费、换单费、三检费、报关费、理货费、港杂费、交通费、银行开证费、电汇费、滞报金及滞箱费（因供货商或温州医科大学原因引起的滞报金、滞箱费除外）等有关正常费用，不含海关关税及海关增值税。代理费按进口货物金额的</w:t>
      </w:r>
      <w:r w:rsidRPr="00FA6C43">
        <w:rPr>
          <w:rFonts w:asciiTheme="minorEastAsia" w:eastAsiaTheme="minorEastAsia" w:hAnsiTheme="minorEastAsia" w:hint="eastAsia"/>
          <w:sz w:val="28"/>
          <w:szCs w:val="28"/>
        </w:rPr>
        <w:t>1.2</w:t>
      </w:r>
      <w:r w:rsidRPr="00870A94">
        <w:rPr>
          <w:rFonts w:asciiTheme="minorEastAsia" w:eastAsiaTheme="minorEastAsia" w:hAnsiTheme="minorEastAsia" w:hint="eastAsia"/>
          <w:sz w:val="28"/>
          <w:szCs w:val="28"/>
        </w:rPr>
        <w:t>%计收（外币换汇率按付汇当天的</w:t>
      </w:r>
      <w:r>
        <w:rPr>
          <w:rFonts w:asciiTheme="minorEastAsia" w:eastAsiaTheme="minorEastAsia" w:hAnsiTheme="minorEastAsia" w:hint="eastAsia"/>
          <w:sz w:val="28"/>
          <w:szCs w:val="28"/>
        </w:rPr>
        <w:t>中国银行牌价结算）。</w:t>
      </w:r>
    </w:p>
    <w:p w:rsidR="0057665A" w:rsidRPr="00870A94" w:rsidRDefault="0057665A" w:rsidP="0057665A">
      <w:pPr>
        <w:spacing w:line="460" w:lineRule="exact"/>
        <w:ind w:firstLineChars="192" w:firstLine="538"/>
        <w:jc w:val="left"/>
        <w:rPr>
          <w:rFonts w:asciiTheme="minorEastAsia" w:eastAsiaTheme="minorEastAsia" w:hAnsiTheme="minorEastAsia"/>
          <w:sz w:val="28"/>
          <w:szCs w:val="28"/>
        </w:rPr>
      </w:pPr>
      <w:r w:rsidRPr="00870A94">
        <w:rPr>
          <w:rFonts w:asciiTheme="minorEastAsia" w:eastAsiaTheme="minorEastAsia" w:hAnsiTheme="minorEastAsia"/>
          <w:sz w:val="28"/>
          <w:szCs w:val="28"/>
        </w:rPr>
        <w:t>★</w:t>
      </w:r>
      <w:r w:rsidRPr="00870A94">
        <w:rPr>
          <w:rFonts w:asciiTheme="minorEastAsia" w:eastAsiaTheme="minorEastAsia" w:hAnsiTheme="minorEastAsia" w:hint="eastAsia"/>
          <w:sz w:val="28"/>
          <w:szCs w:val="28"/>
        </w:rPr>
        <w:t>12、保底收费：每票代理费若低于2200元人民币则按2200元人民币计收。</w:t>
      </w:r>
    </w:p>
    <w:bookmarkEnd w:id="2"/>
    <w:p w:rsidR="0057665A" w:rsidRDefault="0057665A" w:rsidP="0057665A">
      <w:pPr>
        <w:spacing w:line="460" w:lineRule="exact"/>
        <w:ind w:firstLineChars="196" w:firstLine="549"/>
        <w:jc w:val="left"/>
        <w:rPr>
          <w:rFonts w:asciiTheme="minorEastAsia" w:eastAsiaTheme="minorEastAsia" w:hAnsiTheme="minorEastAsia"/>
          <w:b/>
          <w:sz w:val="36"/>
          <w:szCs w:val="36"/>
        </w:rPr>
      </w:pPr>
      <w:r w:rsidRPr="00870A94">
        <w:rPr>
          <w:rFonts w:asciiTheme="minorEastAsia" w:eastAsiaTheme="minorEastAsia" w:hAnsiTheme="minorEastAsia"/>
          <w:sz w:val="28"/>
          <w:szCs w:val="28"/>
        </w:rPr>
        <w:t>★</w:t>
      </w:r>
      <w:r w:rsidRPr="00FA6C43">
        <w:rPr>
          <w:rFonts w:asciiTheme="minorEastAsia" w:eastAsiaTheme="minorEastAsia" w:hAnsiTheme="minorEastAsia" w:hint="eastAsia"/>
          <w:sz w:val="28"/>
          <w:szCs w:val="28"/>
        </w:rPr>
        <w:t>13、为了加强学校的资金管理，降低资金风险，</w:t>
      </w:r>
      <w:r>
        <w:rPr>
          <w:rFonts w:asciiTheme="minorEastAsia" w:eastAsiaTheme="minorEastAsia" w:hAnsiTheme="minorEastAsia" w:hint="eastAsia"/>
          <w:sz w:val="28"/>
          <w:szCs w:val="28"/>
        </w:rPr>
        <w:t>要求</w:t>
      </w:r>
      <w:r w:rsidRPr="00FA6C43">
        <w:rPr>
          <w:rFonts w:asciiTheme="minorEastAsia" w:eastAsiaTheme="minorEastAsia" w:hAnsiTheme="minorEastAsia" w:hint="eastAsia"/>
          <w:sz w:val="28"/>
          <w:szCs w:val="28"/>
        </w:rPr>
        <w:t>投标人向招标人提供专用于开展外贸业务的周转金，周转金同时作为本项目的履约保证金，报价金额不低于人民币200</w:t>
      </w:r>
      <w:r w:rsidR="00AD34F1">
        <w:rPr>
          <w:rFonts w:asciiTheme="minorEastAsia" w:eastAsiaTheme="minorEastAsia" w:hAnsiTheme="minorEastAsia" w:hint="eastAsia"/>
          <w:sz w:val="28"/>
          <w:szCs w:val="28"/>
        </w:rPr>
        <w:t>万元</w:t>
      </w:r>
      <w:r w:rsidRPr="00FA6C43">
        <w:rPr>
          <w:rFonts w:asciiTheme="minorEastAsia" w:eastAsiaTheme="minorEastAsia" w:hAnsiTheme="minorEastAsia" w:hint="eastAsia"/>
          <w:sz w:val="28"/>
          <w:szCs w:val="28"/>
        </w:rPr>
        <w:t>，以50万元整数为报价单位。履约保证金在合同全部执行完毕后无质量问题的在5个工作日内无息退还。</w:t>
      </w:r>
    </w:p>
    <w:p w:rsidR="0057665A" w:rsidRDefault="0057665A" w:rsidP="0057665A">
      <w:pPr>
        <w:pStyle w:val="a9"/>
        <w:snapToGrid w:val="0"/>
        <w:spacing w:beforeLines="0" w:afterLines="0" w:line="240" w:lineRule="auto"/>
        <w:jc w:val="center"/>
        <w:outlineLvl w:val="0"/>
        <w:rPr>
          <w:rFonts w:asciiTheme="minorEastAsia" w:eastAsiaTheme="minorEastAsia" w:hAnsiTheme="minorEastAsia"/>
          <w:b/>
          <w:sz w:val="36"/>
          <w:szCs w:val="36"/>
        </w:rPr>
      </w:pPr>
    </w:p>
    <w:p w:rsidR="0057665A" w:rsidRPr="00870A94" w:rsidRDefault="0057665A" w:rsidP="0057665A">
      <w:pPr>
        <w:pStyle w:val="a9"/>
        <w:snapToGrid w:val="0"/>
        <w:spacing w:beforeLines="0" w:afterLines="0" w:line="240" w:lineRule="auto"/>
        <w:jc w:val="center"/>
        <w:outlineLvl w:val="0"/>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第五章  合同主要条款</w:t>
      </w:r>
    </w:p>
    <w:p w:rsidR="0057665A" w:rsidRPr="00870A94" w:rsidRDefault="0057665A" w:rsidP="0057665A">
      <w:pPr>
        <w:pStyle w:val="a9"/>
        <w:snapToGrid w:val="0"/>
        <w:spacing w:before="120" w:after="120" w:line="460" w:lineRule="exact"/>
        <w:jc w:val="center"/>
        <w:outlineLvl w:val="0"/>
        <w:rPr>
          <w:rFonts w:asciiTheme="minorEastAsia" w:eastAsiaTheme="minorEastAsia" w:hAnsiTheme="minorEastAsia"/>
          <w:b/>
          <w:sz w:val="28"/>
          <w:szCs w:val="28"/>
        </w:rPr>
      </w:pPr>
      <w:r w:rsidRPr="00870A94">
        <w:rPr>
          <w:rFonts w:asciiTheme="minorEastAsia" w:eastAsiaTheme="minorEastAsia" w:hAnsiTheme="minorEastAsia" w:hint="eastAsia"/>
          <w:b/>
          <w:sz w:val="28"/>
          <w:szCs w:val="28"/>
        </w:rPr>
        <w:t>温州医科大学2014年-2017年进口代理服务协议书</w:t>
      </w:r>
    </w:p>
    <w:p w:rsidR="0057665A" w:rsidRPr="00870A94" w:rsidRDefault="000C7AFE" w:rsidP="0057665A">
      <w:pPr>
        <w:spacing w:before="100" w:beforeAutospacing="1" w:after="100" w:afterAutospacing="1" w:line="460" w:lineRule="exact"/>
        <w:outlineLvl w:val="0"/>
        <w:rPr>
          <w:rFonts w:asciiTheme="minorEastAsia" w:eastAsiaTheme="minorEastAsia" w:hAnsiTheme="minorEastAsia"/>
          <w:b/>
          <w:sz w:val="36"/>
          <w:szCs w:val="36"/>
        </w:rPr>
      </w:pPr>
      <w:r w:rsidRPr="000C7AFE">
        <w:rPr>
          <w:rFonts w:asciiTheme="minorEastAsia" w:eastAsiaTheme="minorEastAsia" w:hAnsiTheme="minorEastAsia"/>
          <w:noProof/>
          <w:sz w:val="24"/>
        </w:rPr>
        <w:pict>
          <v:shapetype id="_x0000_t202" coordsize="21600,21600" o:spt="202" path="m,l,21600r21600,l21600,xe">
            <v:stroke joinstyle="miter"/>
            <v:path gradientshapeok="t" o:connecttype="rect"/>
          </v:shapetype>
          <v:shape id="_x0000_s1028" type="#_x0000_t202" style="position:absolute;left:0;text-align:left;margin-left:267.9pt;margin-top:2.8pt;width:172.8pt;height:65.7pt;z-index:251662336" stroked="f">
            <v:textbox style="mso-next-textbox:#_x0000_s1028">
              <w:txbxContent>
                <w:p w:rsidR="0057665A" w:rsidRPr="00850C98" w:rsidRDefault="0057665A" w:rsidP="0057665A">
                  <w:pPr>
                    <w:rPr>
                      <w:rFonts w:ascii="仿宋" w:eastAsia="仿宋" w:hAnsi="仿宋"/>
                      <w:sz w:val="24"/>
                    </w:rPr>
                  </w:pPr>
                  <w:r w:rsidRPr="00850C98">
                    <w:rPr>
                      <w:rFonts w:ascii="仿宋" w:eastAsia="仿宋" w:hAnsi="仿宋"/>
                      <w:color w:val="000000"/>
                      <w:sz w:val="24"/>
                    </w:rPr>
                    <w:t>签订日期</w:t>
                  </w:r>
                  <w:r w:rsidRPr="00850C98">
                    <w:rPr>
                      <w:rFonts w:ascii="仿宋" w:eastAsia="仿宋" w:hAnsi="仿宋" w:hint="eastAsia"/>
                      <w:sz w:val="24"/>
                    </w:rPr>
                    <w:t>:2015年  月  日</w:t>
                  </w:r>
                </w:p>
                <w:p w:rsidR="0057665A" w:rsidRPr="00850C98" w:rsidRDefault="0057665A" w:rsidP="0057665A">
                  <w:pPr>
                    <w:rPr>
                      <w:rFonts w:ascii="仿宋" w:eastAsia="仿宋" w:hAnsi="仿宋"/>
                      <w:color w:val="000000"/>
                      <w:sz w:val="24"/>
                    </w:rPr>
                  </w:pPr>
                  <w:r w:rsidRPr="00850C98">
                    <w:rPr>
                      <w:rFonts w:ascii="仿宋" w:eastAsia="仿宋" w:hAnsi="仿宋" w:hint="eastAsia"/>
                      <w:color w:val="000000"/>
                      <w:sz w:val="24"/>
                    </w:rPr>
                    <w:t>采购编号：</w:t>
                  </w:r>
                  <w:r w:rsidRPr="00850C98">
                    <w:rPr>
                      <w:rFonts w:ascii="仿宋" w:eastAsia="仿宋" w:hAnsi="仿宋"/>
                      <w:color w:val="000000"/>
                      <w:sz w:val="24"/>
                    </w:rPr>
                    <w:t>WM</w:t>
                  </w:r>
                  <w:r w:rsidRPr="00850C98">
                    <w:rPr>
                      <w:rFonts w:ascii="仿宋" w:eastAsia="仿宋" w:hAnsi="仿宋" w:hint="eastAsia"/>
                      <w:color w:val="000000"/>
                      <w:sz w:val="24"/>
                    </w:rPr>
                    <w:t>U</w:t>
                  </w:r>
                  <w:r w:rsidRPr="00850C98">
                    <w:rPr>
                      <w:rFonts w:ascii="仿宋" w:eastAsia="仿宋" w:hAnsi="仿宋"/>
                      <w:color w:val="000000"/>
                      <w:sz w:val="24"/>
                    </w:rPr>
                    <w:t>-201</w:t>
                  </w:r>
                  <w:r w:rsidRPr="00850C98">
                    <w:rPr>
                      <w:rFonts w:ascii="仿宋" w:eastAsia="仿宋" w:hAnsi="仿宋" w:hint="eastAsia"/>
                      <w:color w:val="000000"/>
                      <w:sz w:val="24"/>
                    </w:rPr>
                    <w:t>5013</w:t>
                  </w:r>
                </w:p>
                <w:p w:rsidR="0057665A" w:rsidRPr="00850C98" w:rsidRDefault="0057665A" w:rsidP="0057665A">
                  <w:pPr>
                    <w:rPr>
                      <w:rFonts w:ascii="仿宋" w:eastAsia="仿宋" w:hAnsi="仿宋"/>
                      <w:sz w:val="24"/>
                    </w:rPr>
                  </w:pPr>
                  <w:r w:rsidRPr="00850C98">
                    <w:rPr>
                      <w:rFonts w:ascii="仿宋" w:eastAsia="仿宋" w:hAnsi="仿宋" w:hint="eastAsia"/>
                      <w:color w:val="000000"/>
                      <w:sz w:val="24"/>
                    </w:rPr>
                    <w:t>请购单编号：150309</w:t>
                  </w:r>
                </w:p>
              </w:txbxContent>
            </v:textbox>
          </v:shape>
        </w:pict>
      </w:r>
      <w:r w:rsidRPr="000C7AFE">
        <w:rPr>
          <w:rFonts w:asciiTheme="minorEastAsia" w:eastAsiaTheme="minorEastAsia" w:hAnsiTheme="minorEastAsia"/>
          <w:noProof/>
          <w:sz w:val="24"/>
        </w:rPr>
        <w:pict>
          <v:shape id="_x0000_s1027" type="#_x0000_t202" style="position:absolute;left:0;text-align:left;margin-left:-4.95pt;margin-top:2.8pt;width:243pt;height:65.7pt;z-index:251661312" stroked="f">
            <v:textbox style="mso-next-textbox:#_x0000_s1027">
              <w:txbxContent>
                <w:p w:rsidR="0057665A" w:rsidRPr="00850C98" w:rsidRDefault="0057665A" w:rsidP="0057665A">
                  <w:pPr>
                    <w:rPr>
                      <w:rFonts w:ascii="仿宋" w:eastAsia="仿宋" w:hAnsi="仿宋"/>
                      <w:color w:val="000000"/>
                      <w:sz w:val="24"/>
                    </w:rPr>
                  </w:pPr>
                  <w:r w:rsidRPr="00850C98">
                    <w:rPr>
                      <w:rFonts w:ascii="仿宋" w:eastAsia="仿宋" w:hAnsi="仿宋" w:hint="eastAsia"/>
                      <w:color w:val="000000"/>
                      <w:sz w:val="24"/>
                    </w:rPr>
                    <w:t>甲方（委托方）：</w:t>
                  </w:r>
                  <w:r w:rsidRPr="00850C98">
                    <w:rPr>
                      <w:rFonts w:ascii="仿宋" w:eastAsia="仿宋" w:hAnsi="仿宋" w:hint="eastAsia"/>
                      <w:sz w:val="24"/>
                    </w:rPr>
                    <w:t>温州医科大学</w:t>
                  </w:r>
                </w:p>
                <w:p w:rsidR="0057665A" w:rsidRPr="00850C98" w:rsidRDefault="0057665A" w:rsidP="0057665A">
                  <w:pPr>
                    <w:rPr>
                      <w:rFonts w:ascii="仿宋" w:eastAsia="仿宋" w:hAnsi="仿宋"/>
                      <w:color w:val="000000"/>
                      <w:sz w:val="24"/>
                    </w:rPr>
                  </w:pPr>
                </w:p>
                <w:p w:rsidR="0057665A" w:rsidRPr="00850C98" w:rsidRDefault="0057665A" w:rsidP="0057665A">
                  <w:pPr>
                    <w:rPr>
                      <w:rFonts w:ascii="仿宋" w:eastAsia="仿宋" w:hAnsi="仿宋"/>
                      <w:sz w:val="24"/>
                    </w:rPr>
                  </w:pPr>
                  <w:r w:rsidRPr="00850C98">
                    <w:rPr>
                      <w:rFonts w:ascii="仿宋" w:eastAsia="仿宋" w:hAnsi="仿宋" w:hint="eastAsia"/>
                      <w:color w:val="000000"/>
                      <w:sz w:val="24"/>
                    </w:rPr>
                    <w:t>乙</w:t>
                  </w:r>
                  <w:r w:rsidRPr="00850C98">
                    <w:rPr>
                      <w:rFonts w:ascii="仿宋" w:eastAsia="仿宋" w:hAnsi="仿宋" w:hint="eastAsia"/>
                      <w:sz w:val="24"/>
                    </w:rPr>
                    <w:t>方（受托方）：</w:t>
                  </w:r>
                </w:p>
              </w:txbxContent>
            </v:textbox>
          </v:shape>
        </w:pict>
      </w:r>
    </w:p>
    <w:p w:rsidR="0057665A" w:rsidRPr="00D74448" w:rsidRDefault="0057665A" w:rsidP="0057665A">
      <w:pPr>
        <w:spacing w:line="460" w:lineRule="exact"/>
        <w:rPr>
          <w:rFonts w:asciiTheme="minorEastAsia" w:eastAsiaTheme="minorEastAsia" w:hAnsiTheme="minorEastAsia"/>
          <w:szCs w:val="21"/>
        </w:rPr>
      </w:pPr>
      <w:r w:rsidRPr="00870A94">
        <w:rPr>
          <w:rFonts w:asciiTheme="minorEastAsia" w:eastAsiaTheme="minorEastAsia" w:hAnsiTheme="minorEastAsia" w:hint="eastAsia"/>
          <w:sz w:val="24"/>
        </w:rPr>
        <w:t xml:space="preserve">                        </w:t>
      </w:r>
      <w:r w:rsidRPr="00870A94">
        <w:rPr>
          <w:rFonts w:asciiTheme="minorEastAsia" w:eastAsiaTheme="minorEastAsia" w:hAnsiTheme="minorEastAsia" w:hint="eastAsia"/>
          <w:sz w:val="24"/>
        </w:rPr>
        <w:tab/>
        <w:t xml:space="preserve">          </w:t>
      </w:r>
    </w:p>
    <w:p w:rsidR="0057665A" w:rsidRDefault="0057665A" w:rsidP="0057665A">
      <w:pPr>
        <w:spacing w:line="276" w:lineRule="auto"/>
        <w:ind w:firstLineChars="200" w:firstLine="560"/>
        <w:rPr>
          <w:rFonts w:asciiTheme="minorEastAsia" w:eastAsiaTheme="minorEastAsia" w:hAnsiTheme="minorEastAsia"/>
          <w:sz w:val="28"/>
          <w:szCs w:val="28"/>
        </w:rPr>
      </w:pPr>
      <w:r w:rsidRPr="00F409AE">
        <w:rPr>
          <w:rFonts w:asciiTheme="minorEastAsia" w:eastAsiaTheme="minorEastAsia" w:hAnsiTheme="minorEastAsia" w:hint="eastAsia"/>
          <w:sz w:val="28"/>
          <w:szCs w:val="28"/>
        </w:rPr>
        <w:t>温州医科大学经过公开招标，确定乙方为温州医科大学进口代理商。</w:t>
      </w:r>
      <w:r w:rsidRPr="00870A94">
        <w:rPr>
          <w:rFonts w:asciiTheme="minorEastAsia" w:eastAsiaTheme="minorEastAsia" w:hAnsiTheme="minorEastAsia" w:hint="eastAsia"/>
          <w:sz w:val="28"/>
          <w:szCs w:val="28"/>
        </w:rPr>
        <w:t>在遵守国家有关法规、政策的基础上，本着互惠互利和互相合作的精神，经甲、乙双方友好协商，就甲方委托乙方代理进口仪器设备事宜达成以下协议：</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一、甲方委托乙方代理2015年-2017年进口仪器设备，乙方负责签订外贸合同及办理免表、机电证明、清关、商检等一切进口手续。</w:t>
      </w:r>
    </w:p>
    <w:p w:rsidR="0057665A" w:rsidRDefault="0057665A" w:rsidP="0057665A">
      <w:pPr>
        <w:spacing w:line="276" w:lineRule="auto"/>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二、代理费：采用包干制，即包干代理费已包括进口批件办理费、换单费、三检费、报关费、理货费、港杂费、交通费、银行开证费、电汇费、滞报金、滞箱费（因供货商或温州医科大学原因引起的滞报、滞箱除外）等相关费用，不含海关关税及海关增值税；代理费按进口货物金额的</w:t>
      </w:r>
      <w:r w:rsidRPr="00D74448">
        <w:rPr>
          <w:rFonts w:asciiTheme="minorEastAsia" w:eastAsiaTheme="minorEastAsia" w:hAnsiTheme="minorEastAsia" w:hint="eastAsia"/>
          <w:sz w:val="28"/>
          <w:szCs w:val="28"/>
        </w:rPr>
        <w:t>1.2</w:t>
      </w:r>
      <w:r w:rsidRPr="00870A94">
        <w:rPr>
          <w:rFonts w:asciiTheme="minorEastAsia" w:eastAsiaTheme="minorEastAsia" w:hAnsiTheme="minorEastAsia" w:hint="eastAsia"/>
          <w:sz w:val="28"/>
          <w:szCs w:val="28"/>
        </w:rPr>
        <w:t>%计收（外币换汇率按付汇当天的</w:t>
      </w:r>
      <w:r>
        <w:rPr>
          <w:rFonts w:asciiTheme="minorEastAsia" w:eastAsiaTheme="minorEastAsia" w:hAnsiTheme="minorEastAsia" w:hint="eastAsia"/>
          <w:sz w:val="28"/>
          <w:szCs w:val="28"/>
        </w:rPr>
        <w:t>中国</w:t>
      </w:r>
      <w:r w:rsidRPr="00870A94">
        <w:rPr>
          <w:rFonts w:asciiTheme="minorEastAsia" w:eastAsiaTheme="minorEastAsia" w:hAnsiTheme="minorEastAsia" w:hint="eastAsia"/>
          <w:sz w:val="28"/>
          <w:szCs w:val="28"/>
        </w:rPr>
        <w:t>银行牌价结算），每票代理费若低于2200元人民币则按2200元人民币计收。</w:t>
      </w:r>
    </w:p>
    <w:p w:rsidR="0057665A" w:rsidRPr="00BC33BE" w:rsidRDefault="0057665A" w:rsidP="0057665A">
      <w:pPr>
        <w:spacing w:line="276" w:lineRule="auto"/>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三、乙方向甲方缴纳履约保证金人民币</w:t>
      </w:r>
      <w:r>
        <w:rPr>
          <w:rFonts w:asciiTheme="minorEastAsia" w:eastAsiaTheme="minorEastAsia" w:hAnsiTheme="minorEastAsia" w:hint="eastAsia"/>
          <w:sz w:val="28"/>
          <w:szCs w:val="28"/>
          <w:u w:val="single"/>
        </w:rPr>
        <w:t xml:space="preserve">    </w:t>
      </w:r>
      <w:r w:rsidRPr="00BC33BE">
        <w:rPr>
          <w:rFonts w:asciiTheme="minorEastAsia" w:eastAsiaTheme="minorEastAsia" w:hAnsiTheme="minorEastAsia" w:hint="eastAsia"/>
          <w:sz w:val="28"/>
          <w:szCs w:val="28"/>
        </w:rPr>
        <w:t>万元</w:t>
      </w:r>
      <w:r>
        <w:rPr>
          <w:rFonts w:asciiTheme="minorEastAsia" w:eastAsiaTheme="minorEastAsia" w:hAnsiTheme="minorEastAsia" w:hint="eastAsia"/>
          <w:sz w:val="28"/>
          <w:szCs w:val="28"/>
        </w:rPr>
        <w:t>，甲方在学校财务系统为乙方设置独立核算项目。履约保证金的额度在协议每执行一年后</w:t>
      </w:r>
      <w:r w:rsidRPr="0000139E">
        <w:rPr>
          <w:rFonts w:asciiTheme="minorEastAsia" w:eastAsiaTheme="minorEastAsia" w:hAnsiTheme="minorEastAsia" w:hint="eastAsia"/>
          <w:sz w:val="28"/>
          <w:szCs w:val="28"/>
        </w:rPr>
        <w:t>视订单实行情况进行适度调整</w:t>
      </w:r>
      <w:r w:rsidRPr="00164E65">
        <w:rPr>
          <w:rFonts w:asciiTheme="minorEastAsia" w:hAnsiTheme="minorEastAsia" w:hint="eastAsia"/>
          <w:sz w:val="24"/>
          <w:szCs w:val="24"/>
        </w:rPr>
        <w:t>。</w:t>
      </w:r>
      <w:r>
        <w:rPr>
          <w:rFonts w:asciiTheme="minorEastAsia" w:eastAsiaTheme="minorEastAsia" w:hAnsiTheme="minorEastAsia" w:hint="eastAsia"/>
          <w:sz w:val="28"/>
          <w:szCs w:val="28"/>
        </w:rPr>
        <w:t>履约保证金不计利息，</w:t>
      </w:r>
      <w:r w:rsidRPr="00765BF6">
        <w:rPr>
          <w:rFonts w:asciiTheme="minorEastAsia" w:eastAsiaTheme="minorEastAsia" w:hAnsiTheme="minorEastAsia" w:hint="eastAsia"/>
          <w:sz w:val="28"/>
          <w:szCs w:val="28"/>
        </w:rPr>
        <w:t>在合同全部执行完毕后无质量问题的在5个工作日内无息退还。</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870A9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本协议</w:t>
      </w:r>
      <w:r w:rsidRPr="00870A94">
        <w:rPr>
          <w:rFonts w:asciiTheme="minorEastAsia" w:eastAsiaTheme="minorEastAsia" w:hAnsiTheme="minorEastAsia" w:hint="eastAsia"/>
          <w:sz w:val="28"/>
          <w:szCs w:val="28"/>
        </w:rPr>
        <w:t>期限：</w:t>
      </w:r>
      <w:r w:rsidRPr="00870A94">
        <w:rPr>
          <w:rFonts w:asciiTheme="minorEastAsia" w:eastAsiaTheme="minorEastAsia" w:hAnsiTheme="minorEastAsia"/>
          <w:sz w:val="28"/>
          <w:szCs w:val="28"/>
        </w:rPr>
        <w:t>201</w:t>
      </w:r>
      <w:r w:rsidRPr="00870A94">
        <w:rPr>
          <w:rFonts w:asciiTheme="minorEastAsia" w:eastAsiaTheme="minorEastAsia" w:hAnsiTheme="minorEastAsia" w:hint="eastAsia"/>
          <w:sz w:val="28"/>
          <w:szCs w:val="28"/>
        </w:rPr>
        <w:t>5年</w:t>
      </w:r>
      <w:r w:rsidRPr="00870A94">
        <w:rPr>
          <w:rFonts w:asciiTheme="minorEastAsia" w:eastAsiaTheme="minorEastAsia" w:hAnsiTheme="minorEastAsia" w:hint="eastAsia"/>
          <w:sz w:val="28"/>
          <w:szCs w:val="28"/>
          <w:u w:val="single"/>
        </w:rPr>
        <w:t xml:space="preserve">   </w:t>
      </w:r>
      <w:r w:rsidRPr="00870A94">
        <w:rPr>
          <w:rFonts w:asciiTheme="minorEastAsia" w:eastAsiaTheme="minorEastAsia" w:hAnsiTheme="minorEastAsia" w:hint="eastAsia"/>
          <w:sz w:val="28"/>
          <w:szCs w:val="28"/>
        </w:rPr>
        <w:t>月</w:t>
      </w:r>
      <w:r w:rsidRPr="00870A94">
        <w:rPr>
          <w:rFonts w:asciiTheme="minorEastAsia" w:eastAsiaTheme="minorEastAsia" w:hAnsiTheme="minorEastAsia" w:hint="eastAsia"/>
          <w:sz w:val="28"/>
          <w:szCs w:val="28"/>
          <w:u w:val="single"/>
        </w:rPr>
        <w:t xml:space="preserve">    </w:t>
      </w:r>
      <w:r w:rsidRPr="00870A94">
        <w:rPr>
          <w:rFonts w:asciiTheme="minorEastAsia" w:eastAsiaTheme="minorEastAsia" w:hAnsiTheme="minorEastAsia" w:hint="eastAsia"/>
          <w:sz w:val="28"/>
          <w:szCs w:val="28"/>
        </w:rPr>
        <w:t>日至2017年</w:t>
      </w:r>
      <w:r w:rsidRPr="00870A94">
        <w:rPr>
          <w:rFonts w:asciiTheme="minorEastAsia" w:eastAsiaTheme="minorEastAsia" w:hAnsiTheme="minorEastAsia" w:hint="eastAsia"/>
          <w:sz w:val="28"/>
          <w:szCs w:val="28"/>
          <w:u w:val="single"/>
        </w:rPr>
        <w:t xml:space="preserve">   </w:t>
      </w:r>
      <w:r w:rsidRPr="00870A94">
        <w:rPr>
          <w:rFonts w:asciiTheme="minorEastAsia" w:eastAsiaTheme="minorEastAsia" w:hAnsiTheme="minorEastAsia" w:hint="eastAsia"/>
          <w:sz w:val="28"/>
          <w:szCs w:val="28"/>
        </w:rPr>
        <w:t>月</w:t>
      </w:r>
      <w:r w:rsidRPr="00870A94">
        <w:rPr>
          <w:rFonts w:asciiTheme="minorEastAsia" w:eastAsiaTheme="minorEastAsia" w:hAnsiTheme="minorEastAsia" w:hint="eastAsia"/>
          <w:sz w:val="28"/>
          <w:szCs w:val="28"/>
          <w:u w:val="single"/>
        </w:rPr>
        <w:t xml:space="preserve">    </w:t>
      </w:r>
      <w:r w:rsidRPr="00870A94">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Pr="00870A94">
        <w:rPr>
          <w:rFonts w:asciiTheme="minorEastAsia" w:eastAsiaTheme="minorEastAsia" w:hAnsiTheme="minorEastAsia" w:hint="eastAsia"/>
          <w:sz w:val="28"/>
          <w:szCs w:val="28"/>
        </w:rPr>
        <w:t>、职责划分：</w:t>
      </w:r>
    </w:p>
    <w:p w:rsidR="0057665A" w:rsidRPr="00870A94" w:rsidRDefault="0057665A" w:rsidP="0057665A">
      <w:pPr>
        <w:spacing w:line="276" w:lineRule="auto"/>
        <w:ind w:firstLineChars="200" w:firstLine="560"/>
        <w:outlineLvl w:val="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 甲方的职责：</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w:t>
      </w:r>
      <w:r w:rsidRPr="00870A94">
        <w:rPr>
          <w:rFonts w:asciiTheme="minorEastAsia" w:eastAsiaTheme="minorEastAsia" w:hAnsiTheme="minorEastAsia" w:hint="eastAsia"/>
          <w:sz w:val="28"/>
          <w:szCs w:val="28"/>
        </w:rPr>
        <w:t>甲方应按照国家有关规定签订</w:t>
      </w:r>
      <w:r>
        <w:rPr>
          <w:rFonts w:asciiTheme="minorEastAsia" w:eastAsiaTheme="minorEastAsia" w:hAnsiTheme="minorEastAsia" w:hint="eastAsia"/>
          <w:sz w:val="28"/>
          <w:szCs w:val="28"/>
        </w:rPr>
        <w:t>仪器设备内贸</w:t>
      </w:r>
      <w:r w:rsidRPr="00870A94">
        <w:rPr>
          <w:rFonts w:asciiTheme="minorEastAsia" w:eastAsiaTheme="minorEastAsia" w:hAnsiTheme="minorEastAsia" w:hint="eastAsia"/>
          <w:sz w:val="28"/>
          <w:szCs w:val="28"/>
        </w:rPr>
        <w:t>合同。</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sidRPr="00870A94">
        <w:rPr>
          <w:rFonts w:asciiTheme="minorEastAsia" w:eastAsiaTheme="minorEastAsia" w:hAnsiTheme="minorEastAsia" w:hint="eastAsia"/>
          <w:sz w:val="28"/>
          <w:szCs w:val="28"/>
        </w:rPr>
        <w:t>甲方应及时提供进口有关资料，以便乙方开证和制作相应单证。</w:t>
      </w:r>
    </w:p>
    <w:p w:rsidR="0057665A" w:rsidRPr="00AD34F1" w:rsidRDefault="0057665A" w:rsidP="0057665A">
      <w:pPr>
        <w:spacing w:line="276" w:lineRule="auto"/>
        <w:ind w:firstLineChars="200" w:firstLine="560"/>
        <w:rPr>
          <w:rFonts w:asciiTheme="minorEastAsia" w:eastAsiaTheme="minorEastAsia" w:hAnsiTheme="minorEastAsia"/>
          <w:sz w:val="28"/>
          <w:szCs w:val="28"/>
        </w:rPr>
      </w:pPr>
      <w:r w:rsidRPr="00AD34F1">
        <w:rPr>
          <w:rFonts w:asciiTheme="minorEastAsia" w:eastAsiaTheme="minorEastAsia" w:hAnsiTheme="minorEastAsia" w:hint="eastAsia"/>
          <w:sz w:val="28"/>
          <w:szCs w:val="28"/>
        </w:rPr>
        <w:t>1.3甲方在收到乙方外贸合同（正本）传真件后，应在二个工作日内向乙方支付95%预付款，乙方开始办理信用证等后续进口事项。</w:t>
      </w:r>
    </w:p>
    <w:p w:rsidR="0057665A" w:rsidRPr="00AD34F1" w:rsidRDefault="0057665A" w:rsidP="0057665A">
      <w:pPr>
        <w:spacing w:line="276" w:lineRule="auto"/>
        <w:ind w:firstLineChars="200" w:firstLine="560"/>
        <w:rPr>
          <w:rFonts w:asciiTheme="minorEastAsia" w:eastAsiaTheme="minorEastAsia" w:hAnsiTheme="minorEastAsia"/>
          <w:sz w:val="28"/>
          <w:szCs w:val="28"/>
        </w:rPr>
      </w:pPr>
      <w:r w:rsidRPr="00AD34F1">
        <w:rPr>
          <w:rFonts w:asciiTheme="minorEastAsia" w:eastAsiaTheme="minorEastAsia" w:hAnsiTheme="minorEastAsia" w:hint="eastAsia"/>
          <w:sz w:val="28"/>
          <w:szCs w:val="28"/>
        </w:rPr>
        <w:t>1.4货物安装验收合格后，在收到乙方开具的发票和所有相关进口单证材料等文件后，甲方应及时结清货物余款。</w:t>
      </w:r>
    </w:p>
    <w:p w:rsidR="0057665A" w:rsidRPr="00AD34F1" w:rsidRDefault="0057665A" w:rsidP="0057665A">
      <w:pPr>
        <w:spacing w:line="276" w:lineRule="auto"/>
        <w:ind w:firstLineChars="200" w:firstLine="560"/>
        <w:rPr>
          <w:rFonts w:asciiTheme="minorEastAsia" w:eastAsiaTheme="minorEastAsia" w:hAnsiTheme="minorEastAsia"/>
          <w:sz w:val="28"/>
          <w:szCs w:val="28"/>
        </w:rPr>
      </w:pPr>
      <w:r w:rsidRPr="00AD34F1">
        <w:rPr>
          <w:rFonts w:asciiTheme="minorEastAsia" w:eastAsiaTheme="minorEastAsia" w:hAnsiTheme="minorEastAsia" w:hint="eastAsia"/>
          <w:sz w:val="28"/>
          <w:szCs w:val="28"/>
        </w:rPr>
        <w:t>1.5提供有关办理免税所需资料。</w:t>
      </w:r>
    </w:p>
    <w:p w:rsidR="0057665A" w:rsidRPr="00AD34F1" w:rsidRDefault="0057665A" w:rsidP="0057665A">
      <w:pPr>
        <w:spacing w:line="276" w:lineRule="auto"/>
        <w:ind w:firstLineChars="200" w:firstLine="560"/>
        <w:outlineLvl w:val="0"/>
        <w:rPr>
          <w:rFonts w:asciiTheme="minorEastAsia" w:eastAsiaTheme="minorEastAsia" w:hAnsiTheme="minorEastAsia"/>
          <w:sz w:val="28"/>
          <w:szCs w:val="28"/>
        </w:rPr>
      </w:pPr>
      <w:r w:rsidRPr="00AD34F1">
        <w:rPr>
          <w:rFonts w:asciiTheme="minorEastAsia" w:eastAsiaTheme="minorEastAsia" w:hAnsiTheme="minorEastAsia" w:hint="eastAsia"/>
          <w:sz w:val="28"/>
          <w:szCs w:val="28"/>
        </w:rPr>
        <w:t>2. 乙方的职责：</w:t>
      </w:r>
    </w:p>
    <w:p w:rsidR="0057665A" w:rsidRPr="00AD34F1" w:rsidRDefault="0057665A" w:rsidP="0057665A">
      <w:pPr>
        <w:spacing w:line="276" w:lineRule="auto"/>
        <w:ind w:firstLineChars="200" w:firstLine="560"/>
        <w:rPr>
          <w:rFonts w:asciiTheme="minorEastAsia" w:eastAsiaTheme="minorEastAsia" w:hAnsiTheme="minorEastAsia"/>
          <w:sz w:val="28"/>
          <w:szCs w:val="28"/>
        </w:rPr>
      </w:pPr>
      <w:r w:rsidRPr="00AD34F1">
        <w:rPr>
          <w:rFonts w:asciiTheme="minorEastAsia" w:eastAsiaTheme="minorEastAsia" w:hAnsiTheme="minorEastAsia" w:hint="eastAsia"/>
          <w:sz w:val="28"/>
          <w:szCs w:val="28"/>
        </w:rPr>
        <w:t>2.1为甲方保守商业机密，不得有泄密事件。</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sidRPr="00870A94">
        <w:rPr>
          <w:rFonts w:asciiTheme="minorEastAsia" w:eastAsiaTheme="minorEastAsia" w:hAnsiTheme="minorEastAsia" w:hint="eastAsia"/>
          <w:sz w:val="28"/>
          <w:szCs w:val="28"/>
        </w:rPr>
        <w:t>及时为甲方开证和办理进口手续及制作相应单证。</w:t>
      </w:r>
      <w:r w:rsidRPr="00870A94">
        <w:rPr>
          <w:rFonts w:asciiTheme="minorEastAsia" w:eastAsiaTheme="minorEastAsia" w:hAnsiTheme="minorEastAsia"/>
          <w:sz w:val="28"/>
          <w:szCs w:val="28"/>
        </w:rPr>
        <w:t xml:space="preserve"> </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2.3</w:t>
      </w:r>
      <w:r w:rsidRPr="00870A94">
        <w:rPr>
          <w:rFonts w:asciiTheme="minorEastAsia" w:eastAsiaTheme="minorEastAsia" w:hAnsiTheme="minorEastAsia" w:hint="eastAsia"/>
          <w:sz w:val="28"/>
          <w:szCs w:val="28"/>
        </w:rPr>
        <w:t>乙方与外方签订外贸合同后应立即</w:t>
      </w:r>
      <w:r>
        <w:rPr>
          <w:rFonts w:asciiTheme="minorEastAsia" w:eastAsiaTheme="minorEastAsia" w:hAnsiTheme="minorEastAsia" w:hint="eastAsia"/>
          <w:sz w:val="28"/>
          <w:szCs w:val="28"/>
        </w:rPr>
        <w:t>将外贸合同正本传真给甲方，在收到甲方95%的预付款后，应及时</w:t>
      </w:r>
      <w:r w:rsidRPr="00870A94">
        <w:rPr>
          <w:rFonts w:asciiTheme="minorEastAsia" w:eastAsiaTheme="minorEastAsia" w:hAnsiTheme="minorEastAsia" w:hint="eastAsia"/>
          <w:sz w:val="28"/>
          <w:szCs w:val="28"/>
        </w:rPr>
        <w:t>办理</w:t>
      </w:r>
      <w:r>
        <w:rPr>
          <w:rFonts w:asciiTheme="minorEastAsia" w:eastAsiaTheme="minorEastAsia" w:hAnsiTheme="minorEastAsia" w:hint="eastAsia"/>
          <w:sz w:val="28"/>
          <w:szCs w:val="28"/>
        </w:rPr>
        <w:t>后续进口事项。</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w:t>
      </w:r>
      <w:r w:rsidRPr="00870A94">
        <w:rPr>
          <w:rFonts w:asciiTheme="minorEastAsia" w:eastAsiaTheme="minorEastAsia" w:hAnsiTheme="minorEastAsia" w:hint="eastAsia"/>
          <w:sz w:val="28"/>
          <w:szCs w:val="28"/>
        </w:rPr>
        <w:t>申请并办理免税和机电证明。</w:t>
      </w:r>
    </w:p>
    <w:p w:rsidR="0057665A"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2.5</w:t>
      </w:r>
      <w:r w:rsidRPr="00870A94">
        <w:rPr>
          <w:rFonts w:asciiTheme="minorEastAsia" w:eastAsiaTheme="minorEastAsia" w:hAnsiTheme="minorEastAsia" w:hint="eastAsia"/>
          <w:sz w:val="28"/>
          <w:szCs w:val="28"/>
        </w:rPr>
        <w:t>货物到岸</w:t>
      </w:r>
      <w:r>
        <w:rPr>
          <w:rFonts w:asciiTheme="minorEastAsia" w:eastAsiaTheme="minorEastAsia" w:hAnsiTheme="minorEastAsia" w:hint="eastAsia"/>
          <w:sz w:val="28"/>
          <w:szCs w:val="28"/>
        </w:rPr>
        <w:t>后，</w:t>
      </w:r>
      <w:r w:rsidRPr="00870A94">
        <w:rPr>
          <w:rFonts w:asciiTheme="minorEastAsia" w:eastAsiaTheme="minorEastAsia" w:hAnsiTheme="minorEastAsia" w:hint="eastAsia"/>
          <w:sz w:val="28"/>
          <w:szCs w:val="28"/>
        </w:rPr>
        <w:t>乙方负责报关</w:t>
      </w:r>
      <w:r>
        <w:rPr>
          <w:rFonts w:asciiTheme="minorEastAsia" w:eastAsiaTheme="minorEastAsia" w:hAnsiTheme="minorEastAsia" w:hint="eastAsia"/>
          <w:sz w:val="28"/>
          <w:szCs w:val="28"/>
        </w:rPr>
        <w:t>、</w:t>
      </w:r>
      <w:r w:rsidRPr="00870A94">
        <w:rPr>
          <w:rFonts w:asciiTheme="minorEastAsia" w:eastAsiaTheme="minorEastAsia" w:hAnsiTheme="minorEastAsia" w:hint="eastAsia"/>
          <w:sz w:val="28"/>
          <w:szCs w:val="28"/>
        </w:rPr>
        <w:t>清关及商检</w:t>
      </w:r>
      <w:r>
        <w:rPr>
          <w:rFonts w:asciiTheme="minorEastAsia" w:eastAsiaTheme="minorEastAsia" w:hAnsiTheme="minorEastAsia" w:hint="eastAsia"/>
          <w:sz w:val="28"/>
          <w:szCs w:val="28"/>
        </w:rPr>
        <w:t>等手续</w:t>
      </w:r>
      <w:r w:rsidRPr="00870A94">
        <w:rPr>
          <w:rFonts w:asciiTheme="minorEastAsia" w:eastAsiaTheme="minorEastAsia" w:hAnsiTheme="minorEastAsia" w:hint="eastAsia"/>
          <w:sz w:val="28"/>
          <w:szCs w:val="28"/>
        </w:rPr>
        <w:t>，然后即时</w:t>
      </w:r>
      <w:r>
        <w:rPr>
          <w:rFonts w:asciiTheme="minorEastAsia" w:eastAsiaTheme="minorEastAsia" w:hAnsiTheme="minorEastAsia" w:hint="eastAsia"/>
          <w:sz w:val="28"/>
          <w:szCs w:val="28"/>
        </w:rPr>
        <w:t>安全地将货物运抵甲方指定的地点</w:t>
      </w:r>
      <w:r w:rsidRPr="00870A94">
        <w:rPr>
          <w:rFonts w:asciiTheme="minorEastAsia" w:eastAsiaTheme="minorEastAsia" w:hAnsiTheme="minorEastAsia" w:hint="eastAsia"/>
          <w:sz w:val="28"/>
          <w:szCs w:val="28"/>
        </w:rPr>
        <w:t>；需商检的进口设备，由乙方派人到甲方所在地负责拍照等相关事项。</w:t>
      </w:r>
    </w:p>
    <w:p w:rsidR="0057665A"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w:t>
      </w:r>
      <w:r w:rsidRPr="00870A94">
        <w:rPr>
          <w:rFonts w:asciiTheme="minorEastAsia" w:eastAsiaTheme="minorEastAsia" w:hAnsiTheme="minorEastAsia" w:hint="eastAsia"/>
          <w:sz w:val="28"/>
          <w:szCs w:val="28"/>
        </w:rPr>
        <w:t>在开立信用证时，支付余款的条例中需注明验收合格后凭温州医科大学国资处采购中心印章给予支付。</w:t>
      </w:r>
    </w:p>
    <w:p w:rsidR="0057665A"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2.7</w:t>
      </w:r>
      <w:r w:rsidRPr="00870A94">
        <w:rPr>
          <w:rFonts w:asciiTheme="minorEastAsia" w:eastAsiaTheme="minorEastAsia" w:hAnsiTheme="minorEastAsia" w:hint="eastAsia"/>
          <w:sz w:val="28"/>
          <w:szCs w:val="28"/>
        </w:rPr>
        <w:t>设备到货</w:t>
      </w:r>
      <w:r>
        <w:rPr>
          <w:rFonts w:asciiTheme="minorEastAsia" w:eastAsiaTheme="minorEastAsia" w:hAnsiTheme="minorEastAsia" w:hint="eastAsia"/>
          <w:sz w:val="28"/>
          <w:szCs w:val="28"/>
        </w:rPr>
        <w:t>安装验收合格</w:t>
      </w:r>
      <w:r w:rsidRPr="00870A94">
        <w:rPr>
          <w:rFonts w:asciiTheme="minorEastAsia" w:eastAsiaTheme="minorEastAsia" w:hAnsiTheme="minorEastAsia" w:hint="eastAsia"/>
          <w:sz w:val="28"/>
          <w:szCs w:val="28"/>
        </w:rPr>
        <w:t>后</w:t>
      </w:r>
      <w:r>
        <w:rPr>
          <w:rFonts w:asciiTheme="minorEastAsia" w:eastAsiaTheme="minorEastAsia" w:hAnsiTheme="minorEastAsia" w:hint="eastAsia"/>
          <w:sz w:val="28"/>
          <w:szCs w:val="28"/>
        </w:rPr>
        <w:t>三</w:t>
      </w:r>
      <w:r w:rsidRPr="00870A94">
        <w:rPr>
          <w:rFonts w:asciiTheme="minorEastAsia" w:eastAsiaTheme="minorEastAsia" w:hAnsiTheme="minorEastAsia" w:hint="eastAsia"/>
          <w:sz w:val="28"/>
          <w:szCs w:val="28"/>
        </w:rPr>
        <w:t>个工作日内开具发票给甲方</w:t>
      </w:r>
      <w:r>
        <w:rPr>
          <w:rFonts w:asciiTheme="minorEastAsia" w:eastAsiaTheme="minorEastAsia" w:hAnsiTheme="minorEastAsia" w:hint="eastAsia"/>
          <w:sz w:val="28"/>
          <w:szCs w:val="28"/>
        </w:rPr>
        <w:t>，同时将所有相关的进口单证材料等文件送达甲方，甲方结清设备余款</w:t>
      </w:r>
      <w:r w:rsidRPr="00870A94">
        <w:rPr>
          <w:rFonts w:asciiTheme="minorEastAsia" w:eastAsiaTheme="minorEastAsia" w:hAnsiTheme="minorEastAsia" w:hint="eastAsia"/>
          <w:sz w:val="28"/>
          <w:szCs w:val="28"/>
        </w:rPr>
        <w:t>。</w:t>
      </w:r>
    </w:p>
    <w:p w:rsidR="0057665A"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2.8</w:t>
      </w:r>
      <w:r w:rsidRPr="00870A94">
        <w:rPr>
          <w:rFonts w:asciiTheme="minorEastAsia" w:eastAsiaTheme="minorEastAsia" w:hAnsiTheme="minorEastAsia" w:hint="eastAsia"/>
          <w:sz w:val="28"/>
          <w:szCs w:val="28"/>
        </w:rPr>
        <w:t>每周一上午向甲方提供办理相关手续进展的业务执行表（包括外贸合同签订、免表办理、信用证开证时间等）。</w:t>
      </w:r>
    </w:p>
    <w:p w:rsidR="0057665A"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2.9</w:t>
      </w:r>
      <w:r w:rsidRPr="00870A94">
        <w:rPr>
          <w:rFonts w:asciiTheme="minorEastAsia" w:eastAsiaTheme="minorEastAsia" w:hAnsiTheme="minorEastAsia" w:hint="eastAsia"/>
          <w:sz w:val="28"/>
          <w:szCs w:val="28"/>
        </w:rPr>
        <w:t>乙方需建立甲方专用档案供甲方查阅，同时提供一切有关进口设备方面的咨询服务，并定期提供合同执行情况的书面汇报。</w:t>
      </w:r>
    </w:p>
    <w:p w:rsidR="0057665A"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2.10乙方</w:t>
      </w:r>
      <w:r w:rsidRPr="00870A94">
        <w:rPr>
          <w:rFonts w:asciiTheme="minorEastAsia" w:eastAsiaTheme="minorEastAsia" w:hAnsiTheme="minorEastAsia" w:hint="eastAsia"/>
          <w:sz w:val="28"/>
          <w:szCs w:val="28"/>
        </w:rPr>
        <w:t>专门指定业务熟练的业务员提供24小时的服务，保证手机随时开机。如果甲方有需要，应在2小时内到达现场，协助甲方处理相关事宜。</w:t>
      </w:r>
    </w:p>
    <w:p w:rsidR="0057665A" w:rsidRPr="00ED7B7B"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2.11</w:t>
      </w:r>
      <w:r w:rsidRPr="00870A94">
        <w:rPr>
          <w:rFonts w:asciiTheme="minorEastAsia" w:eastAsiaTheme="minorEastAsia" w:hAnsiTheme="minorEastAsia" w:hint="eastAsia"/>
          <w:sz w:val="28"/>
          <w:szCs w:val="28"/>
        </w:rPr>
        <w:t>协助学校完成海关等政府主管部门履行的年检、抽检及其他相关工作。</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Pr="00870A94">
        <w:rPr>
          <w:rFonts w:asciiTheme="minorEastAsia" w:eastAsiaTheme="minorEastAsia" w:hAnsiTheme="minorEastAsia" w:hint="eastAsia"/>
          <w:sz w:val="28"/>
          <w:szCs w:val="28"/>
        </w:rPr>
        <w:t>甲方交给乙方</w:t>
      </w:r>
      <w:r>
        <w:rPr>
          <w:rFonts w:asciiTheme="minorEastAsia" w:eastAsiaTheme="minorEastAsia" w:hAnsiTheme="minorEastAsia" w:hint="eastAsia"/>
          <w:sz w:val="28"/>
          <w:szCs w:val="28"/>
        </w:rPr>
        <w:t>多个</w:t>
      </w:r>
      <w:r w:rsidRPr="00870A94">
        <w:rPr>
          <w:rFonts w:asciiTheme="minorEastAsia" w:eastAsiaTheme="minorEastAsia" w:hAnsiTheme="minorEastAsia" w:hint="eastAsia"/>
          <w:sz w:val="28"/>
          <w:szCs w:val="28"/>
        </w:rPr>
        <w:t>购买进口</w:t>
      </w:r>
      <w:r>
        <w:rPr>
          <w:rFonts w:asciiTheme="minorEastAsia" w:eastAsiaTheme="minorEastAsia" w:hAnsiTheme="minorEastAsia" w:hint="eastAsia"/>
          <w:sz w:val="28"/>
          <w:szCs w:val="28"/>
        </w:rPr>
        <w:t>货物</w:t>
      </w:r>
      <w:r w:rsidR="00D005EE">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内贸合同中</w:t>
      </w:r>
      <w:r w:rsidRPr="00870A94">
        <w:rPr>
          <w:rFonts w:asciiTheme="minorEastAsia" w:eastAsiaTheme="minorEastAsia" w:hAnsiTheme="minorEastAsia" w:hint="eastAsia"/>
          <w:sz w:val="28"/>
          <w:szCs w:val="28"/>
        </w:rPr>
        <w:t>，若</w:t>
      </w:r>
      <w:r>
        <w:rPr>
          <w:rFonts w:asciiTheme="minorEastAsia" w:eastAsiaTheme="minorEastAsia" w:hAnsiTheme="minorEastAsia" w:hint="eastAsia"/>
          <w:sz w:val="28"/>
          <w:szCs w:val="28"/>
        </w:rPr>
        <w:t>货物制造商</w:t>
      </w:r>
      <w:r w:rsidRPr="00870A94">
        <w:rPr>
          <w:rFonts w:asciiTheme="minorEastAsia" w:eastAsiaTheme="minorEastAsia" w:hAnsiTheme="minorEastAsia" w:hint="eastAsia"/>
          <w:sz w:val="28"/>
          <w:szCs w:val="28"/>
        </w:rPr>
        <w:t>属国外同一制造商的，乙方与外方签订的外贸合同不能分开签订，应予以合并签订一个合同，否则造成多余的费用由乙方承担；同一天签订的外贸合同中，若有</w:t>
      </w:r>
      <w:r w:rsidR="00D005EE">
        <w:rPr>
          <w:rFonts w:asciiTheme="minorEastAsia" w:eastAsiaTheme="minorEastAsia" w:hAnsiTheme="minorEastAsia" w:hint="eastAsia"/>
          <w:sz w:val="28"/>
          <w:szCs w:val="28"/>
        </w:rPr>
        <w:t>与</w:t>
      </w:r>
      <w:r w:rsidRPr="00870A94">
        <w:rPr>
          <w:rFonts w:asciiTheme="minorEastAsia" w:eastAsiaTheme="minorEastAsia" w:hAnsiTheme="minorEastAsia" w:hint="eastAsia"/>
          <w:sz w:val="28"/>
          <w:szCs w:val="28"/>
        </w:rPr>
        <w:t>国外同一制造商签订的多个外贸合同，代理费按多个合同的总价按上述规定结算代理费。</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七、</w:t>
      </w:r>
      <w:r w:rsidR="00D005EE">
        <w:rPr>
          <w:rFonts w:asciiTheme="minorEastAsia" w:eastAsiaTheme="minorEastAsia" w:hAnsiTheme="minorEastAsia" w:hint="eastAsia"/>
          <w:sz w:val="28"/>
          <w:szCs w:val="28"/>
        </w:rPr>
        <w:t>违约责任</w:t>
      </w:r>
    </w:p>
    <w:p w:rsidR="0057665A" w:rsidRPr="00870A94" w:rsidRDefault="0057665A" w:rsidP="0057665A">
      <w:pPr>
        <w:spacing w:line="276" w:lineRule="auto"/>
        <w:ind w:leftChars="34" w:left="71" w:firstLineChars="200" w:firstLine="56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如乙方未能履行合同规定的义务，</w:t>
      </w:r>
      <w:r>
        <w:rPr>
          <w:rFonts w:asciiTheme="minorEastAsia" w:eastAsiaTheme="minorEastAsia" w:hAnsiTheme="minorEastAsia" w:hint="eastAsia"/>
          <w:sz w:val="28"/>
          <w:szCs w:val="28"/>
        </w:rPr>
        <w:t>甲方向乙方多次提出纠正且仍未得到整改，</w:t>
      </w:r>
      <w:r w:rsidRPr="00870A94">
        <w:rPr>
          <w:rFonts w:asciiTheme="minorEastAsia" w:eastAsiaTheme="minorEastAsia" w:hAnsiTheme="minorEastAsia" w:hint="eastAsia"/>
          <w:sz w:val="28"/>
          <w:szCs w:val="28"/>
        </w:rPr>
        <w:t>甲方有权</w:t>
      </w:r>
      <w:r>
        <w:rPr>
          <w:rFonts w:asciiTheme="minorEastAsia" w:eastAsiaTheme="minorEastAsia" w:hAnsiTheme="minorEastAsia" w:hint="eastAsia"/>
          <w:sz w:val="28"/>
          <w:szCs w:val="28"/>
        </w:rPr>
        <w:t>中止本协议，并</w:t>
      </w:r>
      <w:r w:rsidRPr="00870A94">
        <w:rPr>
          <w:rFonts w:asciiTheme="minorEastAsia" w:eastAsiaTheme="minorEastAsia" w:hAnsiTheme="minorEastAsia" w:hint="eastAsia"/>
          <w:sz w:val="28"/>
          <w:szCs w:val="28"/>
        </w:rPr>
        <w:t>从</w:t>
      </w:r>
      <w:r>
        <w:rPr>
          <w:rFonts w:asciiTheme="minorEastAsia" w:eastAsiaTheme="minorEastAsia" w:hAnsiTheme="minorEastAsia" w:hint="eastAsia"/>
          <w:sz w:val="28"/>
          <w:szCs w:val="28"/>
        </w:rPr>
        <w:t>乙方</w:t>
      </w:r>
      <w:r w:rsidRPr="00870A94">
        <w:rPr>
          <w:rFonts w:asciiTheme="minorEastAsia" w:eastAsiaTheme="minorEastAsia" w:hAnsiTheme="minorEastAsia" w:hint="eastAsia"/>
          <w:sz w:val="28"/>
          <w:szCs w:val="28"/>
        </w:rPr>
        <w:t>履约保证金中得到</w:t>
      </w:r>
      <w:r>
        <w:rPr>
          <w:rFonts w:asciiTheme="minorEastAsia" w:eastAsiaTheme="minorEastAsia" w:hAnsiTheme="minorEastAsia" w:hint="eastAsia"/>
          <w:sz w:val="28"/>
          <w:szCs w:val="28"/>
        </w:rPr>
        <w:t>相应</w:t>
      </w:r>
      <w:r w:rsidRPr="00870A94">
        <w:rPr>
          <w:rFonts w:asciiTheme="minorEastAsia" w:eastAsiaTheme="minorEastAsia" w:hAnsiTheme="minorEastAsia" w:hint="eastAsia"/>
          <w:sz w:val="28"/>
          <w:szCs w:val="28"/>
        </w:rPr>
        <w:t>补偿。</w:t>
      </w:r>
    </w:p>
    <w:p w:rsidR="0057665A" w:rsidRPr="00870A94" w:rsidRDefault="0057665A" w:rsidP="0057665A">
      <w:pPr>
        <w:spacing w:line="276" w:lineRule="auto"/>
        <w:ind w:leftChars="267" w:left="841" w:hangingChars="100" w:hanging="280"/>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Pr="00870A94">
        <w:rPr>
          <w:rFonts w:asciiTheme="minorEastAsia" w:eastAsiaTheme="minorEastAsia" w:hAnsiTheme="minorEastAsia" w:hint="eastAsia"/>
          <w:sz w:val="28"/>
          <w:szCs w:val="28"/>
        </w:rPr>
        <w:t>、合同效力：</w:t>
      </w:r>
    </w:p>
    <w:p w:rsidR="0057665A" w:rsidRPr="00870A94" w:rsidRDefault="0057665A" w:rsidP="0057665A">
      <w:pPr>
        <w:spacing w:line="276" w:lineRule="auto"/>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8.1</w:t>
      </w:r>
      <w:r w:rsidRPr="00870A94">
        <w:rPr>
          <w:rFonts w:asciiTheme="minorEastAsia" w:eastAsiaTheme="minorEastAsia" w:hAnsiTheme="minorEastAsia" w:hint="eastAsia"/>
          <w:sz w:val="28"/>
          <w:szCs w:val="28"/>
        </w:rPr>
        <w:t xml:space="preserve"> 本协议一经签订即具有法律效力，任何一方都不得擅自变更或解除。未尽事宜由双方协商解决，若不能达成一致协议，可以向温州仲裁委员会申请仲裁。</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8.2</w:t>
      </w:r>
      <w:r w:rsidRPr="00870A94">
        <w:rPr>
          <w:rFonts w:asciiTheme="minorEastAsia" w:eastAsiaTheme="minorEastAsia" w:hAnsiTheme="minorEastAsia" w:hint="eastAsia"/>
          <w:sz w:val="28"/>
          <w:szCs w:val="28"/>
        </w:rPr>
        <w:t>本协议有效期：自签订协议之日始至本委托代理进口期限内所有进口合同履行完毕止。</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Pr="00870A94">
        <w:rPr>
          <w:rFonts w:asciiTheme="minorEastAsia" w:eastAsiaTheme="minorEastAsia" w:hAnsiTheme="minorEastAsia" w:hint="eastAsia"/>
          <w:sz w:val="28"/>
          <w:szCs w:val="28"/>
        </w:rPr>
        <w:t>、本协议一式贰份，由甲乙双方负责人签字并加盖公章生效，甲乙双方各执壹份。</w:t>
      </w:r>
    </w:p>
    <w:p w:rsidR="0057665A" w:rsidRPr="00870A94" w:rsidRDefault="0057665A" w:rsidP="0057665A">
      <w:pPr>
        <w:spacing w:line="27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Pr="00870A94">
        <w:rPr>
          <w:rFonts w:asciiTheme="minorEastAsia" w:eastAsiaTheme="minorEastAsia" w:hAnsiTheme="minorEastAsia" w:hint="eastAsia"/>
          <w:sz w:val="28"/>
          <w:szCs w:val="28"/>
        </w:rPr>
        <w:t>、与本协议有关的招标文件、投标文件、承诺书、记录及所有的附件和构成合同的其它文件具有同等法律效力。</w:t>
      </w:r>
    </w:p>
    <w:p w:rsidR="0057665A" w:rsidRPr="00870A94" w:rsidRDefault="000C7AFE" w:rsidP="0057665A">
      <w:pPr>
        <w:tabs>
          <w:tab w:val="left" w:pos="5775"/>
        </w:tabs>
        <w:ind w:firstLineChars="2362" w:firstLine="7086"/>
        <w:rPr>
          <w:rFonts w:asciiTheme="minorEastAsia" w:eastAsiaTheme="minorEastAsia" w:hAnsiTheme="minorEastAsia"/>
          <w:szCs w:val="21"/>
        </w:rPr>
      </w:pPr>
      <w:r w:rsidRPr="000C7AFE">
        <w:rPr>
          <w:rFonts w:asciiTheme="minorEastAsia" w:eastAsiaTheme="minorEastAsia" w:hAnsiTheme="minorEastAsia"/>
          <w:noProof/>
          <w:kern w:val="0"/>
          <w:sz w:val="30"/>
          <w:szCs w:val="30"/>
        </w:rPr>
        <w:pict>
          <v:rect id="_x0000_s1029" style="position:absolute;left:0;text-align:left;margin-left:-4.15pt;margin-top:9.8pt;width:243pt;height:163.2pt;z-index:251663360" stroked="f">
            <v:textbox style="mso-next-textbox:#_x0000_s1029">
              <w:txbxContent>
                <w:p w:rsidR="0057665A" w:rsidRDefault="0057665A" w:rsidP="0057665A">
                  <w:pPr>
                    <w:rPr>
                      <w:rFonts w:ascii="新宋体" w:eastAsia="新宋体" w:hAnsi="新宋体"/>
                      <w:szCs w:val="21"/>
                    </w:rPr>
                  </w:pPr>
                  <w:r>
                    <w:rPr>
                      <w:rFonts w:ascii="新宋体" w:eastAsia="新宋体" w:hAnsi="新宋体" w:hint="eastAsia"/>
                      <w:szCs w:val="21"/>
                    </w:rPr>
                    <w:t>甲方（印章）</w:t>
                  </w:r>
                  <w:r>
                    <w:rPr>
                      <w:rFonts w:ascii="新宋体" w:eastAsia="新宋体" w:hAnsi="新宋体"/>
                      <w:szCs w:val="21"/>
                    </w:rPr>
                    <w:t>：</w:t>
                  </w:r>
                  <w:r>
                    <w:rPr>
                      <w:rFonts w:ascii="新宋体" w:eastAsia="新宋体" w:hAnsi="新宋体" w:hint="eastAsia"/>
                      <w:szCs w:val="21"/>
                    </w:rPr>
                    <w:t>温州医科大学</w:t>
                  </w:r>
                </w:p>
                <w:p w:rsidR="0057665A" w:rsidRDefault="0057665A" w:rsidP="0057665A">
                  <w:pPr>
                    <w:rPr>
                      <w:rFonts w:ascii="新宋体" w:eastAsia="新宋体" w:hAnsi="新宋体"/>
                      <w:szCs w:val="21"/>
                    </w:rPr>
                  </w:pPr>
                  <w:r>
                    <w:rPr>
                      <w:rFonts w:ascii="新宋体" w:eastAsia="新宋体" w:hAnsi="新宋体" w:hint="eastAsia"/>
                      <w:szCs w:val="21"/>
                    </w:rPr>
                    <w:t xml:space="preserve">全权代表（签字）： </w:t>
                  </w:r>
                </w:p>
                <w:p w:rsidR="0057665A" w:rsidRDefault="0057665A" w:rsidP="0057665A">
                  <w:pPr>
                    <w:rPr>
                      <w:rFonts w:ascii="新宋体" w:eastAsia="新宋体" w:hAnsi="新宋体"/>
                      <w:szCs w:val="21"/>
                    </w:rPr>
                  </w:pPr>
                  <w:r>
                    <w:rPr>
                      <w:rFonts w:ascii="新宋体" w:eastAsia="新宋体" w:hAnsi="新宋体" w:hint="eastAsia"/>
                      <w:szCs w:val="21"/>
                    </w:rPr>
                    <w:t>地址：温州市茶山高校园区温州医学院国资处采购中心</w:t>
                  </w:r>
                </w:p>
                <w:p w:rsidR="0057665A" w:rsidRDefault="0057665A" w:rsidP="0057665A">
                  <w:pPr>
                    <w:rPr>
                      <w:rFonts w:ascii="新宋体" w:eastAsia="新宋体" w:hAnsi="新宋体"/>
                      <w:szCs w:val="21"/>
                    </w:rPr>
                  </w:pPr>
                  <w:r>
                    <w:rPr>
                      <w:rFonts w:ascii="新宋体" w:eastAsia="新宋体" w:hAnsi="新宋体" w:hint="eastAsia"/>
                      <w:szCs w:val="21"/>
                    </w:rPr>
                    <w:t>邮政编码：325035</w:t>
                  </w:r>
                </w:p>
                <w:p w:rsidR="0057665A" w:rsidRDefault="0057665A" w:rsidP="0057665A">
                  <w:pPr>
                    <w:rPr>
                      <w:rFonts w:ascii="新宋体" w:eastAsia="新宋体" w:hAnsi="新宋体"/>
                      <w:szCs w:val="21"/>
                    </w:rPr>
                  </w:pPr>
                  <w:r>
                    <w:rPr>
                      <w:rFonts w:ascii="新宋体" w:eastAsia="新宋体" w:hAnsi="新宋体" w:hint="eastAsia"/>
                      <w:szCs w:val="21"/>
                    </w:rPr>
                    <w:t xml:space="preserve">电话：0577-86689891 </w:t>
                  </w:r>
                </w:p>
                <w:p w:rsidR="0057665A" w:rsidRDefault="0057665A" w:rsidP="0057665A">
                  <w:pPr>
                    <w:rPr>
                      <w:rFonts w:ascii="新宋体" w:eastAsia="新宋体" w:hAnsi="新宋体"/>
                      <w:szCs w:val="21"/>
                    </w:rPr>
                  </w:pPr>
                  <w:r>
                    <w:rPr>
                      <w:rFonts w:ascii="新宋体" w:eastAsia="新宋体" w:hAnsi="新宋体" w:hint="eastAsia"/>
                      <w:szCs w:val="21"/>
                    </w:rPr>
                    <w:t>传真：0577-86699371</w:t>
                  </w:r>
                </w:p>
                <w:p w:rsidR="0057665A" w:rsidRDefault="0057665A" w:rsidP="0057665A">
                  <w:pPr>
                    <w:rPr>
                      <w:rFonts w:ascii="新宋体" w:eastAsia="新宋体" w:hAnsi="新宋体"/>
                      <w:szCs w:val="21"/>
                    </w:rPr>
                  </w:pPr>
                  <w:r>
                    <w:rPr>
                      <w:rFonts w:ascii="新宋体" w:eastAsia="新宋体" w:hAnsi="新宋体" w:hint="eastAsia"/>
                      <w:szCs w:val="21"/>
                    </w:rPr>
                    <w:t>户名：温州医科大学</w:t>
                  </w:r>
                </w:p>
                <w:p w:rsidR="0057665A" w:rsidRDefault="0057665A" w:rsidP="0057665A">
                  <w:pPr>
                    <w:rPr>
                      <w:rFonts w:ascii="新宋体" w:eastAsia="新宋体" w:hAnsi="新宋体"/>
                      <w:szCs w:val="21"/>
                    </w:rPr>
                  </w:pPr>
                  <w:r>
                    <w:rPr>
                      <w:rFonts w:ascii="新宋体" w:eastAsia="新宋体" w:hAnsi="新宋体" w:hint="eastAsia"/>
                      <w:szCs w:val="21"/>
                    </w:rPr>
                    <w:t>开户</w:t>
                  </w:r>
                  <w:r>
                    <w:rPr>
                      <w:rFonts w:ascii="新宋体" w:eastAsia="新宋体" w:hAnsi="新宋体"/>
                      <w:szCs w:val="21"/>
                    </w:rPr>
                    <w:t>银行：</w:t>
                  </w:r>
                  <w:r>
                    <w:rPr>
                      <w:rFonts w:ascii="新宋体" w:eastAsia="新宋体" w:hAnsi="新宋体" w:hint="eastAsia"/>
                      <w:szCs w:val="21"/>
                    </w:rPr>
                    <w:t>工行城南支行</w:t>
                  </w:r>
                </w:p>
                <w:p w:rsidR="0057665A" w:rsidRDefault="0057665A" w:rsidP="0057665A">
                  <w:pPr>
                    <w:rPr>
                      <w:rFonts w:ascii="新宋体" w:eastAsia="新宋体" w:hAnsi="新宋体"/>
                      <w:szCs w:val="21"/>
                    </w:rPr>
                  </w:pPr>
                  <w:r>
                    <w:rPr>
                      <w:rFonts w:ascii="新宋体" w:eastAsia="新宋体" w:hAnsi="新宋体" w:hint="eastAsia"/>
                      <w:szCs w:val="21"/>
                    </w:rPr>
                    <w:t>账号：</w:t>
                  </w:r>
                  <w:r w:rsidRPr="00566D16">
                    <w:rPr>
                      <w:rFonts w:ascii="新宋体" w:eastAsia="新宋体" w:hAnsi="新宋体"/>
                      <w:szCs w:val="21"/>
                    </w:rPr>
                    <w:t>1203219009064002420</w:t>
                  </w:r>
                </w:p>
              </w:txbxContent>
            </v:textbox>
          </v:rect>
        </w:pict>
      </w:r>
      <w:r w:rsidRPr="000C7AFE">
        <w:rPr>
          <w:rFonts w:asciiTheme="minorEastAsia" w:eastAsiaTheme="minorEastAsia" w:hAnsiTheme="minorEastAsia"/>
          <w:noProof/>
        </w:rPr>
        <w:pict>
          <v:shape id="_x0000_s1026" type="#_x0000_t202" style="position:absolute;left:0;text-align:left;margin-left:252pt;margin-top:9.8pt;width:252pt;height:178.8pt;z-index:251660288" stroked="f">
            <v:textbox style="mso-next-textbox:#_x0000_s1026">
              <w:txbxContent>
                <w:p w:rsidR="0057665A" w:rsidRPr="00126153" w:rsidRDefault="0057665A" w:rsidP="0057665A">
                  <w:pPr>
                    <w:rPr>
                      <w:sz w:val="24"/>
                      <w:szCs w:val="21"/>
                    </w:rPr>
                  </w:pPr>
                  <w:r>
                    <w:rPr>
                      <w:rFonts w:ascii="新宋体" w:eastAsia="新宋体" w:hAnsi="新宋体" w:hint="eastAsia"/>
                      <w:szCs w:val="21"/>
                    </w:rPr>
                    <w:t>乙方（印章）</w:t>
                  </w:r>
                  <w:r>
                    <w:rPr>
                      <w:rFonts w:ascii="新宋体" w:eastAsia="新宋体" w:hAnsi="新宋体"/>
                      <w:szCs w:val="21"/>
                    </w:rPr>
                    <w:t>：</w:t>
                  </w:r>
                  <w:r w:rsidRPr="00126153">
                    <w:rPr>
                      <w:rFonts w:hint="eastAsia"/>
                      <w:sz w:val="24"/>
                      <w:szCs w:val="21"/>
                    </w:rPr>
                    <w:t xml:space="preserve"> </w:t>
                  </w:r>
                </w:p>
                <w:p w:rsidR="0057665A" w:rsidRDefault="0057665A" w:rsidP="0057665A">
                  <w:pPr>
                    <w:rPr>
                      <w:rFonts w:ascii="新宋体" w:eastAsia="新宋体" w:hAnsi="新宋体"/>
                      <w:szCs w:val="21"/>
                    </w:rPr>
                  </w:pPr>
                  <w:r>
                    <w:rPr>
                      <w:rFonts w:ascii="新宋体" w:eastAsia="新宋体" w:hAnsi="新宋体" w:hint="eastAsia"/>
                      <w:szCs w:val="21"/>
                    </w:rPr>
                    <w:t xml:space="preserve">全权代表（签字）：             </w:t>
                  </w:r>
                </w:p>
                <w:p w:rsidR="0057665A" w:rsidRDefault="0057665A" w:rsidP="0057665A">
                  <w:pPr>
                    <w:rPr>
                      <w:rFonts w:ascii="新宋体" w:eastAsia="新宋体" w:hAnsi="新宋体"/>
                      <w:szCs w:val="21"/>
                    </w:rPr>
                  </w:pPr>
                  <w:r>
                    <w:rPr>
                      <w:rFonts w:ascii="新宋体" w:eastAsia="新宋体" w:hAnsi="新宋体"/>
                      <w:szCs w:val="21"/>
                    </w:rPr>
                    <w:t>地址：</w:t>
                  </w:r>
                </w:p>
                <w:p w:rsidR="0057665A" w:rsidRDefault="0057665A" w:rsidP="0057665A">
                  <w:pPr>
                    <w:rPr>
                      <w:rFonts w:ascii="新宋体" w:eastAsia="新宋体" w:hAnsi="新宋体"/>
                      <w:szCs w:val="21"/>
                    </w:rPr>
                  </w:pPr>
                  <w:r>
                    <w:rPr>
                      <w:rFonts w:ascii="新宋体" w:eastAsia="新宋体" w:hAnsi="新宋体" w:hint="eastAsia"/>
                      <w:szCs w:val="21"/>
                    </w:rPr>
                    <w:t xml:space="preserve">邮政编码：     </w:t>
                  </w:r>
                </w:p>
                <w:p w:rsidR="0057665A" w:rsidRDefault="0057665A" w:rsidP="0057665A">
                  <w:pPr>
                    <w:tabs>
                      <w:tab w:val="left" w:pos="5565"/>
                      <w:tab w:val="left" w:pos="7725"/>
                    </w:tabs>
                    <w:rPr>
                      <w:rFonts w:ascii="新宋体" w:eastAsia="新宋体" w:hAnsi="新宋体"/>
                      <w:szCs w:val="21"/>
                    </w:rPr>
                  </w:pPr>
                  <w:r>
                    <w:rPr>
                      <w:rFonts w:ascii="新宋体" w:eastAsia="新宋体" w:hAnsi="新宋体"/>
                      <w:szCs w:val="21"/>
                    </w:rPr>
                    <w:t>电话：</w:t>
                  </w:r>
                  <w:r>
                    <w:rPr>
                      <w:rFonts w:ascii="新宋体" w:eastAsia="新宋体" w:hAnsi="新宋体" w:hint="eastAsia"/>
                      <w:szCs w:val="21"/>
                    </w:rPr>
                    <w:t xml:space="preserve">             </w:t>
                  </w:r>
                </w:p>
                <w:p w:rsidR="0057665A" w:rsidRDefault="0057665A" w:rsidP="0057665A">
                  <w:pPr>
                    <w:tabs>
                      <w:tab w:val="left" w:pos="5565"/>
                      <w:tab w:val="left" w:pos="7725"/>
                    </w:tabs>
                    <w:rPr>
                      <w:rFonts w:ascii="新宋体" w:eastAsia="新宋体" w:hAnsi="新宋体"/>
                      <w:szCs w:val="21"/>
                    </w:rPr>
                  </w:pPr>
                  <w:r>
                    <w:rPr>
                      <w:rFonts w:ascii="新宋体" w:eastAsia="新宋体" w:hAnsi="新宋体" w:hint="eastAsia"/>
                      <w:szCs w:val="21"/>
                    </w:rPr>
                    <w:t xml:space="preserve">传真：        </w:t>
                  </w:r>
                </w:p>
                <w:p w:rsidR="0057665A" w:rsidRDefault="0057665A" w:rsidP="0057665A">
                  <w:pPr>
                    <w:rPr>
                      <w:rFonts w:ascii="新宋体" w:eastAsia="新宋体" w:hAnsi="新宋体"/>
                      <w:szCs w:val="21"/>
                    </w:rPr>
                  </w:pPr>
                  <w:r>
                    <w:rPr>
                      <w:rFonts w:ascii="新宋体" w:eastAsia="新宋体" w:hAnsi="新宋体" w:hint="eastAsia"/>
                      <w:szCs w:val="21"/>
                    </w:rPr>
                    <w:t>户名：</w:t>
                  </w:r>
                </w:p>
                <w:p w:rsidR="0057665A" w:rsidRDefault="0057665A" w:rsidP="0057665A">
                  <w:pPr>
                    <w:rPr>
                      <w:rFonts w:ascii="新宋体" w:eastAsia="新宋体" w:hAnsi="新宋体"/>
                      <w:szCs w:val="21"/>
                    </w:rPr>
                  </w:pPr>
                  <w:r>
                    <w:rPr>
                      <w:rFonts w:ascii="新宋体" w:eastAsia="新宋体" w:hAnsi="新宋体" w:hint="eastAsia"/>
                      <w:szCs w:val="21"/>
                    </w:rPr>
                    <w:t>开户</w:t>
                  </w:r>
                  <w:r>
                    <w:rPr>
                      <w:rFonts w:ascii="新宋体" w:eastAsia="新宋体" w:hAnsi="新宋体"/>
                      <w:szCs w:val="21"/>
                    </w:rPr>
                    <w:t>银行：</w:t>
                  </w:r>
                  <w:r>
                    <w:rPr>
                      <w:rFonts w:ascii="新宋体" w:eastAsia="新宋体" w:hAnsi="新宋体" w:hint="eastAsia"/>
                      <w:szCs w:val="21"/>
                    </w:rPr>
                    <w:t xml:space="preserve">                    </w:t>
                  </w:r>
                </w:p>
                <w:p w:rsidR="0057665A" w:rsidRDefault="0057665A" w:rsidP="0057665A">
                  <w:pPr>
                    <w:rPr>
                      <w:rFonts w:ascii="新宋体" w:eastAsia="新宋体" w:hAnsi="新宋体"/>
                      <w:szCs w:val="21"/>
                    </w:rPr>
                  </w:pPr>
                  <w:r>
                    <w:rPr>
                      <w:rFonts w:ascii="新宋体" w:eastAsia="新宋体" w:hAnsi="新宋体"/>
                      <w:szCs w:val="21"/>
                    </w:rPr>
                    <w:t>帐号：</w:t>
                  </w:r>
                  <w:r>
                    <w:rPr>
                      <w:rFonts w:ascii="新宋体" w:eastAsia="新宋体" w:hAnsi="新宋体" w:hint="eastAsia"/>
                      <w:szCs w:val="21"/>
                    </w:rPr>
                    <w:t xml:space="preserve">            </w:t>
                  </w:r>
                </w:p>
              </w:txbxContent>
            </v:textbox>
            <w10:wrap type="square"/>
          </v:shape>
        </w:pict>
      </w:r>
    </w:p>
    <w:p w:rsidR="0057665A" w:rsidRPr="00870A94" w:rsidRDefault="0057665A" w:rsidP="0057665A">
      <w:pPr>
        <w:pStyle w:val="a9"/>
        <w:snapToGrid w:val="0"/>
        <w:spacing w:beforeLines="0" w:afterLines="0" w:line="360" w:lineRule="auto"/>
        <w:rPr>
          <w:rFonts w:asciiTheme="minorEastAsia" w:eastAsiaTheme="minorEastAsia" w:hAnsiTheme="minorEastAsia"/>
          <w:snapToGrid w:val="0"/>
          <w:kern w:val="0"/>
          <w:sz w:val="30"/>
          <w:szCs w:val="30"/>
        </w:rPr>
      </w:pPr>
    </w:p>
    <w:p w:rsidR="0057665A" w:rsidRPr="00870A94" w:rsidRDefault="0057665A" w:rsidP="0057665A">
      <w:pPr>
        <w:pStyle w:val="a9"/>
        <w:snapToGrid w:val="0"/>
        <w:spacing w:beforeLines="0" w:afterLines="0" w:line="360" w:lineRule="auto"/>
        <w:rPr>
          <w:rFonts w:asciiTheme="minorEastAsia" w:eastAsiaTheme="minorEastAsia" w:hAnsiTheme="minorEastAsia"/>
          <w:snapToGrid w:val="0"/>
          <w:kern w:val="0"/>
          <w:sz w:val="30"/>
          <w:szCs w:val="30"/>
        </w:rPr>
      </w:pPr>
    </w:p>
    <w:p w:rsidR="0057665A" w:rsidRPr="00870A94" w:rsidRDefault="0057665A" w:rsidP="0057665A">
      <w:pPr>
        <w:pStyle w:val="a9"/>
        <w:snapToGrid w:val="0"/>
        <w:spacing w:beforeLines="0" w:afterLines="0" w:line="360" w:lineRule="auto"/>
        <w:rPr>
          <w:rFonts w:asciiTheme="minorEastAsia" w:eastAsiaTheme="minorEastAsia" w:hAnsiTheme="minorEastAsia"/>
          <w:snapToGrid w:val="0"/>
          <w:kern w:val="0"/>
          <w:sz w:val="30"/>
          <w:szCs w:val="30"/>
        </w:rPr>
      </w:pPr>
    </w:p>
    <w:p w:rsidR="0057665A" w:rsidRPr="00870A94" w:rsidRDefault="0057665A" w:rsidP="0057665A">
      <w:pPr>
        <w:pStyle w:val="a9"/>
        <w:snapToGrid w:val="0"/>
        <w:spacing w:beforeLines="0" w:afterLines="0" w:line="360" w:lineRule="auto"/>
        <w:rPr>
          <w:rFonts w:asciiTheme="minorEastAsia" w:eastAsiaTheme="minorEastAsia" w:hAnsiTheme="minorEastAsia"/>
          <w:snapToGrid w:val="0"/>
          <w:kern w:val="0"/>
          <w:sz w:val="30"/>
          <w:szCs w:val="30"/>
        </w:rPr>
      </w:pPr>
    </w:p>
    <w:p w:rsidR="0057665A" w:rsidRPr="00870A94" w:rsidRDefault="0057665A" w:rsidP="0057665A">
      <w:pPr>
        <w:pStyle w:val="a9"/>
        <w:snapToGrid w:val="0"/>
        <w:spacing w:beforeLines="0" w:afterLines="0" w:line="360" w:lineRule="auto"/>
        <w:rPr>
          <w:rFonts w:asciiTheme="minorEastAsia" w:eastAsiaTheme="minorEastAsia" w:hAnsiTheme="minorEastAsia"/>
          <w:snapToGrid w:val="0"/>
          <w:kern w:val="0"/>
          <w:sz w:val="30"/>
          <w:szCs w:val="30"/>
        </w:rPr>
      </w:pPr>
    </w:p>
    <w:p w:rsidR="0057665A" w:rsidRPr="00870A94" w:rsidRDefault="0057665A" w:rsidP="0057665A">
      <w:pPr>
        <w:pStyle w:val="a9"/>
        <w:snapToGrid w:val="0"/>
        <w:spacing w:beforeLines="0" w:afterLines="0" w:line="360" w:lineRule="auto"/>
        <w:rPr>
          <w:rFonts w:asciiTheme="minorEastAsia" w:eastAsiaTheme="minorEastAsia" w:hAnsiTheme="minorEastAsia"/>
          <w:snapToGrid w:val="0"/>
          <w:kern w:val="0"/>
          <w:sz w:val="30"/>
          <w:szCs w:val="30"/>
        </w:rPr>
      </w:pPr>
    </w:p>
    <w:p w:rsidR="0057665A" w:rsidRDefault="0057665A" w:rsidP="0057665A">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57665A" w:rsidRDefault="0057665A" w:rsidP="0057665A">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57665A" w:rsidRDefault="0057665A" w:rsidP="0057665A">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57665A" w:rsidRDefault="0057665A" w:rsidP="0057665A">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57665A" w:rsidRPr="00870A94" w:rsidRDefault="0057665A" w:rsidP="0057665A">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70A94">
        <w:rPr>
          <w:rFonts w:asciiTheme="minorEastAsia" w:eastAsiaTheme="minorEastAsia" w:hAnsiTheme="minorEastAsia" w:hint="eastAsia"/>
          <w:b/>
          <w:snapToGrid w:val="0"/>
          <w:kern w:val="0"/>
          <w:sz w:val="36"/>
          <w:szCs w:val="36"/>
        </w:rPr>
        <w:t>第六章</w:t>
      </w:r>
      <w:r w:rsidRPr="00870A94">
        <w:rPr>
          <w:rFonts w:asciiTheme="minorEastAsia" w:eastAsiaTheme="minorEastAsia" w:hAnsiTheme="minorEastAsia" w:hint="eastAsia"/>
          <w:b/>
          <w:sz w:val="36"/>
          <w:szCs w:val="36"/>
        </w:rPr>
        <w:t xml:space="preserve"> 投标文件格式附件</w:t>
      </w:r>
    </w:p>
    <w:p w:rsidR="0057665A" w:rsidRPr="00870A94" w:rsidRDefault="0057665A" w:rsidP="000C7AFE">
      <w:pPr>
        <w:snapToGrid w:val="0"/>
        <w:spacing w:beforeLines="50" w:after="50"/>
        <w:rPr>
          <w:rFonts w:asciiTheme="minorEastAsia" w:eastAsiaTheme="minorEastAsia" w:hAnsiTheme="minorEastAsia"/>
          <w:sz w:val="30"/>
          <w:szCs w:val="30"/>
        </w:rPr>
        <w:sectPr w:rsidR="0057665A" w:rsidRPr="00870A94" w:rsidSect="00ED1845">
          <w:headerReference w:type="default" r:id="rId10"/>
          <w:footerReference w:type="even" r:id="rId11"/>
          <w:footerReference w:type="default" r:id="rId12"/>
          <w:pgSz w:w="11906" w:h="16838"/>
          <w:pgMar w:top="1558" w:right="1531" w:bottom="468" w:left="1531" w:header="851" w:footer="851" w:gutter="0"/>
          <w:cols w:space="720"/>
          <w:docGrid w:linePitch="312"/>
        </w:sectPr>
      </w:pPr>
    </w:p>
    <w:p w:rsidR="0057665A" w:rsidRPr="00870A94" w:rsidRDefault="0057665A" w:rsidP="000C7AFE">
      <w:pPr>
        <w:snapToGrid w:val="0"/>
        <w:spacing w:beforeLines="50" w:after="50"/>
        <w:jc w:val="center"/>
        <w:rPr>
          <w:rFonts w:asciiTheme="minorEastAsia" w:eastAsiaTheme="minorEastAsia" w:hAnsiTheme="minorEastAsia"/>
          <w:b/>
          <w:bCs/>
          <w:sz w:val="36"/>
          <w:szCs w:val="36"/>
        </w:rPr>
      </w:pPr>
      <w:r w:rsidRPr="00870A94">
        <w:rPr>
          <w:rFonts w:asciiTheme="minorEastAsia" w:eastAsiaTheme="minorEastAsia" w:hAnsiTheme="minorEastAsia" w:hint="eastAsia"/>
          <w:b/>
          <w:bCs/>
          <w:sz w:val="36"/>
          <w:szCs w:val="36"/>
        </w:rPr>
        <w:t>评分索引表</w:t>
      </w:r>
    </w:p>
    <w:p w:rsidR="0057665A" w:rsidRPr="00870A94" w:rsidRDefault="0057665A" w:rsidP="000C7AFE">
      <w:pPr>
        <w:snapToGrid w:val="0"/>
        <w:spacing w:beforeLines="50" w:after="50"/>
        <w:ind w:firstLine="60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为了方便专家评审投标文件，针对招标文件评分细则要求，投标人应制作标书索引，置于投标文件首页，格式如下：</w:t>
      </w:r>
    </w:p>
    <w:tbl>
      <w:tblPr>
        <w:tblW w:w="873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5053"/>
        <w:gridCol w:w="978"/>
        <w:gridCol w:w="1268"/>
      </w:tblGrid>
      <w:tr w:rsidR="0057665A" w:rsidRPr="00D005EE" w:rsidTr="002854E6">
        <w:trPr>
          <w:trHeight w:val="935"/>
          <w:jc w:val="center"/>
        </w:trPr>
        <w:tc>
          <w:tcPr>
            <w:tcW w:w="1440"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评标内容</w:t>
            </w:r>
          </w:p>
        </w:tc>
        <w:tc>
          <w:tcPr>
            <w:tcW w:w="5053"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评标要点及说明</w:t>
            </w:r>
          </w:p>
        </w:tc>
        <w:tc>
          <w:tcPr>
            <w:tcW w:w="97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分值</w:t>
            </w:r>
          </w:p>
        </w:tc>
        <w:tc>
          <w:tcPr>
            <w:tcW w:w="126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b/>
                <w:sz w:val="28"/>
                <w:szCs w:val="28"/>
              </w:rPr>
            </w:pPr>
            <w:r w:rsidRPr="00D005EE">
              <w:rPr>
                <w:rFonts w:asciiTheme="minorEastAsia" w:eastAsiaTheme="minorEastAsia" w:hAnsiTheme="minorEastAsia" w:hint="eastAsia"/>
                <w:b/>
                <w:sz w:val="28"/>
                <w:szCs w:val="28"/>
              </w:rPr>
              <w:t>投标文件页码</w:t>
            </w:r>
          </w:p>
        </w:tc>
      </w:tr>
      <w:tr w:rsidR="0057665A" w:rsidRPr="00D005EE" w:rsidTr="002854E6">
        <w:trPr>
          <w:trHeight w:val="1177"/>
          <w:jc w:val="center"/>
        </w:trPr>
        <w:tc>
          <w:tcPr>
            <w:tcW w:w="1440"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投标人的经验和综合实力情况</w:t>
            </w:r>
          </w:p>
        </w:tc>
        <w:tc>
          <w:tcPr>
            <w:tcW w:w="5053"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主要包含公司规模、资质、投标人在同类项目的运作经验</w:t>
            </w:r>
            <w:r w:rsidR="00D005EE">
              <w:rPr>
                <w:rFonts w:asciiTheme="minorEastAsia" w:eastAsiaTheme="minorEastAsia" w:hAnsiTheme="minorEastAsia" w:hint="eastAsia"/>
                <w:sz w:val="28"/>
                <w:szCs w:val="28"/>
              </w:rPr>
              <w:t>和业绩</w:t>
            </w:r>
            <w:r w:rsidRPr="00D005EE">
              <w:rPr>
                <w:rFonts w:asciiTheme="minorEastAsia" w:eastAsiaTheme="minorEastAsia" w:hAnsiTheme="minorEastAsia" w:hint="eastAsia"/>
                <w:sz w:val="28"/>
                <w:szCs w:val="28"/>
              </w:rPr>
              <w:t>等方面的因素。</w:t>
            </w:r>
          </w:p>
        </w:tc>
        <w:tc>
          <w:tcPr>
            <w:tcW w:w="97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20分</w:t>
            </w:r>
          </w:p>
        </w:tc>
        <w:tc>
          <w:tcPr>
            <w:tcW w:w="126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r>
      <w:tr w:rsidR="0057665A" w:rsidRPr="00D005EE" w:rsidTr="002854E6">
        <w:trPr>
          <w:trHeight w:val="1197"/>
          <w:jc w:val="center"/>
        </w:trPr>
        <w:tc>
          <w:tcPr>
            <w:tcW w:w="1440" w:type="dxa"/>
            <w:vMerge w:val="restart"/>
            <w:tcBorders>
              <w:top w:val="single" w:sz="4" w:space="0" w:color="auto"/>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代理进口</w:t>
            </w:r>
          </w:p>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业务能力</w:t>
            </w:r>
          </w:p>
        </w:tc>
        <w:tc>
          <w:tcPr>
            <w:tcW w:w="5053" w:type="dxa"/>
            <w:tcBorders>
              <w:top w:val="single" w:sz="4" w:space="0" w:color="auto"/>
              <w:left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color w:val="000000"/>
                <w:sz w:val="28"/>
                <w:szCs w:val="28"/>
              </w:rPr>
            </w:pPr>
            <w:r w:rsidRPr="00D005EE">
              <w:rPr>
                <w:rFonts w:asciiTheme="minorEastAsia" w:eastAsiaTheme="minorEastAsia" w:hAnsiTheme="minorEastAsia"/>
                <w:color w:val="000000"/>
                <w:sz w:val="28"/>
                <w:szCs w:val="28"/>
              </w:rPr>
              <w:t>服务方案的完整性和可行性</w:t>
            </w:r>
            <w:r w:rsidRPr="00D005EE">
              <w:rPr>
                <w:rFonts w:asciiTheme="minorEastAsia" w:eastAsiaTheme="minorEastAsia" w:hAnsiTheme="minorEastAsia" w:hint="eastAsia"/>
                <w:color w:val="000000"/>
                <w:sz w:val="28"/>
                <w:szCs w:val="28"/>
              </w:rPr>
              <w:t>，</w:t>
            </w:r>
            <w:r w:rsidRPr="00D005EE">
              <w:rPr>
                <w:rFonts w:asciiTheme="minorEastAsia" w:eastAsiaTheme="minorEastAsia" w:hAnsiTheme="minorEastAsia"/>
                <w:color w:val="000000"/>
                <w:sz w:val="28"/>
                <w:szCs w:val="28"/>
              </w:rPr>
              <w:t>进口业务资金往来安全性方案</w:t>
            </w:r>
            <w:r w:rsidRPr="00D005EE">
              <w:rPr>
                <w:rFonts w:asciiTheme="minorEastAsia" w:eastAsiaTheme="minorEastAsia" w:hAnsiTheme="minorEastAsia" w:hint="eastAsia"/>
                <w:color w:val="000000"/>
                <w:sz w:val="28"/>
                <w:szCs w:val="28"/>
              </w:rPr>
              <w:t>，</w:t>
            </w:r>
            <w:r w:rsidRPr="00D005EE">
              <w:rPr>
                <w:rFonts w:asciiTheme="minorEastAsia" w:eastAsiaTheme="minorEastAsia" w:hAnsiTheme="minorEastAsia"/>
                <w:color w:val="000000"/>
                <w:sz w:val="28"/>
                <w:szCs w:val="28"/>
              </w:rPr>
              <w:t>发生不可预见情况时的处理</w:t>
            </w:r>
            <w:r w:rsidRPr="00D005EE">
              <w:rPr>
                <w:rFonts w:asciiTheme="minorEastAsia" w:eastAsiaTheme="minorEastAsia" w:hAnsiTheme="minorEastAsia" w:hint="eastAsia"/>
                <w:color w:val="000000"/>
                <w:sz w:val="28"/>
                <w:szCs w:val="28"/>
              </w:rPr>
              <w:t>办法</w:t>
            </w:r>
            <w:r w:rsidRPr="00D005EE">
              <w:rPr>
                <w:rFonts w:asciiTheme="minorEastAsia" w:eastAsiaTheme="minorEastAsia" w:hAnsiTheme="minorEastAsia"/>
                <w:color w:val="000000"/>
                <w:sz w:val="28"/>
                <w:szCs w:val="28"/>
              </w:rPr>
              <w:t>及发生国际贸易纠纷时的处理</w:t>
            </w:r>
            <w:r w:rsidRPr="00D005EE">
              <w:rPr>
                <w:rFonts w:asciiTheme="minorEastAsia" w:eastAsiaTheme="minorEastAsia" w:hAnsiTheme="minorEastAsia" w:hint="eastAsia"/>
                <w:color w:val="000000"/>
                <w:sz w:val="28"/>
                <w:szCs w:val="28"/>
              </w:rPr>
              <w:t>方案等</w:t>
            </w:r>
          </w:p>
        </w:tc>
        <w:tc>
          <w:tcPr>
            <w:tcW w:w="978" w:type="dxa"/>
            <w:tcBorders>
              <w:top w:val="single" w:sz="4" w:space="0" w:color="auto"/>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15分</w:t>
            </w:r>
          </w:p>
        </w:tc>
        <w:tc>
          <w:tcPr>
            <w:tcW w:w="1268" w:type="dxa"/>
            <w:tcBorders>
              <w:top w:val="single" w:sz="4" w:space="0" w:color="auto"/>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r>
      <w:tr w:rsidR="0057665A" w:rsidRPr="00D005EE" w:rsidTr="002854E6">
        <w:trPr>
          <w:trHeight w:val="1257"/>
          <w:jc w:val="center"/>
        </w:trPr>
        <w:tc>
          <w:tcPr>
            <w:tcW w:w="1440" w:type="dxa"/>
            <w:vMerge/>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c>
          <w:tcPr>
            <w:tcW w:w="5053" w:type="dxa"/>
            <w:tcBorders>
              <w:top w:val="single" w:sz="4" w:space="0" w:color="auto"/>
              <w:left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color w:val="000000"/>
                <w:sz w:val="28"/>
                <w:szCs w:val="28"/>
              </w:rPr>
            </w:pPr>
            <w:r w:rsidRPr="00D005EE">
              <w:rPr>
                <w:rFonts w:asciiTheme="minorEastAsia" w:eastAsiaTheme="minorEastAsia" w:hAnsiTheme="minorEastAsia"/>
                <w:color w:val="000000"/>
                <w:sz w:val="28"/>
                <w:szCs w:val="28"/>
              </w:rPr>
              <w:t>针对</w:t>
            </w:r>
            <w:r w:rsidRPr="00D005EE">
              <w:rPr>
                <w:rFonts w:asciiTheme="minorEastAsia" w:eastAsiaTheme="minorEastAsia" w:hAnsiTheme="minorEastAsia" w:hint="eastAsia"/>
                <w:color w:val="000000"/>
                <w:sz w:val="28"/>
                <w:szCs w:val="28"/>
              </w:rPr>
              <w:t>学校等相关机构</w:t>
            </w:r>
            <w:r w:rsidRPr="00D005EE">
              <w:rPr>
                <w:rFonts w:asciiTheme="minorEastAsia" w:eastAsiaTheme="minorEastAsia" w:hAnsiTheme="minorEastAsia"/>
                <w:color w:val="000000"/>
                <w:sz w:val="28"/>
                <w:szCs w:val="28"/>
              </w:rPr>
              <w:t>的对口工作人员的安排及其业务熟悉程度等素质</w:t>
            </w:r>
            <w:r w:rsidRPr="00D005EE">
              <w:rPr>
                <w:rFonts w:asciiTheme="minorEastAsia" w:eastAsiaTheme="minorEastAsia" w:hAnsiTheme="minorEastAsia" w:hint="eastAsia"/>
                <w:color w:val="000000"/>
                <w:sz w:val="28"/>
                <w:szCs w:val="28"/>
              </w:rPr>
              <w:t>，</w:t>
            </w:r>
            <w:r w:rsidRPr="00D005EE">
              <w:rPr>
                <w:rFonts w:asciiTheme="minorEastAsia" w:eastAsiaTheme="minorEastAsia" w:hAnsiTheme="minorEastAsia" w:hint="eastAsia"/>
                <w:sz w:val="28"/>
                <w:szCs w:val="28"/>
              </w:rPr>
              <w:t>与海关、商检等部门的沟通和协调等能力</w:t>
            </w:r>
          </w:p>
        </w:tc>
        <w:tc>
          <w:tcPr>
            <w:tcW w:w="978" w:type="dxa"/>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6分</w:t>
            </w:r>
          </w:p>
        </w:tc>
        <w:tc>
          <w:tcPr>
            <w:tcW w:w="1268" w:type="dxa"/>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r>
      <w:tr w:rsidR="0057665A" w:rsidRPr="00D005EE" w:rsidTr="002854E6">
        <w:trPr>
          <w:trHeight w:val="1274"/>
          <w:jc w:val="center"/>
        </w:trPr>
        <w:tc>
          <w:tcPr>
            <w:tcW w:w="1440" w:type="dxa"/>
            <w:vMerge/>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c>
          <w:tcPr>
            <w:tcW w:w="5053" w:type="dxa"/>
            <w:tcBorders>
              <w:top w:val="single" w:sz="4" w:space="0" w:color="auto"/>
              <w:left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color w:val="000000"/>
                <w:sz w:val="28"/>
                <w:szCs w:val="28"/>
              </w:rPr>
            </w:pPr>
            <w:r w:rsidRPr="00D005EE">
              <w:rPr>
                <w:rFonts w:asciiTheme="minorEastAsia" w:eastAsiaTheme="minorEastAsia" w:hAnsiTheme="minorEastAsia"/>
                <w:color w:val="000000"/>
                <w:sz w:val="28"/>
                <w:szCs w:val="28"/>
              </w:rPr>
              <w:t>进口范围（要求提供与</w:t>
            </w:r>
            <w:r w:rsidRPr="00D005EE">
              <w:rPr>
                <w:rFonts w:asciiTheme="minorEastAsia" w:eastAsiaTheme="minorEastAsia" w:hAnsiTheme="minorEastAsia" w:hint="eastAsia"/>
                <w:color w:val="000000"/>
                <w:sz w:val="28"/>
                <w:szCs w:val="28"/>
              </w:rPr>
              <w:t>招标单位</w:t>
            </w:r>
            <w:r w:rsidRPr="00D005EE">
              <w:rPr>
                <w:rFonts w:asciiTheme="minorEastAsia" w:eastAsiaTheme="minorEastAsia" w:hAnsiTheme="minorEastAsia"/>
                <w:color w:val="000000"/>
                <w:sz w:val="28"/>
                <w:szCs w:val="28"/>
              </w:rPr>
              <w:t>科研仪器设备进口相关的各类进口许可证复印件</w:t>
            </w:r>
            <w:r w:rsidRPr="00D005EE">
              <w:rPr>
                <w:rFonts w:asciiTheme="minorEastAsia" w:eastAsiaTheme="minorEastAsia" w:hAnsiTheme="minorEastAsia" w:hint="eastAsia"/>
                <w:color w:val="000000"/>
                <w:sz w:val="28"/>
                <w:szCs w:val="28"/>
              </w:rPr>
              <w:t>，原件备查</w:t>
            </w:r>
            <w:r w:rsidRPr="00D005EE">
              <w:rPr>
                <w:rFonts w:asciiTheme="minorEastAsia" w:eastAsiaTheme="minorEastAsia" w:hAnsiTheme="minorEastAsia"/>
                <w:color w:val="000000"/>
                <w:sz w:val="28"/>
                <w:szCs w:val="28"/>
              </w:rPr>
              <w:t>）</w:t>
            </w:r>
          </w:p>
        </w:tc>
        <w:tc>
          <w:tcPr>
            <w:tcW w:w="978" w:type="dxa"/>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4分</w:t>
            </w:r>
          </w:p>
        </w:tc>
        <w:tc>
          <w:tcPr>
            <w:tcW w:w="1268" w:type="dxa"/>
            <w:tcBorders>
              <w:left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r>
      <w:tr w:rsidR="0057665A" w:rsidRPr="00D005EE" w:rsidTr="002854E6">
        <w:trPr>
          <w:trHeight w:val="1123"/>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服务承诺</w:t>
            </w:r>
          </w:p>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和优惠</w:t>
            </w:r>
          </w:p>
        </w:tc>
        <w:tc>
          <w:tcPr>
            <w:tcW w:w="5053"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sz w:val="28"/>
                <w:szCs w:val="28"/>
              </w:rPr>
            </w:pPr>
            <w:r w:rsidRPr="00D005EE">
              <w:rPr>
                <w:rFonts w:asciiTheme="minorEastAsia" w:eastAsiaTheme="minorEastAsia" w:hAnsiTheme="minorEastAsia"/>
                <w:color w:val="000000"/>
                <w:sz w:val="28"/>
                <w:szCs w:val="28"/>
              </w:rPr>
              <w:t>服务响应时间</w:t>
            </w:r>
            <w:r w:rsidRPr="00D005EE">
              <w:rPr>
                <w:rFonts w:asciiTheme="minorEastAsia" w:eastAsiaTheme="minorEastAsia" w:hAnsiTheme="minorEastAsia" w:hint="eastAsia"/>
                <w:color w:val="000000"/>
                <w:sz w:val="28"/>
                <w:szCs w:val="28"/>
              </w:rPr>
              <w:t>和正常情况下每单业务的执行进度</w:t>
            </w:r>
          </w:p>
        </w:tc>
        <w:tc>
          <w:tcPr>
            <w:tcW w:w="97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5分</w:t>
            </w:r>
          </w:p>
        </w:tc>
        <w:tc>
          <w:tcPr>
            <w:tcW w:w="126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r>
      <w:tr w:rsidR="0057665A" w:rsidRPr="00D005EE" w:rsidTr="002854E6">
        <w:trPr>
          <w:trHeight w:val="11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widowControl/>
              <w:jc w:val="left"/>
              <w:rPr>
                <w:rFonts w:asciiTheme="minorEastAsia" w:eastAsiaTheme="minorEastAsia" w:hAnsiTheme="minorEastAsia"/>
                <w:sz w:val="28"/>
                <w:szCs w:val="28"/>
              </w:rPr>
            </w:pPr>
          </w:p>
        </w:tc>
        <w:tc>
          <w:tcPr>
            <w:tcW w:w="5053"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sz w:val="28"/>
                <w:szCs w:val="28"/>
              </w:rPr>
            </w:pPr>
            <w:r w:rsidRPr="00D005EE">
              <w:rPr>
                <w:rFonts w:asciiTheme="minorEastAsia" w:eastAsiaTheme="minorEastAsia" w:hAnsiTheme="minorEastAsia"/>
                <w:sz w:val="28"/>
                <w:szCs w:val="28"/>
              </w:rPr>
              <w:t>服务特点及保证服务质量的措施及承诺</w:t>
            </w:r>
          </w:p>
        </w:tc>
        <w:tc>
          <w:tcPr>
            <w:tcW w:w="97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10分</w:t>
            </w:r>
          </w:p>
        </w:tc>
        <w:tc>
          <w:tcPr>
            <w:tcW w:w="126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r>
      <w:tr w:rsidR="0057665A" w:rsidRPr="00D005EE" w:rsidTr="002854E6">
        <w:trPr>
          <w:trHeight w:val="11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widowControl/>
              <w:jc w:val="left"/>
              <w:rPr>
                <w:rFonts w:asciiTheme="minorEastAsia" w:eastAsiaTheme="minorEastAsia" w:hAnsiTheme="minorEastAsia"/>
                <w:sz w:val="28"/>
                <w:szCs w:val="28"/>
              </w:rPr>
            </w:pPr>
          </w:p>
        </w:tc>
        <w:tc>
          <w:tcPr>
            <w:tcW w:w="5053"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sz w:val="28"/>
                <w:szCs w:val="28"/>
              </w:rPr>
            </w:pPr>
            <w:r w:rsidRPr="00D005EE">
              <w:rPr>
                <w:rFonts w:asciiTheme="minorEastAsia" w:eastAsiaTheme="minorEastAsia" w:hAnsiTheme="minorEastAsia"/>
                <w:kern w:val="0"/>
                <w:sz w:val="28"/>
                <w:szCs w:val="28"/>
              </w:rPr>
              <w:t>针对</w:t>
            </w:r>
            <w:r w:rsidRPr="00D005EE">
              <w:rPr>
                <w:rFonts w:asciiTheme="minorEastAsia" w:eastAsiaTheme="minorEastAsia" w:hAnsiTheme="minorEastAsia" w:hint="eastAsia"/>
                <w:kern w:val="0"/>
                <w:sz w:val="28"/>
                <w:szCs w:val="28"/>
              </w:rPr>
              <w:t>温州医科</w:t>
            </w:r>
            <w:r w:rsidRPr="00D005EE">
              <w:rPr>
                <w:rFonts w:asciiTheme="minorEastAsia" w:eastAsiaTheme="minorEastAsia" w:hAnsiTheme="minorEastAsia"/>
                <w:kern w:val="0"/>
                <w:sz w:val="28"/>
                <w:szCs w:val="28"/>
              </w:rPr>
              <w:t>大学提供的进口业务方面的特别优惠(若有)</w:t>
            </w:r>
            <w:r w:rsidRPr="00D005EE">
              <w:rPr>
                <w:rFonts w:asciiTheme="minorEastAsia" w:eastAsiaTheme="minorEastAsia" w:hAnsiTheme="minorEastAsia"/>
                <w:sz w:val="28"/>
                <w:szCs w:val="28"/>
              </w:rPr>
              <w:t xml:space="preserve"> </w:t>
            </w:r>
          </w:p>
        </w:tc>
        <w:tc>
          <w:tcPr>
            <w:tcW w:w="97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8分</w:t>
            </w:r>
          </w:p>
        </w:tc>
        <w:tc>
          <w:tcPr>
            <w:tcW w:w="126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r>
      <w:tr w:rsidR="0057665A" w:rsidRPr="00D005EE" w:rsidTr="002854E6">
        <w:trPr>
          <w:trHeight w:val="1285"/>
          <w:jc w:val="center"/>
        </w:trPr>
        <w:tc>
          <w:tcPr>
            <w:tcW w:w="0" w:type="auto"/>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widowControl/>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标书质量</w:t>
            </w:r>
          </w:p>
        </w:tc>
        <w:tc>
          <w:tcPr>
            <w:tcW w:w="5053"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exact"/>
              <w:rPr>
                <w:rFonts w:asciiTheme="minorEastAsia" w:eastAsiaTheme="minorEastAsia" w:hAnsiTheme="minorEastAsia"/>
                <w:sz w:val="28"/>
                <w:szCs w:val="28"/>
              </w:rPr>
            </w:pPr>
            <w:r w:rsidRPr="00D005EE">
              <w:rPr>
                <w:rFonts w:asciiTheme="minorEastAsia" w:eastAsiaTheme="minorEastAsia" w:hAnsiTheme="minorEastAsia"/>
                <w:color w:val="000000"/>
                <w:sz w:val="28"/>
                <w:szCs w:val="28"/>
              </w:rPr>
              <w:t>投标文件中所提供资料的完整性</w:t>
            </w:r>
            <w:r w:rsidRPr="00D005EE">
              <w:rPr>
                <w:rFonts w:asciiTheme="minorEastAsia" w:eastAsiaTheme="minorEastAsia" w:hAnsiTheme="minorEastAsia" w:hint="eastAsia"/>
                <w:color w:val="000000"/>
                <w:sz w:val="28"/>
                <w:szCs w:val="28"/>
              </w:rPr>
              <w:t>和标书制作质量</w:t>
            </w:r>
          </w:p>
        </w:tc>
        <w:tc>
          <w:tcPr>
            <w:tcW w:w="97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r w:rsidRPr="00D005EE">
              <w:rPr>
                <w:rFonts w:asciiTheme="minorEastAsia" w:eastAsiaTheme="minorEastAsia" w:hAnsiTheme="minorEastAsia" w:hint="eastAsia"/>
                <w:sz w:val="28"/>
                <w:szCs w:val="28"/>
              </w:rPr>
              <w:t>2分</w:t>
            </w:r>
          </w:p>
        </w:tc>
        <w:tc>
          <w:tcPr>
            <w:tcW w:w="1268" w:type="dxa"/>
            <w:tcBorders>
              <w:top w:val="single" w:sz="4" w:space="0" w:color="auto"/>
              <w:left w:val="single" w:sz="4" w:space="0" w:color="auto"/>
              <w:bottom w:val="single" w:sz="4" w:space="0" w:color="auto"/>
              <w:right w:val="single" w:sz="4" w:space="0" w:color="auto"/>
            </w:tcBorders>
            <w:vAlign w:val="center"/>
          </w:tcPr>
          <w:p w:rsidR="0057665A" w:rsidRPr="00D005EE" w:rsidRDefault="0057665A" w:rsidP="002854E6">
            <w:pPr>
              <w:spacing w:line="360" w:lineRule="auto"/>
              <w:jc w:val="center"/>
              <w:rPr>
                <w:rFonts w:asciiTheme="minorEastAsia" w:eastAsiaTheme="minorEastAsia" w:hAnsiTheme="minorEastAsia"/>
                <w:sz w:val="28"/>
                <w:szCs w:val="28"/>
              </w:rPr>
            </w:pPr>
          </w:p>
        </w:tc>
      </w:tr>
    </w:tbl>
    <w:p w:rsidR="0057665A" w:rsidRPr="00870A94" w:rsidRDefault="0057665A" w:rsidP="000C7AFE">
      <w:pPr>
        <w:snapToGrid w:val="0"/>
        <w:spacing w:beforeLines="50" w:after="50"/>
        <w:rPr>
          <w:rFonts w:asciiTheme="minorEastAsia" w:eastAsiaTheme="minorEastAsia" w:hAnsiTheme="minorEastAsia"/>
          <w:sz w:val="30"/>
          <w:szCs w:val="30"/>
        </w:rPr>
      </w:pPr>
    </w:p>
    <w:p w:rsidR="0057665A" w:rsidRPr="00870A94" w:rsidRDefault="0057665A" w:rsidP="000C7AFE">
      <w:pPr>
        <w:snapToGrid w:val="0"/>
        <w:spacing w:beforeLines="50" w:after="50"/>
        <w:rPr>
          <w:rFonts w:asciiTheme="minorEastAsia" w:eastAsiaTheme="minorEastAsia" w:hAnsiTheme="minorEastAsia"/>
          <w:sz w:val="30"/>
          <w:szCs w:val="30"/>
        </w:rPr>
      </w:pPr>
    </w:p>
    <w:p w:rsidR="0057665A" w:rsidRPr="00870A94" w:rsidRDefault="0057665A" w:rsidP="000C7AFE">
      <w:pPr>
        <w:snapToGrid w:val="0"/>
        <w:spacing w:beforeLines="50" w:after="5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附件1.1： 投标文件的外包装封面格式</w:t>
      </w:r>
    </w:p>
    <w:p w:rsidR="0057665A" w:rsidRPr="00870A94" w:rsidRDefault="0057665A" w:rsidP="0057665A">
      <w:pPr>
        <w:snapToGrid w:val="0"/>
        <w:spacing w:line="360" w:lineRule="auto"/>
        <w:ind w:leftChars="202" w:left="424" w:firstLineChars="237" w:firstLine="498"/>
        <w:rPr>
          <w:rFonts w:asciiTheme="minorEastAsia" w:eastAsiaTheme="minorEastAsia" w:hAnsiTheme="minorEastAsia"/>
          <w:szCs w:val="21"/>
        </w:rPr>
      </w:pPr>
    </w:p>
    <w:p w:rsidR="0057665A" w:rsidRPr="00870A94" w:rsidRDefault="0057665A" w:rsidP="0057665A">
      <w:pPr>
        <w:snapToGrid w:val="0"/>
        <w:spacing w:line="360" w:lineRule="auto"/>
        <w:ind w:leftChars="202" w:left="424" w:firstLineChars="237" w:firstLine="498"/>
        <w:rPr>
          <w:rFonts w:asciiTheme="minorEastAsia" w:eastAsiaTheme="minorEastAsia" w:hAnsiTheme="minorEastAsia"/>
          <w:szCs w:val="21"/>
        </w:rPr>
      </w:pPr>
    </w:p>
    <w:p w:rsidR="0057665A" w:rsidRPr="00870A94" w:rsidRDefault="0057665A" w:rsidP="0057665A">
      <w:pPr>
        <w:snapToGrid w:val="0"/>
        <w:spacing w:line="360" w:lineRule="auto"/>
        <w:ind w:leftChars="202" w:left="424" w:firstLineChars="237" w:firstLine="1422"/>
        <w:rPr>
          <w:rFonts w:asciiTheme="minorEastAsia" w:eastAsiaTheme="minorEastAsia" w:hAnsiTheme="minorEastAsia"/>
          <w:spacing w:val="40"/>
          <w:sz w:val="52"/>
          <w:szCs w:val="52"/>
        </w:rPr>
      </w:pPr>
    </w:p>
    <w:p w:rsidR="0057665A" w:rsidRPr="00870A94" w:rsidRDefault="0057665A" w:rsidP="0057665A">
      <w:pPr>
        <w:snapToGrid w:val="0"/>
        <w:spacing w:line="360" w:lineRule="auto"/>
        <w:ind w:leftChars="202" w:left="424" w:firstLineChars="237" w:firstLine="498"/>
        <w:rPr>
          <w:rFonts w:asciiTheme="minorEastAsia" w:eastAsiaTheme="minorEastAsia" w:hAnsiTheme="minorEastAsia"/>
          <w:szCs w:val="21"/>
        </w:rPr>
      </w:pP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投</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标</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文</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件</w:t>
      </w:r>
    </w:p>
    <w:p w:rsidR="0057665A" w:rsidRPr="00870A94" w:rsidRDefault="0057665A" w:rsidP="0057665A">
      <w:pPr>
        <w:snapToGrid w:val="0"/>
        <w:spacing w:line="360" w:lineRule="auto"/>
        <w:ind w:leftChars="202" w:left="424" w:firstLineChars="237" w:firstLine="498"/>
        <w:rPr>
          <w:rFonts w:asciiTheme="minorEastAsia" w:eastAsiaTheme="minorEastAsia" w:hAnsiTheme="minorEastAsia"/>
          <w:szCs w:val="21"/>
        </w:rPr>
      </w:pPr>
    </w:p>
    <w:p w:rsidR="0057665A" w:rsidRPr="00870A94" w:rsidRDefault="0057665A" w:rsidP="0057665A">
      <w:pPr>
        <w:snapToGrid w:val="0"/>
        <w:spacing w:line="360" w:lineRule="auto"/>
        <w:ind w:leftChars="202" w:left="424" w:firstLineChars="237" w:firstLine="498"/>
        <w:rPr>
          <w:rFonts w:asciiTheme="minorEastAsia" w:eastAsiaTheme="minorEastAsia" w:hAnsiTheme="minorEastAsia"/>
          <w:szCs w:val="21"/>
        </w:rPr>
      </w:pP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招标人名称：</w:t>
      </w: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项目名称：</w:t>
      </w: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项目编号：</w:t>
      </w:r>
      <w:r w:rsidRPr="00870A94">
        <w:rPr>
          <w:rFonts w:asciiTheme="minorEastAsia" w:eastAsiaTheme="minorEastAsia" w:hAnsiTheme="minorEastAsia"/>
          <w:sz w:val="36"/>
          <w:szCs w:val="36"/>
        </w:rPr>
        <w:t xml:space="preserve"> </w:t>
      </w: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sz w:val="36"/>
          <w:szCs w:val="36"/>
        </w:rPr>
        <w:t>投标人名称（</w:t>
      </w:r>
      <w:r w:rsidRPr="00870A94">
        <w:rPr>
          <w:rFonts w:asciiTheme="minorEastAsia" w:eastAsiaTheme="minorEastAsia" w:hAnsiTheme="minorEastAsia" w:hint="eastAsia"/>
          <w:sz w:val="36"/>
          <w:szCs w:val="36"/>
        </w:rPr>
        <w:t>公章）</w:t>
      </w:r>
      <w:r w:rsidRPr="00870A94">
        <w:rPr>
          <w:rFonts w:asciiTheme="minorEastAsia" w:eastAsiaTheme="minorEastAsia" w:hAnsiTheme="minorEastAsia"/>
          <w:sz w:val="36"/>
          <w:szCs w:val="36"/>
        </w:rPr>
        <w:t>：</w:t>
      </w: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sz w:val="36"/>
          <w:szCs w:val="36"/>
        </w:rPr>
        <w:t>投标人地址：</w:t>
      </w: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sz w:val="36"/>
          <w:szCs w:val="36"/>
        </w:rPr>
        <w:t>在</w:t>
      </w:r>
      <w:r w:rsidRPr="00870A94">
        <w:rPr>
          <w:rFonts w:asciiTheme="minorEastAsia" w:eastAsiaTheme="minorEastAsia" w:hAnsiTheme="minorEastAsia" w:hint="eastAsia"/>
          <w:sz w:val="36"/>
          <w:szCs w:val="36"/>
        </w:rPr>
        <w:t xml:space="preserve">201  </w:t>
      </w:r>
      <w:r w:rsidRPr="00870A94">
        <w:rPr>
          <w:rFonts w:asciiTheme="minorEastAsia" w:eastAsiaTheme="minorEastAsia" w:hAnsiTheme="minorEastAsia"/>
          <w:sz w:val="36"/>
          <w:szCs w:val="36"/>
        </w:rPr>
        <w:t>年</w:t>
      </w:r>
      <w:r w:rsidRPr="00870A94">
        <w:rPr>
          <w:rFonts w:asciiTheme="minorEastAsia" w:eastAsiaTheme="minorEastAsia" w:hAnsiTheme="minorEastAsia" w:hint="eastAsia"/>
          <w:sz w:val="36"/>
          <w:szCs w:val="36"/>
        </w:rPr>
        <w:t xml:space="preserve">  </w:t>
      </w:r>
      <w:r w:rsidRPr="00870A94">
        <w:rPr>
          <w:rFonts w:asciiTheme="minorEastAsia" w:eastAsiaTheme="minorEastAsia" w:hAnsiTheme="minorEastAsia"/>
          <w:sz w:val="36"/>
          <w:szCs w:val="36"/>
        </w:rPr>
        <w:t>月</w:t>
      </w:r>
      <w:r w:rsidRPr="00870A94">
        <w:rPr>
          <w:rFonts w:asciiTheme="minorEastAsia" w:eastAsiaTheme="minorEastAsia" w:hAnsiTheme="minorEastAsia" w:hint="eastAsia"/>
          <w:sz w:val="36"/>
          <w:szCs w:val="36"/>
        </w:rPr>
        <w:t xml:space="preserve">  </w:t>
      </w:r>
      <w:r w:rsidRPr="00870A94">
        <w:rPr>
          <w:rFonts w:asciiTheme="minorEastAsia" w:eastAsiaTheme="minorEastAsia" w:hAnsiTheme="minorEastAsia"/>
          <w:sz w:val="36"/>
          <w:szCs w:val="36"/>
        </w:rPr>
        <w:t>日</w:t>
      </w:r>
      <w:r w:rsidRPr="00870A94">
        <w:rPr>
          <w:rFonts w:asciiTheme="minorEastAsia" w:eastAsiaTheme="minorEastAsia" w:hAnsiTheme="minorEastAsia" w:hint="eastAsia"/>
          <w:sz w:val="36"/>
          <w:szCs w:val="36"/>
        </w:rPr>
        <w:t xml:space="preserve">  </w:t>
      </w:r>
      <w:r w:rsidRPr="00870A94">
        <w:rPr>
          <w:rFonts w:asciiTheme="minorEastAsia" w:eastAsiaTheme="minorEastAsia" w:hAnsiTheme="minorEastAsia"/>
          <w:sz w:val="36"/>
          <w:szCs w:val="36"/>
        </w:rPr>
        <w:t>时</w:t>
      </w:r>
      <w:r w:rsidRPr="00870A94">
        <w:rPr>
          <w:rFonts w:asciiTheme="minorEastAsia" w:eastAsiaTheme="minorEastAsia" w:hAnsiTheme="minorEastAsia" w:hint="eastAsia"/>
          <w:sz w:val="36"/>
          <w:szCs w:val="36"/>
        </w:rPr>
        <w:t xml:space="preserve">  </w:t>
      </w:r>
      <w:r w:rsidRPr="00870A94">
        <w:rPr>
          <w:rFonts w:asciiTheme="minorEastAsia" w:eastAsiaTheme="minorEastAsia" w:hAnsiTheme="minorEastAsia"/>
          <w:sz w:val="36"/>
          <w:szCs w:val="36"/>
        </w:rPr>
        <w:t>分之前不得启封</w:t>
      </w:r>
    </w:p>
    <w:p w:rsidR="0057665A" w:rsidRPr="00870A94" w:rsidRDefault="0057665A" w:rsidP="0057665A">
      <w:pPr>
        <w:snapToGrid w:val="0"/>
        <w:spacing w:line="360" w:lineRule="auto"/>
        <w:ind w:leftChars="202" w:left="424" w:firstLineChars="237" w:firstLine="498"/>
        <w:rPr>
          <w:rFonts w:asciiTheme="minorEastAsia" w:eastAsiaTheme="minorEastAsia" w:hAnsiTheme="minorEastAsia"/>
          <w:szCs w:val="21"/>
        </w:rPr>
      </w:pPr>
    </w:p>
    <w:p w:rsidR="0057665A" w:rsidRPr="00870A94" w:rsidRDefault="0057665A" w:rsidP="0057665A">
      <w:pPr>
        <w:snapToGrid w:val="0"/>
        <w:spacing w:line="360" w:lineRule="auto"/>
        <w:ind w:leftChars="202" w:left="424" w:firstLineChars="237" w:firstLine="500"/>
        <w:rPr>
          <w:rFonts w:asciiTheme="minorEastAsia" w:eastAsiaTheme="minorEastAsia" w:hAnsiTheme="minorEastAsia"/>
          <w:b/>
          <w:szCs w:val="21"/>
        </w:rPr>
      </w:pPr>
    </w:p>
    <w:p w:rsidR="0057665A" w:rsidRPr="00870A94" w:rsidRDefault="0057665A" w:rsidP="0057665A">
      <w:pPr>
        <w:snapToGrid w:val="0"/>
        <w:spacing w:line="360" w:lineRule="auto"/>
        <w:ind w:leftChars="202" w:left="424" w:firstLineChars="237" w:firstLine="500"/>
        <w:rPr>
          <w:rFonts w:asciiTheme="minorEastAsia" w:eastAsiaTheme="minorEastAsia" w:hAnsiTheme="minorEastAsia"/>
          <w:b/>
          <w:szCs w:val="21"/>
        </w:rPr>
      </w:pPr>
    </w:p>
    <w:p w:rsidR="0057665A" w:rsidRPr="00870A94" w:rsidRDefault="0057665A" w:rsidP="0057665A">
      <w:pPr>
        <w:snapToGrid w:val="0"/>
        <w:spacing w:line="360" w:lineRule="auto"/>
        <w:ind w:leftChars="202" w:left="424" w:firstLineChars="237" w:firstLine="500"/>
        <w:rPr>
          <w:rFonts w:asciiTheme="minorEastAsia" w:eastAsiaTheme="minorEastAsia" w:hAnsiTheme="minorEastAsia"/>
          <w:b/>
          <w:szCs w:val="21"/>
        </w:rPr>
      </w:pPr>
    </w:p>
    <w:p w:rsidR="0057665A" w:rsidRPr="00870A94" w:rsidRDefault="0057665A" w:rsidP="0057665A">
      <w:pPr>
        <w:snapToGrid w:val="0"/>
        <w:spacing w:line="360" w:lineRule="auto"/>
        <w:ind w:leftChars="202" w:left="424" w:firstLineChars="237" w:firstLine="500"/>
        <w:rPr>
          <w:rFonts w:asciiTheme="minorEastAsia" w:eastAsiaTheme="minorEastAsia" w:hAnsiTheme="minorEastAsia"/>
          <w:b/>
          <w:szCs w:val="21"/>
        </w:rPr>
      </w:pPr>
    </w:p>
    <w:p w:rsidR="0057665A" w:rsidRDefault="0057665A" w:rsidP="000C7AFE">
      <w:pPr>
        <w:snapToGrid w:val="0"/>
        <w:spacing w:beforeLines="50" w:after="50"/>
        <w:ind w:left="6600" w:hangingChars="2200" w:hanging="6600"/>
        <w:jc w:val="left"/>
        <w:rPr>
          <w:rFonts w:asciiTheme="minorEastAsia" w:eastAsiaTheme="minorEastAsia" w:hAnsiTheme="minorEastAsia"/>
          <w:sz w:val="30"/>
          <w:szCs w:val="30"/>
        </w:rPr>
      </w:pPr>
    </w:p>
    <w:p w:rsidR="0057665A" w:rsidRPr="00870A94" w:rsidRDefault="0057665A" w:rsidP="000C7AFE">
      <w:pPr>
        <w:snapToGrid w:val="0"/>
        <w:spacing w:beforeLines="50" w:after="50"/>
        <w:ind w:left="6600" w:hangingChars="2200" w:hanging="6600"/>
        <w:jc w:val="left"/>
        <w:rPr>
          <w:rFonts w:asciiTheme="minorEastAsia" w:eastAsiaTheme="minorEastAsia" w:hAnsiTheme="minorEastAsia"/>
          <w:b/>
          <w:sz w:val="30"/>
          <w:szCs w:val="30"/>
        </w:rPr>
      </w:pPr>
      <w:r w:rsidRPr="00870A94">
        <w:rPr>
          <w:rFonts w:asciiTheme="minorEastAsia" w:eastAsiaTheme="minorEastAsia" w:hAnsiTheme="minorEastAsia" w:hint="eastAsia"/>
          <w:sz w:val="30"/>
          <w:szCs w:val="30"/>
        </w:rPr>
        <w:t>1.2 ：投标文件封面格式：</w:t>
      </w:r>
      <w:r w:rsidRPr="00870A94">
        <w:rPr>
          <w:rFonts w:asciiTheme="minorEastAsia" w:eastAsiaTheme="minorEastAsia" w:hAnsiTheme="minorEastAsia"/>
          <w:sz w:val="30"/>
          <w:szCs w:val="30"/>
        </w:rPr>
        <w:t xml:space="preserve"> </w:t>
      </w:r>
      <w:r w:rsidRPr="00870A94">
        <w:rPr>
          <w:rFonts w:asciiTheme="minorEastAsia" w:eastAsiaTheme="minorEastAsia" w:hAnsiTheme="minorEastAsia" w:hint="eastAsia"/>
          <w:b/>
          <w:sz w:val="30"/>
          <w:szCs w:val="30"/>
        </w:rPr>
        <w:t xml:space="preserve">                                         </w:t>
      </w:r>
      <w:r w:rsidRPr="00870A94">
        <w:rPr>
          <w:rFonts w:asciiTheme="minorEastAsia" w:eastAsiaTheme="minorEastAsia" w:hAnsiTheme="minorEastAsia" w:hint="eastAsia"/>
          <w:bCs/>
          <w:sz w:val="30"/>
          <w:szCs w:val="30"/>
        </w:rPr>
        <w:t>正本或副本</w:t>
      </w:r>
    </w:p>
    <w:p w:rsidR="0057665A" w:rsidRPr="00870A94" w:rsidRDefault="0057665A" w:rsidP="000C7AFE">
      <w:pPr>
        <w:snapToGrid w:val="0"/>
        <w:spacing w:beforeLines="50" w:after="50"/>
        <w:jc w:val="right"/>
        <w:rPr>
          <w:rFonts w:asciiTheme="minorEastAsia" w:eastAsiaTheme="minorEastAsia" w:hAnsiTheme="minorEastAsia"/>
          <w:bCs/>
          <w:sz w:val="30"/>
          <w:szCs w:val="30"/>
        </w:rPr>
      </w:pPr>
      <w:r w:rsidRPr="00870A94">
        <w:rPr>
          <w:rFonts w:asciiTheme="minorEastAsia" w:eastAsiaTheme="minorEastAsia" w:hAnsiTheme="minorEastAsia"/>
          <w:sz w:val="30"/>
          <w:szCs w:val="30"/>
        </w:rPr>
        <w:t xml:space="preserve">                                            </w:t>
      </w:r>
    </w:p>
    <w:p w:rsidR="0057665A" w:rsidRPr="00870A94" w:rsidRDefault="0057665A" w:rsidP="0057665A">
      <w:pPr>
        <w:ind w:right="-110" w:firstLineChars="450" w:firstLine="16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项目名称：</w:t>
      </w:r>
    </w:p>
    <w:p w:rsidR="0057665A" w:rsidRPr="00870A94" w:rsidRDefault="0057665A" w:rsidP="000C7AFE">
      <w:pPr>
        <w:spacing w:beforeLines="100" w:line="240" w:lineRule="atLeast"/>
        <w:ind w:right="-108"/>
        <w:jc w:val="center"/>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项目编号：WMU-       （标项   ）</w:t>
      </w:r>
    </w:p>
    <w:p w:rsidR="0057665A" w:rsidRPr="00870A94" w:rsidRDefault="0057665A" w:rsidP="0057665A">
      <w:pPr>
        <w:spacing w:after="100" w:afterAutospacing="1" w:line="800" w:lineRule="exact"/>
        <w:ind w:right="-108"/>
        <w:rPr>
          <w:rFonts w:asciiTheme="minorEastAsia" w:eastAsiaTheme="minorEastAsia" w:hAnsiTheme="minorEastAsia"/>
          <w:b/>
          <w:spacing w:val="40"/>
          <w:sz w:val="84"/>
          <w:szCs w:val="84"/>
        </w:rPr>
      </w:pP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商</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务</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和</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技</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术</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文</w:t>
      </w:r>
    </w:p>
    <w:p w:rsidR="0057665A" w:rsidRPr="00870A94" w:rsidRDefault="0057665A" w:rsidP="0057665A">
      <w:pPr>
        <w:spacing w:after="100" w:afterAutospacing="1" w:line="800" w:lineRule="exact"/>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件</w:t>
      </w:r>
    </w:p>
    <w:p w:rsidR="0057665A" w:rsidRPr="00870A94" w:rsidRDefault="0057665A" w:rsidP="0057665A">
      <w:pPr>
        <w:spacing w:line="500" w:lineRule="exact"/>
        <w:ind w:right="532"/>
        <w:rPr>
          <w:rFonts w:asciiTheme="minorEastAsia" w:eastAsiaTheme="minorEastAsia" w:hAnsiTheme="minorEastAsia"/>
          <w:sz w:val="36"/>
          <w:szCs w:val="36"/>
        </w:rPr>
      </w:pP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单位全称（公章）：</w:t>
      </w: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地    址：</w:t>
      </w:r>
    </w:p>
    <w:p w:rsidR="0057665A" w:rsidRPr="00870A94" w:rsidRDefault="0057665A" w:rsidP="0057665A">
      <w:pPr>
        <w:spacing w:line="6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时    间：</w:t>
      </w:r>
    </w:p>
    <w:p w:rsidR="0057665A" w:rsidRPr="00870A94" w:rsidRDefault="0057665A" w:rsidP="0057665A">
      <w:pPr>
        <w:snapToGrid w:val="0"/>
        <w:spacing w:line="440" w:lineRule="exact"/>
        <w:rPr>
          <w:rFonts w:asciiTheme="minorEastAsia" w:eastAsiaTheme="minorEastAsia" w:hAnsiTheme="minorEastAsia"/>
          <w:b/>
          <w:bCs/>
          <w:sz w:val="36"/>
          <w:szCs w:val="36"/>
        </w:rPr>
      </w:pPr>
      <w:r w:rsidRPr="00870A94">
        <w:rPr>
          <w:rFonts w:asciiTheme="minorEastAsia" w:eastAsiaTheme="minorEastAsia" w:hAnsiTheme="minorEastAsia" w:hint="eastAsia"/>
          <w:b/>
          <w:sz w:val="36"/>
          <w:szCs w:val="36"/>
        </w:rPr>
        <w:t>1.</w:t>
      </w:r>
      <w:r w:rsidRPr="00870A94">
        <w:rPr>
          <w:rFonts w:asciiTheme="minorEastAsia" w:eastAsiaTheme="minorEastAsia" w:hAnsiTheme="minorEastAsia" w:hint="eastAsia"/>
          <w:b/>
          <w:bCs/>
          <w:sz w:val="36"/>
          <w:szCs w:val="36"/>
        </w:rPr>
        <w:t>商务和技术文件目录</w:t>
      </w:r>
    </w:p>
    <w:p w:rsidR="0057665A" w:rsidRPr="00870A94" w:rsidRDefault="0057665A" w:rsidP="0057665A">
      <w:pPr>
        <w:snapToGrid w:val="0"/>
        <w:spacing w:line="440" w:lineRule="exact"/>
        <w:ind w:firstLineChars="196" w:firstLine="590"/>
        <w:jc w:val="left"/>
        <w:rPr>
          <w:rFonts w:asciiTheme="minorEastAsia" w:eastAsiaTheme="minorEastAsia" w:hAnsiTheme="minorEastAsia"/>
          <w:b/>
          <w:sz w:val="30"/>
          <w:szCs w:val="30"/>
        </w:rPr>
      </w:pPr>
      <w:r w:rsidRPr="00870A94">
        <w:rPr>
          <w:rFonts w:asciiTheme="minorEastAsia" w:eastAsiaTheme="minorEastAsia" w:hAnsiTheme="minorEastAsia" w:hint="eastAsia"/>
          <w:b/>
          <w:sz w:val="30"/>
          <w:szCs w:val="30"/>
        </w:rPr>
        <w:t>A.商务文件：</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（1）投标声明书 (格式见附件)；</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（2）法定代表人授权委托书(格式见附件)；</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（3）提供符合年检要求的营业执照复印件和经营进出口业务的相关资质证明文件复印件（加盖公章）；</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 xml:space="preserve">（4）提供符合要求的税务登记证复印件； </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（5）提供企业本部或温州</w:t>
      </w:r>
      <w:r w:rsidRPr="00870A94">
        <w:rPr>
          <w:rFonts w:asciiTheme="minorEastAsia" w:eastAsiaTheme="minorEastAsia" w:hAnsiTheme="minorEastAsia"/>
          <w:sz w:val="28"/>
          <w:szCs w:val="28"/>
        </w:rPr>
        <w:t>市</w:t>
      </w:r>
      <w:r w:rsidRPr="00870A94">
        <w:rPr>
          <w:rFonts w:asciiTheme="minorEastAsia" w:eastAsiaTheme="minorEastAsia" w:hAnsiTheme="minorEastAsia" w:hint="eastAsia"/>
          <w:sz w:val="28"/>
          <w:szCs w:val="28"/>
        </w:rPr>
        <w:t>分部（办事处）在温州本地的营业住址证明及需要说明的资料；</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（6）投标人情况介绍（</w:t>
      </w:r>
      <w:r w:rsidRPr="00870A94">
        <w:rPr>
          <w:rFonts w:asciiTheme="minorEastAsia" w:eastAsiaTheme="minorEastAsia" w:hAnsiTheme="minorEastAsia"/>
          <w:sz w:val="28"/>
          <w:szCs w:val="28"/>
        </w:rPr>
        <w:t>包括</w:t>
      </w:r>
      <w:r w:rsidRPr="00870A94">
        <w:rPr>
          <w:rFonts w:asciiTheme="minorEastAsia" w:eastAsiaTheme="minorEastAsia" w:hAnsiTheme="minorEastAsia" w:hint="eastAsia"/>
          <w:sz w:val="28"/>
          <w:szCs w:val="28"/>
        </w:rPr>
        <w:t>企业</w:t>
      </w:r>
      <w:r w:rsidRPr="00870A94">
        <w:rPr>
          <w:rFonts w:asciiTheme="minorEastAsia" w:eastAsiaTheme="minorEastAsia" w:hAnsiTheme="minorEastAsia"/>
          <w:sz w:val="28"/>
          <w:szCs w:val="28"/>
        </w:rPr>
        <w:t>规模、设备、人员结构和经营状况及相关项目的经验证明</w:t>
      </w:r>
      <w:r w:rsidRPr="00870A94">
        <w:rPr>
          <w:rFonts w:asciiTheme="minorEastAsia" w:eastAsiaTheme="minorEastAsia" w:hAnsiTheme="minorEastAsia" w:hint="eastAsia"/>
          <w:sz w:val="28"/>
          <w:szCs w:val="28"/>
        </w:rPr>
        <w:t>，近三年内从事进口业务的主要国家和地区目录、外地口岸进口业务能力、公司对承担本服务项目的优势和特长介绍等）；</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（7）投标人相关银行资信和信用等级状况证明（复印件盖公章）；</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（8）近三年代理高校（或科研院所、医院、药企）进口设备的业绩（投标人业绩情况一览表、合同复印件、用户验收报告）；</w:t>
      </w:r>
    </w:p>
    <w:p w:rsidR="0057665A" w:rsidRPr="00870A94" w:rsidRDefault="0057665A" w:rsidP="00D005EE">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（9）无重大违法记录声明；</w:t>
      </w:r>
    </w:p>
    <w:p w:rsidR="0057665A" w:rsidRPr="00870A94" w:rsidRDefault="0057665A" w:rsidP="00D005EE">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（10）提供结算发票复印件；</w:t>
      </w:r>
    </w:p>
    <w:p w:rsidR="0057665A" w:rsidRPr="00870A94" w:rsidRDefault="0057665A" w:rsidP="0057665A">
      <w:pPr>
        <w:snapToGrid w:val="0"/>
        <w:spacing w:line="460" w:lineRule="exact"/>
        <w:ind w:firstLineChars="196" w:firstLine="549"/>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sidRPr="00870A94">
        <w:rPr>
          <w:rFonts w:asciiTheme="minorEastAsia" w:eastAsiaTheme="minorEastAsia" w:hAnsiTheme="minorEastAsia" w:hint="eastAsia"/>
          <w:sz w:val="28"/>
          <w:szCs w:val="28"/>
        </w:rPr>
        <w:t>）投标方认为需要的其他文件资料。</w:t>
      </w:r>
    </w:p>
    <w:p w:rsidR="0057665A" w:rsidRPr="00870A94" w:rsidRDefault="0057665A" w:rsidP="000C7AFE">
      <w:pPr>
        <w:snapToGrid w:val="0"/>
        <w:spacing w:afterLines="50" w:line="460" w:lineRule="exact"/>
        <w:ind w:firstLineChars="196" w:firstLine="551"/>
        <w:jc w:val="left"/>
        <w:rPr>
          <w:rFonts w:asciiTheme="minorEastAsia" w:eastAsiaTheme="minorEastAsia" w:hAnsiTheme="minorEastAsia"/>
          <w:b/>
          <w:bCs/>
          <w:sz w:val="28"/>
          <w:szCs w:val="28"/>
        </w:rPr>
      </w:pPr>
      <w:r w:rsidRPr="00870A94">
        <w:rPr>
          <w:rFonts w:asciiTheme="minorEastAsia" w:eastAsiaTheme="minorEastAsia" w:hAnsiTheme="minorEastAsia" w:hint="eastAsia"/>
          <w:b/>
          <w:bCs/>
          <w:sz w:val="28"/>
          <w:szCs w:val="28"/>
        </w:rPr>
        <w:t>B.技术文件（货物和技术服务类项目）</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（1）符合</w:t>
      </w:r>
      <w:r w:rsidRPr="00870A94">
        <w:rPr>
          <w:rFonts w:asciiTheme="minorEastAsia" w:eastAsiaTheme="minorEastAsia" w:hAnsiTheme="minorEastAsia"/>
          <w:sz w:val="28"/>
          <w:szCs w:val="28"/>
        </w:rPr>
        <w:t>招标要求的</w:t>
      </w:r>
      <w:r w:rsidRPr="00870A94">
        <w:rPr>
          <w:rFonts w:asciiTheme="minorEastAsia" w:eastAsiaTheme="minorEastAsia" w:hAnsiTheme="minorEastAsia" w:hint="eastAsia"/>
          <w:sz w:val="28"/>
          <w:szCs w:val="28"/>
        </w:rPr>
        <w:t>详细</w:t>
      </w:r>
      <w:r w:rsidRPr="00870A94">
        <w:rPr>
          <w:rFonts w:asciiTheme="minorEastAsia" w:eastAsiaTheme="minorEastAsia" w:hAnsiTheme="minorEastAsia"/>
          <w:sz w:val="28"/>
          <w:szCs w:val="28"/>
        </w:rPr>
        <w:t>服务方案和服务承诺书（</w:t>
      </w:r>
      <w:r w:rsidRPr="00870A94">
        <w:rPr>
          <w:rFonts w:asciiTheme="minorEastAsia" w:eastAsiaTheme="minorEastAsia" w:hAnsiTheme="minorEastAsia" w:hint="eastAsia"/>
          <w:sz w:val="28"/>
          <w:szCs w:val="28"/>
        </w:rPr>
        <w:t>根据招标文件提出的服务内容要求，制订具体服务方案和服务承诺书，包括实施计划安排、服务承诺、服务质量保证措施（如：相关管理制度、程序文件等）、资金往来的安全性保证措施、外地代理商如何保证服务等）；</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（2）本项目主要责任人和人员配备情况简介（格式见附件）；</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（3）技术响应表（格式见附件）；</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（4）针对温州医科大学是否提供进口业务方面的特别服务（如有）；</w:t>
      </w:r>
    </w:p>
    <w:p w:rsidR="0057665A" w:rsidRPr="00870A94" w:rsidRDefault="0057665A" w:rsidP="0057665A">
      <w:pPr>
        <w:snapToGrid w:val="0"/>
        <w:spacing w:line="460" w:lineRule="exact"/>
        <w:ind w:firstLineChars="240" w:firstLine="672"/>
        <w:jc w:val="left"/>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（5）投标人需要说明的其他文件和说明（格式自拟）。</w:t>
      </w:r>
    </w:p>
    <w:p w:rsidR="0057665A" w:rsidRPr="00870A94" w:rsidRDefault="0057665A" w:rsidP="0057665A">
      <w:pPr>
        <w:snapToGrid w:val="0"/>
        <w:spacing w:line="440" w:lineRule="exact"/>
        <w:jc w:val="left"/>
        <w:rPr>
          <w:rFonts w:asciiTheme="minorEastAsia" w:eastAsiaTheme="minorEastAsia" w:hAnsiTheme="minorEastAsia"/>
          <w:sz w:val="30"/>
          <w:szCs w:val="30"/>
        </w:rPr>
      </w:pPr>
      <w:r w:rsidRPr="00870A94">
        <w:rPr>
          <w:rFonts w:asciiTheme="minorEastAsia" w:eastAsiaTheme="minorEastAsia" w:hAnsiTheme="minorEastAsia"/>
          <w:sz w:val="30"/>
          <w:szCs w:val="30"/>
        </w:rPr>
        <w:br w:type="page"/>
      </w:r>
      <w:r w:rsidRPr="00870A94">
        <w:rPr>
          <w:rFonts w:asciiTheme="minorEastAsia" w:eastAsiaTheme="minorEastAsia" w:hAnsiTheme="minorEastAsia" w:hint="eastAsia"/>
          <w:sz w:val="30"/>
          <w:szCs w:val="30"/>
        </w:rPr>
        <w:t>附件2：</w:t>
      </w:r>
    </w:p>
    <w:p w:rsidR="0057665A" w:rsidRPr="00870A94" w:rsidRDefault="0057665A" w:rsidP="000C7AFE">
      <w:pPr>
        <w:snapToGrid w:val="0"/>
        <w:spacing w:beforeLines="50" w:after="50" w:line="500" w:lineRule="exact"/>
        <w:jc w:val="center"/>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投 标 声 明 书</w:t>
      </w:r>
    </w:p>
    <w:p w:rsidR="0057665A" w:rsidRPr="00870A94" w:rsidRDefault="0057665A" w:rsidP="000C7AFE">
      <w:pPr>
        <w:snapToGrid w:val="0"/>
        <w:spacing w:beforeLines="50" w:after="50" w:line="500" w:lineRule="exact"/>
        <w:jc w:val="center"/>
        <w:rPr>
          <w:rFonts w:asciiTheme="minorEastAsia" w:eastAsiaTheme="minorEastAsia" w:hAnsiTheme="minorEastAsia"/>
          <w:b/>
          <w:sz w:val="36"/>
          <w:szCs w:val="36"/>
        </w:rPr>
      </w:pPr>
    </w:p>
    <w:p w:rsidR="0057665A" w:rsidRPr="00870A94" w:rsidRDefault="0057665A" w:rsidP="0057665A">
      <w:pPr>
        <w:spacing w:line="420" w:lineRule="exact"/>
        <w:ind w:firstLineChars="200" w:firstLine="48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致：温州医科大学：</w:t>
      </w:r>
    </w:p>
    <w:p w:rsidR="0057665A" w:rsidRPr="00870A94" w:rsidRDefault="0057665A" w:rsidP="0057665A">
      <w:pPr>
        <w:spacing w:line="420" w:lineRule="exact"/>
        <w:ind w:firstLineChars="200" w:firstLine="48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根据贵方为</w:t>
      </w:r>
      <w:r w:rsidRPr="00870A94">
        <w:rPr>
          <w:rFonts w:asciiTheme="minorEastAsia" w:eastAsiaTheme="minorEastAsia" w:hAnsiTheme="minorEastAsia" w:hint="eastAsia"/>
          <w:sz w:val="24"/>
          <w:szCs w:val="24"/>
          <w:u w:val="single"/>
        </w:rPr>
        <w:t xml:space="preserve">             </w:t>
      </w:r>
      <w:r w:rsidRPr="00870A94">
        <w:rPr>
          <w:rFonts w:asciiTheme="minorEastAsia" w:eastAsiaTheme="minorEastAsia" w:hAnsiTheme="minorEastAsia" w:hint="eastAsia"/>
          <w:sz w:val="24"/>
          <w:szCs w:val="24"/>
        </w:rPr>
        <w:t>项目（采购编号</w:t>
      </w:r>
      <w:r w:rsidRPr="00870A94">
        <w:rPr>
          <w:rFonts w:asciiTheme="minorEastAsia" w:eastAsiaTheme="minorEastAsia" w:hAnsiTheme="minorEastAsia" w:hint="eastAsia"/>
          <w:sz w:val="24"/>
          <w:szCs w:val="24"/>
          <w:u w:val="single"/>
        </w:rPr>
        <w:t xml:space="preserve">：                </w:t>
      </w:r>
      <w:r w:rsidRPr="00870A94">
        <w:rPr>
          <w:rFonts w:asciiTheme="minorEastAsia" w:eastAsiaTheme="minorEastAsia" w:hAnsiTheme="minorEastAsia" w:hint="eastAsia"/>
          <w:sz w:val="24"/>
          <w:szCs w:val="24"/>
        </w:rPr>
        <w:t>）标段</w:t>
      </w:r>
      <w:r w:rsidRPr="00870A94">
        <w:rPr>
          <w:rFonts w:asciiTheme="minorEastAsia" w:eastAsiaTheme="minorEastAsia" w:hAnsiTheme="minorEastAsia" w:hint="eastAsia"/>
          <w:sz w:val="24"/>
          <w:szCs w:val="24"/>
          <w:u w:val="single"/>
        </w:rPr>
        <w:t xml:space="preserve">   </w:t>
      </w:r>
      <w:r w:rsidRPr="00870A94">
        <w:rPr>
          <w:rFonts w:asciiTheme="minorEastAsia" w:eastAsiaTheme="minorEastAsia" w:hAnsiTheme="minorEastAsia" w:hint="eastAsia"/>
          <w:sz w:val="24"/>
          <w:szCs w:val="24"/>
        </w:rPr>
        <w:t>的投标邀请，我方</w:t>
      </w:r>
      <w:r w:rsidRPr="00870A94">
        <w:rPr>
          <w:rFonts w:asciiTheme="minorEastAsia" w:eastAsiaTheme="minorEastAsia" w:hAnsiTheme="minorEastAsia" w:hint="eastAsia"/>
          <w:sz w:val="24"/>
          <w:szCs w:val="24"/>
          <w:u w:val="single"/>
        </w:rPr>
        <w:t xml:space="preserve">           　　</w:t>
      </w:r>
      <w:r w:rsidRPr="00870A94">
        <w:rPr>
          <w:rFonts w:asciiTheme="minorEastAsia" w:eastAsiaTheme="minorEastAsia" w:hAnsiTheme="minorEastAsia" w:hint="eastAsia"/>
          <w:sz w:val="24"/>
          <w:szCs w:val="24"/>
        </w:rPr>
        <w:t>（投标人名称）作为投标人正式授权</w:t>
      </w:r>
      <w:r w:rsidRPr="00870A94">
        <w:rPr>
          <w:rFonts w:asciiTheme="minorEastAsia" w:eastAsiaTheme="minorEastAsia" w:hAnsiTheme="minorEastAsia" w:hint="eastAsia"/>
          <w:sz w:val="24"/>
          <w:szCs w:val="24"/>
          <w:u w:val="single"/>
        </w:rPr>
        <w:t xml:space="preserve">　           </w:t>
      </w:r>
      <w:r w:rsidRPr="00870A94">
        <w:rPr>
          <w:rFonts w:asciiTheme="minorEastAsia" w:eastAsiaTheme="minorEastAsia" w:hAnsiTheme="minorEastAsia" w:hint="eastAsia"/>
          <w:sz w:val="24"/>
          <w:szCs w:val="24"/>
        </w:rPr>
        <w:t>（授权代表全名，职务）代表我方处理有关本投标的一切事宜。</w:t>
      </w:r>
    </w:p>
    <w:p w:rsidR="0057665A" w:rsidRPr="00870A94" w:rsidRDefault="0057665A" w:rsidP="0057665A">
      <w:pPr>
        <w:pStyle w:val="ae"/>
        <w:spacing w:line="420" w:lineRule="exact"/>
        <w:ind w:firstLine="44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在此提交的投标文件中，包括如下内容，并已分别单独密封装袋：</w:t>
      </w:r>
    </w:p>
    <w:p w:rsidR="0057665A" w:rsidRPr="00870A94" w:rsidRDefault="0057665A" w:rsidP="0057665A">
      <w:pPr>
        <w:spacing w:line="420" w:lineRule="exact"/>
        <w:ind w:firstLineChars="150" w:firstLine="36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（—）按“投标人须知”要求编制的投标文件商务和技术标【正本一份，副本五份】；</w:t>
      </w:r>
    </w:p>
    <w:p w:rsidR="0057665A" w:rsidRPr="00870A94" w:rsidRDefault="0057665A" w:rsidP="0057665A">
      <w:pPr>
        <w:spacing w:line="420" w:lineRule="exact"/>
        <w:ind w:firstLineChars="150" w:firstLine="36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（二）按“投标人须知”要求编制的投标文件投标报价标【正本一份，副本五份】</w:t>
      </w:r>
    </w:p>
    <w:p w:rsidR="0057665A" w:rsidRPr="00870A94" w:rsidRDefault="0057665A" w:rsidP="0057665A">
      <w:pPr>
        <w:spacing w:line="420" w:lineRule="exact"/>
        <w:ind w:firstLineChars="200" w:firstLine="48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我方己完全明白招标文件的所有条款要求，并重申以下几点：</w:t>
      </w:r>
    </w:p>
    <w:p w:rsidR="0057665A" w:rsidRPr="00870A94" w:rsidRDefault="0057665A" w:rsidP="0057665A">
      <w:pPr>
        <w:spacing w:line="420" w:lineRule="exact"/>
        <w:ind w:leftChars="171" w:left="1079" w:hangingChars="300" w:hanging="72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（一）本投标文件的有效期自投标截止日起</w:t>
      </w:r>
      <w:r w:rsidRPr="00870A94">
        <w:rPr>
          <w:rFonts w:asciiTheme="minorEastAsia" w:eastAsiaTheme="minorEastAsia" w:hAnsiTheme="minorEastAsia" w:hint="eastAsia"/>
          <w:b/>
          <w:sz w:val="24"/>
          <w:szCs w:val="24"/>
        </w:rPr>
        <w:t>90天内</w:t>
      </w:r>
      <w:r w:rsidRPr="00870A94">
        <w:rPr>
          <w:rFonts w:asciiTheme="minorEastAsia" w:eastAsiaTheme="minorEastAsia" w:hAnsiTheme="minorEastAsia" w:hint="eastAsia"/>
          <w:sz w:val="24"/>
          <w:szCs w:val="24"/>
        </w:rPr>
        <w:t>有效，如中标，有效期将延至合同终止日为止；</w:t>
      </w:r>
    </w:p>
    <w:p w:rsidR="0057665A" w:rsidRPr="00870A94" w:rsidRDefault="0057665A" w:rsidP="0057665A">
      <w:pPr>
        <w:spacing w:line="420" w:lineRule="exact"/>
        <w:ind w:leftChars="171" w:left="1079" w:hangingChars="300" w:hanging="72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57665A" w:rsidRPr="00870A94" w:rsidRDefault="0057665A" w:rsidP="0057665A">
      <w:pPr>
        <w:spacing w:line="420" w:lineRule="exact"/>
        <w:ind w:leftChars="171" w:left="1079" w:hangingChars="300" w:hanging="72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57665A" w:rsidRPr="00870A94" w:rsidRDefault="0057665A" w:rsidP="0057665A">
      <w:pPr>
        <w:spacing w:line="420" w:lineRule="exact"/>
        <w:ind w:leftChars="171" w:left="359"/>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（四）我方同意提供按照贵方可能要求的与投标有关的一切数据或资料；</w:t>
      </w:r>
    </w:p>
    <w:p w:rsidR="0057665A" w:rsidRPr="00870A94" w:rsidRDefault="0057665A" w:rsidP="0057665A">
      <w:pPr>
        <w:spacing w:line="420" w:lineRule="exact"/>
        <w:ind w:leftChars="171" w:left="359"/>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（五）我方理解贵方不一定接受最低报价。</w:t>
      </w:r>
    </w:p>
    <w:p w:rsidR="0057665A" w:rsidRPr="00870A94" w:rsidRDefault="0057665A" w:rsidP="0057665A">
      <w:pPr>
        <w:spacing w:line="420" w:lineRule="exact"/>
        <w:ind w:leftChars="171" w:left="1079" w:hangingChars="300" w:hanging="72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57665A" w:rsidRPr="00870A94" w:rsidRDefault="0057665A" w:rsidP="0057665A">
      <w:pPr>
        <w:spacing w:line="420" w:lineRule="exact"/>
        <w:ind w:left="315"/>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（七）所有与本投标有关的函件请发往下列地址：</w:t>
      </w:r>
    </w:p>
    <w:p w:rsidR="0057665A" w:rsidRPr="00870A94" w:rsidRDefault="0057665A" w:rsidP="0057665A">
      <w:pPr>
        <w:spacing w:line="420" w:lineRule="exact"/>
        <w:ind w:firstLine="435"/>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 xml:space="preserve">   地址</w:t>
      </w:r>
      <w:r w:rsidRPr="00870A94">
        <w:rPr>
          <w:rFonts w:asciiTheme="minorEastAsia" w:eastAsiaTheme="minorEastAsia" w:hAnsiTheme="minorEastAsia" w:hint="eastAsia"/>
          <w:sz w:val="24"/>
          <w:szCs w:val="24"/>
          <w:u w:val="single"/>
        </w:rPr>
        <w:t xml:space="preserve">                           </w:t>
      </w:r>
    </w:p>
    <w:p w:rsidR="0057665A" w:rsidRPr="00870A94" w:rsidRDefault="0057665A" w:rsidP="0057665A">
      <w:pPr>
        <w:spacing w:line="420" w:lineRule="exact"/>
        <w:ind w:firstLine="435"/>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 xml:space="preserve">   电话</w:t>
      </w:r>
      <w:r w:rsidRPr="00870A94">
        <w:rPr>
          <w:rFonts w:asciiTheme="minorEastAsia" w:eastAsiaTheme="minorEastAsia" w:hAnsiTheme="minorEastAsia" w:hint="eastAsia"/>
          <w:sz w:val="24"/>
          <w:szCs w:val="24"/>
          <w:u w:val="single"/>
        </w:rPr>
        <w:t xml:space="preserve">                           </w:t>
      </w:r>
    </w:p>
    <w:p w:rsidR="0057665A" w:rsidRPr="00870A94" w:rsidRDefault="0057665A" w:rsidP="0057665A">
      <w:pPr>
        <w:spacing w:line="420" w:lineRule="exact"/>
        <w:ind w:firstLine="435"/>
        <w:rPr>
          <w:rFonts w:asciiTheme="minorEastAsia" w:eastAsiaTheme="minorEastAsia" w:hAnsiTheme="minorEastAsia"/>
          <w:sz w:val="24"/>
          <w:szCs w:val="24"/>
          <w:u w:val="single"/>
        </w:rPr>
      </w:pPr>
      <w:r w:rsidRPr="00870A94">
        <w:rPr>
          <w:rFonts w:asciiTheme="minorEastAsia" w:eastAsiaTheme="minorEastAsia" w:hAnsiTheme="minorEastAsia" w:hint="eastAsia"/>
          <w:sz w:val="24"/>
          <w:szCs w:val="24"/>
        </w:rPr>
        <w:t xml:space="preserve">   传真</w:t>
      </w:r>
      <w:r w:rsidRPr="00870A94">
        <w:rPr>
          <w:rFonts w:asciiTheme="minorEastAsia" w:eastAsiaTheme="minorEastAsia" w:hAnsiTheme="minorEastAsia" w:hint="eastAsia"/>
          <w:sz w:val="24"/>
          <w:szCs w:val="24"/>
          <w:u w:val="single"/>
        </w:rPr>
        <w:t xml:space="preserve">                           </w:t>
      </w:r>
    </w:p>
    <w:p w:rsidR="0057665A" w:rsidRPr="00870A94" w:rsidRDefault="0057665A" w:rsidP="0057665A">
      <w:pPr>
        <w:spacing w:line="420" w:lineRule="exact"/>
        <w:ind w:firstLineChars="350" w:firstLine="840"/>
        <w:rPr>
          <w:rFonts w:asciiTheme="minorEastAsia" w:eastAsiaTheme="minorEastAsia" w:hAnsiTheme="minorEastAsia"/>
          <w:sz w:val="24"/>
          <w:szCs w:val="24"/>
          <w:u w:val="single"/>
        </w:rPr>
      </w:pPr>
      <w:r w:rsidRPr="00870A94">
        <w:rPr>
          <w:rFonts w:asciiTheme="minorEastAsia" w:eastAsiaTheme="minorEastAsia" w:hAnsiTheme="minorEastAsia" w:hint="eastAsia"/>
          <w:sz w:val="24"/>
          <w:szCs w:val="24"/>
        </w:rPr>
        <w:t>电子邮件</w:t>
      </w:r>
      <w:r w:rsidRPr="00870A94">
        <w:rPr>
          <w:rFonts w:asciiTheme="minorEastAsia" w:eastAsiaTheme="minorEastAsia" w:hAnsiTheme="minorEastAsia" w:hint="eastAsia"/>
          <w:sz w:val="24"/>
          <w:szCs w:val="24"/>
          <w:u w:val="single"/>
        </w:rPr>
        <w:t xml:space="preserve">                       </w:t>
      </w:r>
    </w:p>
    <w:p w:rsidR="0057665A" w:rsidRPr="00870A94" w:rsidRDefault="0057665A" w:rsidP="0057665A">
      <w:pPr>
        <w:spacing w:line="420" w:lineRule="exact"/>
        <w:ind w:firstLine="435"/>
        <w:rPr>
          <w:rFonts w:asciiTheme="minorEastAsia" w:eastAsiaTheme="minorEastAsia" w:hAnsiTheme="minorEastAsia"/>
          <w:sz w:val="24"/>
          <w:szCs w:val="24"/>
        </w:rPr>
      </w:pPr>
    </w:p>
    <w:p w:rsidR="0057665A" w:rsidRPr="00870A94" w:rsidRDefault="0057665A" w:rsidP="0057665A">
      <w:pPr>
        <w:spacing w:line="420" w:lineRule="exact"/>
        <w:ind w:firstLine="435"/>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 xml:space="preserve">                                   投标人名称（盖章）</w:t>
      </w:r>
      <w:r w:rsidRPr="00870A94">
        <w:rPr>
          <w:rFonts w:asciiTheme="minorEastAsia" w:eastAsiaTheme="minorEastAsia" w:hAnsiTheme="minorEastAsia" w:hint="eastAsia"/>
          <w:sz w:val="24"/>
          <w:szCs w:val="24"/>
          <w:u w:val="single"/>
        </w:rPr>
        <w:t xml:space="preserve">                     </w:t>
      </w:r>
    </w:p>
    <w:p w:rsidR="0057665A" w:rsidRPr="00870A94" w:rsidRDefault="0057665A" w:rsidP="0057665A">
      <w:pPr>
        <w:spacing w:line="420" w:lineRule="exact"/>
        <w:ind w:firstLine="435"/>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 xml:space="preserve">                                   投标人代表（签字）</w:t>
      </w:r>
      <w:r w:rsidRPr="00870A94">
        <w:rPr>
          <w:rFonts w:asciiTheme="minorEastAsia" w:eastAsiaTheme="minorEastAsia" w:hAnsiTheme="minorEastAsia" w:hint="eastAsia"/>
          <w:sz w:val="24"/>
          <w:szCs w:val="24"/>
          <w:u w:val="single"/>
        </w:rPr>
        <w:t xml:space="preserve">                     </w:t>
      </w:r>
    </w:p>
    <w:p w:rsidR="0057665A" w:rsidRPr="00870A94" w:rsidRDefault="0057665A" w:rsidP="000C7AFE">
      <w:pPr>
        <w:snapToGrid w:val="0"/>
        <w:spacing w:beforeLines="50" w:after="50" w:line="460" w:lineRule="exact"/>
        <w:rPr>
          <w:rFonts w:asciiTheme="minorEastAsia" w:eastAsiaTheme="minorEastAsia" w:hAnsiTheme="minorEastAsia"/>
          <w:sz w:val="24"/>
          <w:szCs w:val="24"/>
          <w:u w:val="single"/>
        </w:rPr>
      </w:pPr>
      <w:r w:rsidRPr="00870A94">
        <w:rPr>
          <w:rFonts w:asciiTheme="minorEastAsia" w:eastAsiaTheme="minorEastAsia" w:hAnsiTheme="minorEastAsia" w:hint="eastAsia"/>
          <w:sz w:val="24"/>
          <w:szCs w:val="24"/>
        </w:rPr>
        <w:t xml:space="preserve">                                       日期</w:t>
      </w:r>
      <w:r w:rsidRPr="00870A94">
        <w:rPr>
          <w:rFonts w:asciiTheme="minorEastAsia" w:eastAsiaTheme="minorEastAsia" w:hAnsiTheme="minorEastAsia" w:hint="eastAsia"/>
          <w:sz w:val="24"/>
          <w:szCs w:val="24"/>
          <w:u w:val="single"/>
        </w:rPr>
        <w:t xml:space="preserve">                                    </w:t>
      </w:r>
    </w:p>
    <w:p w:rsidR="0057665A" w:rsidRPr="00870A94" w:rsidRDefault="0057665A" w:rsidP="000C7AFE">
      <w:pPr>
        <w:snapToGrid w:val="0"/>
        <w:spacing w:beforeLines="50" w:after="50" w:line="460" w:lineRule="exact"/>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附件3：</w:t>
      </w:r>
    </w:p>
    <w:p w:rsidR="0057665A" w:rsidRPr="00870A94" w:rsidRDefault="0057665A" w:rsidP="000C7AFE">
      <w:pPr>
        <w:snapToGrid w:val="0"/>
        <w:spacing w:beforeLines="50" w:after="50"/>
        <w:jc w:val="center"/>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法定代表人授权委托书</w:t>
      </w:r>
    </w:p>
    <w:p w:rsidR="0057665A" w:rsidRPr="00870A94" w:rsidRDefault="0057665A" w:rsidP="000C7AFE">
      <w:pPr>
        <w:snapToGrid w:val="0"/>
        <w:spacing w:beforeLines="50" w:after="50"/>
        <w:jc w:val="center"/>
        <w:rPr>
          <w:rFonts w:asciiTheme="minorEastAsia" w:eastAsiaTheme="minorEastAsia" w:hAnsiTheme="minorEastAsia"/>
          <w:b/>
          <w:sz w:val="30"/>
          <w:szCs w:val="30"/>
        </w:rPr>
      </w:pPr>
    </w:p>
    <w:p w:rsidR="0057665A" w:rsidRPr="00870A94" w:rsidRDefault="0057665A" w:rsidP="0057665A">
      <w:pPr>
        <w:spacing w:line="460" w:lineRule="exact"/>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温州医科大学：</w:t>
      </w:r>
    </w:p>
    <w:p w:rsidR="0057665A" w:rsidRPr="00870A94" w:rsidRDefault="0057665A" w:rsidP="0057665A">
      <w:pPr>
        <w:spacing w:line="460" w:lineRule="exact"/>
        <w:rPr>
          <w:rFonts w:asciiTheme="minorEastAsia" w:eastAsiaTheme="minorEastAsia" w:hAnsiTheme="minorEastAsia"/>
          <w:sz w:val="24"/>
          <w:szCs w:val="24"/>
          <w:u w:val="single"/>
        </w:rPr>
      </w:pPr>
    </w:p>
    <w:p w:rsidR="0057665A" w:rsidRPr="00870A94" w:rsidRDefault="0057665A" w:rsidP="0057665A">
      <w:pPr>
        <w:spacing w:line="460" w:lineRule="exact"/>
        <w:ind w:firstLineChars="250" w:firstLine="600"/>
        <w:rPr>
          <w:rFonts w:asciiTheme="minorEastAsia" w:eastAsiaTheme="minorEastAsia" w:hAnsiTheme="minorEastAsia"/>
          <w:sz w:val="24"/>
          <w:szCs w:val="24"/>
        </w:rPr>
      </w:pPr>
      <w:r w:rsidRPr="00870A94">
        <w:rPr>
          <w:rFonts w:asciiTheme="minorEastAsia" w:eastAsiaTheme="minorEastAsia" w:hAnsiTheme="minorEastAsia" w:hint="eastAsia"/>
          <w:sz w:val="24"/>
          <w:szCs w:val="24"/>
          <w:u w:val="single"/>
        </w:rPr>
        <w:t xml:space="preserve">                   </w:t>
      </w:r>
      <w:r w:rsidRPr="00870A94">
        <w:rPr>
          <w:rFonts w:asciiTheme="minorEastAsia" w:eastAsiaTheme="minorEastAsia" w:hAnsiTheme="minorEastAsia" w:hint="eastAsia"/>
          <w:sz w:val="24"/>
          <w:szCs w:val="24"/>
        </w:rPr>
        <w:t>（投标人全称）法定代表人</w:t>
      </w:r>
      <w:r w:rsidRPr="00870A94">
        <w:rPr>
          <w:rFonts w:asciiTheme="minorEastAsia" w:eastAsiaTheme="minorEastAsia" w:hAnsiTheme="minorEastAsia" w:hint="eastAsia"/>
          <w:sz w:val="24"/>
          <w:szCs w:val="24"/>
          <w:u w:val="single"/>
        </w:rPr>
        <w:t xml:space="preserve">               </w:t>
      </w:r>
      <w:r w:rsidRPr="00870A94">
        <w:rPr>
          <w:rFonts w:asciiTheme="minorEastAsia" w:eastAsiaTheme="minorEastAsia" w:hAnsiTheme="minorEastAsia" w:hint="eastAsia"/>
          <w:sz w:val="24"/>
          <w:szCs w:val="24"/>
        </w:rPr>
        <w:t>授权</w:t>
      </w:r>
      <w:r w:rsidRPr="00870A94">
        <w:rPr>
          <w:rFonts w:asciiTheme="minorEastAsia" w:eastAsiaTheme="minorEastAsia" w:hAnsiTheme="minorEastAsia" w:hint="eastAsia"/>
          <w:sz w:val="24"/>
          <w:szCs w:val="24"/>
          <w:u w:val="single"/>
        </w:rPr>
        <w:t xml:space="preserve">                （全权代表姓名）</w:t>
      </w:r>
      <w:r w:rsidRPr="00870A94">
        <w:rPr>
          <w:rFonts w:asciiTheme="minorEastAsia" w:eastAsiaTheme="minorEastAsia" w:hAnsiTheme="minorEastAsia" w:hint="eastAsia"/>
          <w:sz w:val="24"/>
          <w:szCs w:val="24"/>
        </w:rPr>
        <w:t>为全权代表，参加贵处组织的（招标项目名称、采购编号、标段）的招标活动，全权代表我方处理招标活动中的一切事宜。</w:t>
      </w:r>
    </w:p>
    <w:p w:rsidR="0057665A" w:rsidRPr="00870A94" w:rsidRDefault="0057665A" w:rsidP="0057665A">
      <w:pPr>
        <w:spacing w:line="460" w:lineRule="exact"/>
        <w:ind w:firstLine="2955"/>
        <w:rPr>
          <w:rFonts w:asciiTheme="minorEastAsia" w:eastAsiaTheme="minorEastAsia" w:hAnsiTheme="minorEastAsia"/>
          <w:sz w:val="24"/>
          <w:szCs w:val="24"/>
        </w:rPr>
      </w:pPr>
    </w:p>
    <w:p w:rsidR="0057665A" w:rsidRPr="00870A94" w:rsidRDefault="0057665A" w:rsidP="0057665A">
      <w:pPr>
        <w:spacing w:line="460" w:lineRule="exact"/>
        <w:ind w:firstLine="2955"/>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 xml:space="preserve">          </w:t>
      </w:r>
    </w:p>
    <w:p w:rsidR="0057665A" w:rsidRPr="00870A94" w:rsidRDefault="0057665A" w:rsidP="0057665A">
      <w:pPr>
        <w:spacing w:line="460" w:lineRule="exact"/>
        <w:ind w:firstLineChars="1750" w:firstLine="420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法定代表人 (签字)：</w:t>
      </w:r>
    </w:p>
    <w:p w:rsidR="0057665A" w:rsidRPr="00870A94" w:rsidRDefault="0057665A" w:rsidP="0057665A">
      <w:pPr>
        <w:spacing w:line="460" w:lineRule="exact"/>
        <w:ind w:firstLine="2955"/>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 xml:space="preserve">          投标人全称（公章）：</w:t>
      </w:r>
    </w:p>
    <w:p w:rsidR="0057665A" w:rsidRPr="00870A94" w:rsidRDefault="0057665A" w:rsidP="0057665A">
      <w:pPr>
        <w:spacing w:line="460" w:lineRule="exact"/>
        <w:ind w:firstLine="2955"/>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 xml:space="preserve">          日期：     年    月   日</w:t>
      </w:r>
    </w:p>
    <w:p w:rsidR="0057665A" w:rsidRPr="00870A94" w:rsidRDefault="0057665A" w:rsidP="0057665A">
      <w:pPr>
        <w:spacing w:line="380" w:lineRule="exact"/>
        <w:rPr>
          <w:rFonts w:asciiTheme="minorEastAsia" w:eastAsiaTheme="minorEastAsia" w:hAnsiTheme="minorEastAsia"/>
          <w:sz w:val="24"/>
          <w:szCs w:val="24"/>
        </w:rPr>
      </w:pPr>
    </w:p>
    <w:p w:rsidR="0057665A" w:rsidRPr="00870A94" w:rsidRDefault="0057665A" w:rsidP="0057665A">
      <w:pPr>
        <w:spacing w:line="380" w:lineRule="exact"/>
        <w:rPr>
          <w:rFonts w:asciiTheme="minorEastAsia" w:eastAsiaTheme="minorEastAsia" w:hAnsiTheme="minorEastAsia"/>
          <w:sz w:val="24"/>
          <w:szCs w:val="24"/>
        </w:rPr>
      </w:pPr>
    </w:p>
    <w:p w:rsidR="0057665A" w:rsidRPr="00870A94" w:rsidRDefault="0057665A" w:rsidP="0057665A">
      <w:pPr>
        <w:spacing w:line="380" w:lineRule="exact"/>
        <w:rPr>
          <w:rFonts w:asciiTheme="minorEastAsia" w:eastAsiaTheme="minorEastAsia" w:hAnsiTheme="minorEastAsia"/>
          <w:sz w:val="24"/>
          <w:szCs w:val="24"/>
        </w:rPr>
      </w:pPr>
    </w:p>
    <w:p w:rsidR="0057665A" w:rsidRPr="00870A94" w:rsidRDefault="0057665A" w:rsidP="0057665A">
      <w:pPr>
        <w:spacing w:line="460" w:lineRule="exact"/>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附：</w:t>
      </w:r>
    </w:p>
    <w:p w:rsidR="0057665A" w:rsidRPr="00870A94" w:rsidRDefault="000C7AFE" w:rsidP="0057665A">
      <w:pPr>
        <w:spacing w:line="460" w:lineRule="exact"/>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30" type="#_x0000_t202" style="position:absolute;left:0;text-align:left;margin-left:179.85pt;margin-top:5.25pt;width:267.75pt;height:187.2pt;z-index:251664384">
            <v:textbox style="mso-next-textbox:#_x0000_s1030">
              <w:txbxContent>
                <w:p w:rsidR="0057665A" w:rsidRDefault="0057665A" w:rsidP="0057665A">
                  <w:r>
                    <w:rPr>
                      <w:rFonts w:ascii="新宋体" w:eastAsia="新宋体" w:hAnsi="新宋体" w:hint="eastAsia"/>
                      <w:sz w:val="22"/>
                    </w:rPr>
                    <w:t xml:space="preserve">  </w:t>
                  </w:r>
                  <w:r w:rsidRPr="00913787">
                    <w:rPr>
                      <w:rFonts w:ascii="仿宋" w:eastAsia="仿宋" w:hAnsi="仿宋" w:hint="eastAsia"/>
                      <w:sz w:val="24"/>
                      <w:szCs w:val="24"/>
                    </w:rPr>
                    <w:t>授权代表</w:t>
                  </w:r>
                  <w:r w:rsidRPr="00850C98">
                    <w:rPr>
                      <w:rFonts w:ascii="仿宋" w:eastAsia="仿宋" w:hAnsi="仿宋" w:hint="eastAsia"/>
                      <w:sz w:val="24"/>
                      <w:szCs w:val="24"/>
                    </w:rPr>
                    <w:t>身份证复印件粘贴处：</w:t>
                  </w:r>
                </w:p>
              </w:txbxContent>
            </v:textbox>
          </v:shape>
        </w:pict>
      </w:r>
      <w:r w:rsidR="0057665A" w:rsidRPr="00870A94">
        <w:rPr>
          <w:rFonts w:asciiTheme="minorEastAsia" w:eastAsiaTheme="minorEastAsia" w:hAnsiTheme="minorEastAsia" w:hint="eastAsia"/>
          <w:sz w:val="24"/>
          <w:szCs w:val="24"/>
        </w:rPr>
        <w:t xml:space="preserve">授权代表姓名：                              </w:t>
      </w:r>
    </w:p>
    <w:p w:rsidR="0057665A" w:rsidRPr="00870A94" w:rsidRDefault="0057665A" w:rsidP="0057665A">
      <w:pPr>
        <w:spacing w:line="460" w:lineRule="exact"/>
        <w:ind w:firstLineChars="100" w:firstLine="24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职务：</w:t>
      </w:r>
    </w:p>
    <w:p w:rsidR="0057665A" w:rsidRPr="00870A94" w:rsidRDefault="0057665A" w:rsidP="0057665A">
      <w:pPr>
        <w:spacing w:line="460" w:lineRule="exact"/>
        <w:ind w:firstLineChars="100" w:firstLine="24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详细通讯地址：</w:t>
      </w:r>
    </w:p>
    <w:p w:rsidR="0057665A" w:rsidRPr="00870A94" w:rsidRDefault="0057665A" w:rsidP="0057665A">
      <w:pPr>
        <w:spacing w:line="460" w:lineRule="exact"/>
        <w:ind w:firstLineChars="100" w:firstLine="24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电话：</w:t>
      </w:r>
    </w:p>
    <w:p w:rsidR="0057665A" w:rsidRPr="00870A94" w:rsidRDefault="0057665A" w:rsidP="0057665A">
      <w:pPr>
        <w:spacing w:line="460" w:lineRule="exact"/>
        <w:ind w:firstLineChars="100" w:firstLine="24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传真：</w:t>
      </w:r>
    </w:p>
    <w:p w:rsidR="0057665A" w:rsidRPr="00870A94" w:rsidRDefault="0057665A" w:rsidP="0057665A">
      <w:pPr>
        <w:spacing w:line="460" w:lineRule="exact"/>
        <w:ind w:firstLineChars="100" w:firstLine="24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邮政编码:</w:t>
      </w:r>
    </w:p>
    <w:p w:rsidR="0057665A" w:rsidRPr="00870A94" w:rsidRDefault="0057665A" w:rsidP="0057665A">
      <w:pPr>
        <w:spacing w:line="380" w:lineRule="exact"/>
        <w:rPr>
          <w:rFonts w:asciiTheme="minorEastAsia" w:eastAsiaTheme="minorEastAsia" w:hAnsiTheme="minorEastAsia"/>
          <w:sz w:val="24"/>
          <w:szCs w:val="24"/>
        </w:rPr>
      </w:pPr>
    </w:p>
    <w:p w:rsidR="0057665A" w:rsidRPr="00870A94" w:rsidRDefault="0057665A" w:rsidP="0057665A">
      <w:pPr>
        <w:spacing w:line="460" w:lineRule="exact"/>
        <w:jc w:val="center"/>
        <w:rPr>
          <w:rFonts w:asciiTheme="minorEastAsia" w:eastAsiaTheme="minorEastAsia" w:hAnsiTheme="minorEastAsia"/>
          <w:b/>
          <w:bCs/>
          <w:sz w:val="24"/>
          <w:szCs w:val="24"/>
        </w:rPr>
      </w:pPr>
    </w:p>
    <w:p w:rsidR="0057665A" w:rsidRPr="00870A94" w:rsidRDefault="0057665A" w:rsidP="0057665A">
      <w:pPr>
        <w:spacing w:line="460" w:lineRule="exact"/>
        <w:jc w:val="center"/>
        <w:rPr>
          <w:rFonts w:asciiTheme="minorEastAsia" w:eastAsiaTheme="minorEastAsia" w:hAnsiTheme="minorEastAsia"/>
          <w:b/>
          <w:bCs/>
          <w:sz w:val="24"/>
          <w:szCs w:val="24"/>
        </w:rPr>
      </w:pPr>
    </w:p>
    <w:p w:rsidR="0057665A" w:rsidRPr="00870A94" w:rsidRDefault="0057665A" w:rsidP="0057665A">
      <w:pPr>
        <w:spacing w:line="460" w:lineRule="exact"/>
        <w:jc w:val="center"/>
        <w:rPr>
          <w:rFonts w:asciiTheme="minorEastAsia" w:eastAsiaTheme="minorEastAsia" w:hAnsiTheme="minorEastAsia"/>
          <w:b/>
          <w:bCs/>
          <w:sz w:val="24"/>
          <w:szCs w:val="24"/>
        </w:rPr>
      </w:pPr>
    </w:p>
    <w:p w:rsidR="0057665A" w:rsidRDefault="0057665A" w:rsidP="000C7AFE">
      <w:pPr>
        <w:snapToGrid w:val="0"/>
        <w:spacing w:beforeLines="50" w:after="50" w:line="360" w:lineRule="auto"/>
        <w:rPr>
          <w:rFonts w:asciiTheme="minorEastAsia" w:eastAsiaTheme="minorEastAsia" w:hAnsiTheme="minorEastAsia"/>
          <w:sz w:val="30"/>
          <w:szCs w:val="30"/>
          <w:u w:val="single"/>
        </w:rPr>
      </w:pPr>
    </w:p>
    <w:p w:rsidR="0057665A" w:rsidRDefault="0057665A" w:rsidP="000C7AFE">
      <w:pPr>
        <w:snapToGrid w:val="0"/>
        <w:spacing w:beforeLines="50" w:after="50" w:line="360" w:lineRule="auto"/>
        <w:rPr>
          <w:rFonts w:asciiTheme="minorEastAsia" w:eastAsiaTheme="minorEastAsia" w:hAnsiTheme="minorEastAsia"/>
          <w:sz w:val="30"/>
          <w:szCs w:val="30"/>
          <w:u w:val="single"/>
        </w:rPr>
      </w:pPr>
    </w:p>
    <w:p w:rsidR="0057665A" w:rsidRPr="00AC5390" w:rsidRDefault="0057665A" w:rsidP="000C7AFE">
      <w:pPr>
        <w:snapToGrid w:val="0"/>
        <w:spacing w:beforeLines="50" w:after="50" w:line="460" w:lineRule="exact"/>
        <w:rPr>
          <w:rFonts w:asciiTheme="minorEastAsia" w:eastAsiaTheme="minorEastAsia" w:hAnsiTheme="minorEastAsia"/>
          <w:sz w:val="30"/>
          <w:szCs w:val="30"/>
        </w:rPr>
      </w:pPr>
    </w:p>
    <w:p w:rsidR="0057665A" w:rsidRPr="00AC5390" w:rsidRDefault="0057665A" w:rsidP="000C7AFE">
      <w:pPr>
        <w:snapToGrid w:val="0"/>
        <w:spacing w:beforeLines="50" w:after="50" w:line="460" w:lineRule="exact"/>
        <w:rPr>
          <w:rFonts w:asciiTheme="minorEastAsia" w:eastAsiaTheme="minorEastAsia" w:hAnsiTheme="minorEastAsia"/>
          <w:sz w:val="30"/>
          <w:szCs w:val="30"/>
        </w:rPr>
      </w:pPr>
      <w:r w:rsidRPr="00AC5390">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4</w:t>
      </w:r>
    </w:p>
    <w:p w:rsidR="0057665A" w:rsidRPr="00642089" w:rsidRDefault="0057665A" w:rsidP="0057665A">
      <w:pPr>
        <w:spacing w:line="360" w:lineRule="auto"/>
        <w:jc w:val="center"/>
        <w:rPr>
          <w:rFonts w:eastAsia="黑体"/>
          <w:b/>
          <w:sz w:val="36"/>
          <w:szCs w:val="36"/>
        </w:rPr>
      </w:pPr>
      <w:r w:rsidRPr="00642089">
        <w:rPr>
          <w:rFonts w:eastAsia="黑体" w:hint="eastAsia"/>
          <w:b/>
          <w:sz w:val="36"/>
          <w:szCs w:val="36"/>
        </w:rPr>
        <w:t>投标人一般情况</w:t>
      </w:r>
    </w:p>
    <w:p w:rsidR="0057665A" w:rsidRPr="007231B3" w:rsidRDefault="0057665A" w:rsidP="0057665A">
      <w:pPr>
        <w:spacing w:line="360" w:lineRule="auto"/>
        <w:rPr>
          <w:sz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1</w:t>
            </w:r>
          </w:p>
        </w:tc>
        <w:tc>
          <w:tcPr>
            <w:tcW w:w="8147" w:type="dxa"/>
            <w:gridSpan w:val="3"/>
            <w:vAlign w:val="center"/>
          </w:tcPr>
          <w:p w:rsidR="0057665A" w:rsidRPr="007231B3" w:rsidRDefault="0057665A" w:rsidP="002854E6">
            <w:pPr>
              <w:spacing w:line="360" w:lineRule="auto"/>
              <w:rPr>
                <w:sz w:val="24"/>
              </w:rPr>
            </w:pPr>
            <w:r w:rsidRPr="007231B3">
              <w:rPr>
                <w:rFonts w:hint="eastAsia"/>
                <w:sz w:val="24"/>
              </w:rPr>
              <w:t>企业名称：</w:t>
            </w:r>
          </w:p>
        </w:tc>
      </w:tr>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2</w:t>
            </w:r>
          </w:p>
        </w:tc>
        <w:tc>
          <w:tcPr>
            <w:tcW w:w="8147" w:type="dxa"/>
            <w:gridSpan w:val="3"/>
            <w:vAlign w:val="center"/>
          </w:tcPr>
          <w:p w:rsidR="0057665A" w:rsidRPr="007231B3" w:rsidRDefault="0057665A" w:rsidP="002854E6">
            <w:pPr>
              <w:spacing w:line="360" w:lineRule="auto"/>
              <w:rPr>
                <w:sz w:val="24"/>
              </w:rPr>
            </w:pPr>
            <w:r w:rsidRPr="007231B3">
              <w:rPr>
                <w:rFonts w:hint="eastAsia"/>
                <w:sz w:val="24"/>
              </w:rPr>
              <w:t>总部地址：</w:t>
            </w:r>
          </w:p>
        </w:tc>
      </w:tr>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3</w:t>
            </w:r>
          </w:p>
        </w:tc>
        <w:tc>
          <w:tcPr>
            <w:tcW w:w="8147" w:type="dxa"/>
            <w:gridSpan w:val="3"/>
            <w:vAlign w:val="center"/>
          </w:tcPr>
          <w:p w:rsidR="0057665A" w:rsidRPr="007231B3" w:rsidRDefault="0057665A" w:rsidP="002854E6">
            <w:pPr>
              <w:spacing w:line="360" w:lineRule="auto"/>
              <w:rPr>
                <w:sz w:val="24"/>
              </w:rPr>
            </w:pPr>
            <w:r w:rsidRPr="007231B3">
              <w:rPr>
                <w:rFonts w:hint="eastAsia"/>
                <w:sz w:val="24"/>
              </w:rPr>
              <w:t>当地代表处地址：</w:t>
            </w:r>
          </w:p>
        </w:tc>
      </w:tr>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4</w:t>
            </w:r>
          </w:p>
        </w:tc>
        <w:tc>
          <w:tcPr>
            <w:tcW w:w="4305" w:type="dxa"/>
            <w:gridSpan w:val="2"/>
            <w:vAlign w:val="center"/>
          </w:tcPr>
          <w:p w:rsidR="0057665A" w:rsidRPr="007231B3" w:rsidRDefault="0057665A" w:rsidP="002854E6">
            <w:pPr>
              <w:spacing w:line="360" w:lineRule="auto"/>
              <w:rPr>
                <w:sz w:val="24"/>
              </w:rPr>
            </w:pPr>
            <w:r w:rsidRPr="007231B3">
              <w:rPr>
                <w:rFonts w:hint="eastAsia"/>
                <w:sz w:val="24"/>
              </w:rPr>
              <w:t>电</w:t>
            </w:r>
            <w:r w:rsidRPr="007231B3">
              <w:rPr>
                <w:sz w:val="24"/>
              </w:rPr>
              <w:t xml:space="preserve">  </w:t>
            </w:r>
            <w:r w:rsidRPr="007231B3">
              <w:rPr>
                <w:rFonts w:hint="eastAsia"/>
                <w:sz w:val="24"/>
              </w:rPr>
              <w:t>话：</w:t>
            </w:r>
          </w:p>
        </w:tc>
        <w:tc>
          <w:tcPr>
            <w:tcW w:w="3842" w:type="dxa"/>
            <w:vAlign w:val="center"/>
          </w:tcPr>
          <w:p w:rsidR="0057665A" w:rsidRPr="007231B3" w:rsidRDefault="0057665A" w:rsidP="002854E6">
            <w:pPr>
              <w:spacing w:line="360" w:lineRule="auto"/>
              <w:rPr>
                <w:sz w:val="24"/>
              </w:rPr>
            </w:pPr>
            <w:r w:rsidRPr="007231B3">
              <w:rPr>
                <w:rFonts w:hint="eastAsia"/>
                <w:sz w:val="24"/>
              </w:rPr>
              <w:t>联</w:t>
            </w:r>
            <w:r w:rsidRPr="007231B3">
              <w:rPr>
                <w:sz w:val="24"/>
              </w:rPr>
              <w:t xml:space="preserve"> </w:t>
            </w:r>
            <w:r w:rsidRPr="007231B3">
              <w:rPr>
                <w:rFonts w:hint="eastAsia"/>
                <w:sz w:val="24"/>
              </w:rPr>
              <w:t>系</w:t>
            </w:r>
            <w:r w:rsidRPr="007231B3">
              <w:rPr>
                <w:sz w:val="24"/>
              </w:rPr>
              <w:t xml:space="preserve"> </w:t>
            </w:r>
            <w:r w:rsidRPr="007231B3">
              <w:rPr>
                <w:rFonts w:hint="eastAsia"/>
                <w:sz w:val="24"/>
              </w:rPr>
              <w:t>人：</w:t>
            </w:r>
          </w:p>
        </w:tc>
      </w:tr>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5</w:t>
            </w:r>
          </w:p>
        </w:tc>
        <w:tc>
          <w:tcPr>
            <w:tcW w:w="4305" w:type="dxa"/>
            <w:gridSpan w:val="2"/>
            <w:vAlign w:val="center"/>
          </w:tcPr>
          <w:p w:rsidR="0057665A" w:rsidRPr="007231B3" w:rsidRDefault="0057665A" w:rsidP="002854E6">
            <w:pPr>
              <w:spacing w:line="360" w:lineRule="auto"/>
              <w:rPr>
                <w:sz w:val="24"/>
              </w:rPr>
            </w:pPr>
            <w:r w:rsidRPr="007231B3">
              <w:rPr>
                <w:rFonts w:hint="eastAsia"/>
                <w:sz w:val="24"/>
              </w:rPr>
              <w:t>传</w:t>
            </w:r>
            <w:r w:rsidRPr="007231B3">
              <w:rPr>
                <w:sz w:val="24"/>
              </w:rPr>
              <w:t xml:space="preserve">  </w:t>
            </w:r>
            <w:r w:rsidRPr="007231B3">
              <w:rPr>
                <w:rFonts w:hint="eastAsia"/>
                <w:sz w:val="24"/>
              </w:rPr>
              <w:t>真：</w:t>
            </w:r>
          </w:p>
        </w:tc>
        <w:tc>
          <w:tcPr>
            <w:tcW w:w="3842" w:type="dxa"/>
            <w:vAlign w:val="center"/>
          </w:tcPr>
          <w:p w:rsidR="0057665A" w:rsidRPr="007231B3" w:rsidRDefault="0057665A" w:rsidP="002854E6">
            <w:pPr>
              <w:spacing w:line="360" w:lineRule="auto"/>
              <w:rPr>
                <w:sz w:val="24"/>
              </w:rPr>
            </w:pPr>
            <w:r w:rsidRPr="007231B3">
              <w:rPr>
                <w:rFonts w:hint="eastAsia"/>
                <w:sz w:val="24"/>
              </w:rPr>
              <w:t>电子信箱：</w:t>
            </w:r>
          </w:p>
        </w:tc>
      </w:tr>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6</w:t>
            </w:r>
          </w:p>
        </w:tc>
        <w:tc>
          <w:tcPr>
            <w:tcW w:w="4305" w:type="dxa"/>
            <w:gridSpan w:val="2"/>
            <w:vAlign w:val="center"/>
          </w:tcPr>
          <w:p w:rsidR="0057665A" w:rsidRPr="007231B3" w:rsidRDefault="0057665A" w:rsidP="002854E6">
            <w:pPr>
              <w:spacing w:line="360" w:lineRule="auto"/>
              <w:rPr>
                <w:sz w:val="24"/>
              </w:rPr>
            </w:pPr>
            <w:r w:rsidRPr="007231B3">
              <w:rPr>
                <w:rFonts w:hint="eastAsia"/>
                <w:sz w:val="24"/>
              </w:rPr>
              <w:t>注册地：</w:t>
            </w:r>
          </w:p>
        </w:tc>
        <w:tc>
          <w:tcPr>
            <w:tcW w:w="3842" w:type="dxa"/>
            <w:vAlign w:val="center"/>
          </w:tcPr>
          <w:p w:rsidR="0057665A" w:rsidRPr="007231B3" w:rsidRDefault="0057665A" w:rsidP="002854E6">
            <w:pPr>
              <w:spacing w:line="360" w:lineRule="auto"/>
              <w:rPr>
                <w:sz w:val="24"/>
              </w:rPr>
            </w:pPr>
            <w:r w:rsidRPr="007231B3">
              <w:rPr>
                <w:rFonts w:hint="eastAsia"/>
                <w:sz w:val="24"/>
              </w:rPr>
              <w:t>注册年份：</w:t>
            </w:r>
          </w:p>
        </w:tc>
      </w:tr>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7</w:t>
            </w:r>
          </w:p>
        </w:tc>
        <w:tc>
          <w:tcPr>
            <w:tcW w:w="8147" w:type="dxa"/>
            <w:gridSpan w:val="3"/>
            <w:vAlign w:val="center"/>
          </w:tcPr>
          <w:p w:rsidR="0057665A" w:rsidRPr="007231B3" w:rsidRDefault="0057665A" w:rsidP="002854E6">
            <w:pPr>
              <w:spacing w:line="360" w:lineRule="auto"/>
              <w:rPr>
                <w:sz w:val="24"/>
              </w:rPr>
            </w:pPr>
            <w:r w:rsidRPr="007231B3">
              <w:rPr>
                <w:rFonts w:hint="eastAsia"/>
                <w:sz w:val="24"/>
              </w:rPr>
              <w:t>公司的资质等级（请附上有关证书的复印件）</w:t>
            </w:r>
          </w:p>
        </w:tc>
      </w:tr>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8</w:t>
            </w:r>
          </w:p>
        </w:tc>
        <w:tc>
          <w:tcPr>
            <w:tcW w:w="8147" w:type="dxa"/>
            <w:gridSpan w:val="3"/>
            <w:vAlign w:val="center"/>
          </w:tcPr>
          <w:p w:rsidR="0057665A" w:rsidRPr="007231B3" w:rsidRDefault="0057665A" w:rsidP="002854E6">
            <w:pPr>
              <w:spacing w:line="360" w:lineRule="auto"/>
              <w:rPr>
                <w:sz w:val="24"/>
              </w:rPr>
            </w:pPr>
            <w:r w:rsidRPr="007231B3">
              <w:rPr>
                <w:rFonts w:hint="eastAsia"/>
                <w:sz w:val="24"/>
              </w:rPr>
              <w:t>公司（是否通过，何种）质量保证体系认证（如通过请附相关证书复印件，提供认证机构年审监督报告）</w:t>
            </w:r>
          </w:p>
        </w:tc>
      </w:tr>
      <w:tr w:rsidR="0057665A" w:rsidRPr="007231B3" w:rsidTr="002854E6">
        <w:trPr>
          <w:trHeight w:val="400"/>
        </w:trPr>
        <w:tc>
          <w:tcPr>
            <w:tcW w:w="735" w:type="dxa"/>
            <w:vAlign w:val="center"/>
          </w:tcPr>
          <w:p w:rsidR="0057665A" w:rsidRPr="007231B3" w:rsidRDefault="0057665A" w:rsidP="002854E6">
            <w:pPr>
              <w:spacing w:line="360" w:lineRule="auto"/>
              <w:jc w:val="center"/>
              <w:rPr>
                <w:sz w:val="24"/>
              </w:rPr>
            </w:pPr>
            <w:r w:rsidRPr="007231B3">
              <w:rPr>
                <w:rFonts w:hint="eastAsia"/>
                <w:sz w:val="24"/>
              </w:rPr>
              <w:t>9</w:t>
            </w:r>
          </w:p>
        </w:tc>
        <w:tc>
          <w:tcPr>
            <w:tcW w:w="2520" w:type="dxa"/>
            <w:vAlign w:val="center"/>
          </w:tcPr>
          <w:p w:rsidR="0057665A" w:rsidRPr="007231B3" w:rsidRDefault="0057665A" w:rsidP="002854E6">
            <w:pPr>
              <w:spacing w:line="360" w:lineRule="auto"/>
              <w:rPr>
                <w:sz w:val="24"/>
              </w:rPr>
            </w:pPr>
            <w:r w:rsidRPr="007231B3">
              <w:rPr>
                <w:rFonts w:hint="eastAsia"/>
                <w:sz w:val="24"/>
              </w:rPr>
              <w:t>作为承包人经历年数：</w:t>
            </w:r>
          </w:p>
        </w:tc>
        <w:tc>
          <w:tcPr>
            <w:tcW w:w="5627" w:type="dxa"/>
            <w:gridSpan w:val="2"/>
            <w:vAlign w:val="center"/>
          </w:tcPr>
          <w:p w:rsidR="0057665A" w:rsidRPr="007231B3" w:rsidRDefault="0057665A" w:rsidP="002854E6">
            <w:pPr>
              <w:spacing w:line="360" w:lineRule="auto"/>
              <w:rPr>
                <w:sz w:val="24"/>
              </w:rPr>
            </w:pPr>
          </w:p>
        </w:tc>
      </w:tr>
      <w:tr w:rsidR="0057665A" w:rsidRPr="007231B3" w:rsidTr="002854E6">
        <w:trPr>
          <w:trHeight w:val="406"/>
        </w:trPr>
        <w:tc>
          <w:tcPr>
            <w:tcW w:w="735" w:type="dxa"/>
            <w:vAlign w:val="center"/>
          </w:tcPr>
          <w:p w:rsidR="0057665A" w:rsidRPr="007231B3" w:rsidRDefault="0057665A" w:rsidP="002854E6">
            <w:pPr>
              <w:spacing w:line="360" w:lineRule="auto"/>
              <w:jc w:val="center"/>
              <w:rPr>
                <w:sz w:val="24"/>
              </w:rPr>
            </w:pPr>
            <w:r w:rsidRPr="007231B3">
              <w:rPr>
                <w:rFonts w:hint="eastAsia"/>
                <w:sz w:val="24"/>
              </w:rPr>
              <w:t>10</w:t>
            </w:r>
          </w:p>
        </w:tc>
        <w:tc>
          <w:tcPr>
            <w:tcW w:w="2520" w:type="dxa"/>
            <w:vAlign w:val="center"/>
          </w:tcPr>
          <w:p w:rsidR="0057665A" w:rsidRPr="007231B3" w:rsidRDefault="0057665A" w:rsidP="002854E6">
            <w:pPr>
              <w:spacing w:line="360" w:lineRule="auto"/>
              <w:rPr>
                <w:sz w:val="24"/>
              </w:rPr>
            </w:pPr>
            <w:r w:rsidRPr="007231B3">
              <w:rPr>
                <w:rFonts w:hint="eastAsia"/>
                <w:sz w:val="24"/>
              </w:rPr>
              <w:t>其他需要说明的情况</w:t>
            </w:r>
          </w:p>
        </w:tc>
        <w:tc>
          <w:tcPr>
            <w:tcW w:w="5627" w:type="dxa"/>
            <w:gridSpan w:val="2"/>
            <w:vAlign w:val="center"/>
          </w:tcPr>
          <w:p w:rsidR="0057665A" w:rsidRPr="007231B3" w:rsidRDefault="0057665A" w:rsidP="002854E6">
            <w:pPr>
              <w:spacing w:line="360" w:lineRule="auto"/>
              <w:rPr>
                <w:sz w:val="24"/>
              </w:rPr>
            </w:pPr>
          </w:p>
          <w:p w:rsidR="0057665A" w:rsidRPr="007231B3" w:rsidRDefault="0057665A" w:rsidP="002854E6">
            <w:pPr>
              <w:spacing w:line="360" w:lineRule="auto"/>
              <w:rPr>
                <w:sz w:val="24"/>
              </w:rPr>
            </w:pPr>
          </w:p>
          <w:p w:rsidR="0057665A" w:rsidRPr="007231B3" w:rsidRDefault="0057665A" w:rsidP="002854E6">
            <w:pPr>
              <w:spacing w:line="360" w:lineRule="auto"/>
              <w:rPr>
                <w:sz w:val="24"/>
              </w:rPr>
            </w:pPr>
          </w:p>
        </w:tc>
      </w:tr>
    </w:tbl>
    <w:p w:rsidR="0057665A" w:rsidRPr="007231B3" w:rsidRDefault="0057665A" w:rsidP="000C7AFE">
      <w:pPr>
        <w:spacing w:beforeLines="50" w:line="360" w:lineRule="auto"/>
        <w:ind w:firstLineChars="100" w:firstLine="240"/>
        <w:rPr>
          <w:sz w:val="24"/>
        </w:rPr>
      </w:pPr>
      <w:r w:rsidRPr="007231B3">
        <w:rPr>
          <w:rFonts w:hint="eastAsia"/>
          <w:sz w:val="24"/>
        </w:rPr>
        <w:t>说明：所有独立投标申请人或联合体成员都须填写此表</w:t>
      </w:r>
      <w:r>
        <w:rPr>
          <w:rFonts w:hint="eastAsia"/>
          <w:sz w:val="24"/>
        </w:rPr>
        <w:t>。</w:t>
      </w:r>
    </w:p>
    <w:p w:rsidR="0057665A" w:rsidRPr="007231B3" w:rsidRDefault="0057665A" w:rsidP="0057665A">
      <w:pPr>
        <w:spacing w:line="360" w:lineRule="auto"/>
        <w:jc w:val="center"/>
        <w:rPr>
          <w:rFonts w:ascii="华文楷体" w:eastAsia="华文楷体"/>
          <w:sz w:val="24"/>
        </w:rPr>
      </w:pPr>
    </w:p>
    <w:p w:rsidR="0057665A" w:rsidRDefault="0057665A" w:rsidP="0057665A">
      <w:pPr>
        <w:spacing w:line="360" w:lineRule="auto"/>
        <w:jc w:val="center"/>
        <w:rPr>
          <w:rFonts w:ascii="华文楷体" w:eastAsia="华文楷体"/>
          <w:sz w:val="28"/>
          <w:szCs w:val="28"/>
        </w:rPr>
      </w:pPr>
    </w:p>
    <w:p w:rsidR="0057665A" w:rsidRDefault="0057665A" w:rsidP="000C7AFE">
      <w:pPr>
        <w:spacing w:beforeLines="50" w:afterLines="50"/>
        <w:ind w:rightChars="-10" w:right="-21"/>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报价供应商全称（公章）：</w:t>
      </w:r>
    </w:p>
    <w:p w:rsidR="0057665A" w:rsidRPr="00870A94" w:rsidRDefault="0057665A" w:rsidP="000C7AFE">
      <w:pPr>
        <w:spacing w:beforeLines="50" w:afterLines="50"/>
        <w:ind w:rightChars="-10" w:right="-21"/>
        <w:rPr>
          <w:rFonts w:asciiTheme="minorEastAsia" w:eastAsiaTheme="minorEastAsia" w:hAnsiTheme="minorEastAsia"/>
          <w:sz w:val="24"/>
          <w:szCs w:val="24"/>
        </w:rPr>
      </w:pPr>
    </w:p>
    <w:p w:rsidR="0057665A" w:rsidRDefault="0057665A" w:rsidP="000C7AFE">
      <w:pPr>
        <w:spacing w:beforeLines="50" w:afterLines="50"/>
        <w:ind w:right="-1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法定代表人或授权代表（签字或盖章）：</w:t>
      </w:r>
    </w:p>
    <w:p w:rsidR="0057665A" w:rsidRPr="00870A94" w:rsidRDefault="0057665A" w:rsidP="000C7AFE">
      <w:pPr>
        <w:spacing w:beforeLines="50" w:afterLines="50"/>
        <w:ind w:right="-10"/>
        <w:rPr>
          <w:rFonts w:asciiTheme="minorEastAsia" w:eastAsiaTheme="minorEastAsia" w:hAnsiTheme="minorEastAsia"/>
          <w:sz w:val="24"/>
          <w:szCs w:val="24"/>
        </w:rPr>
      </w:pPr>
    </w:p>
    <w:p w:rsidR="0057665A" w:rsidRPr="00870A94" w:rsidRDefault="0057665A" w:rsidP="000C7AFE">
      <w:pPr>
        <w:spacing w:beforeLines="50" w:afterLines="50"/>
        <w:ind w:right="-1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日期：</w:t>
      </w:r>
    </w:p>
    <w:p w:rsidR="0057665A" w:rsidRPr="00870A94" w:rsidRDefault="0057665A" w:rsidP="0057665A">
      <w:pPr>
        <w:spacing w:line="360" w:lineRule="auto"/>
        <w:rPr>
          <w:rFonts w:asciiTheme="minorEastAsia" w:eastAsiaTheme="minorEastAsia" w:hAnsiTheme="minorEastAsia"/>
          <w:snapToGrid w:val="0"/>
          <w:kern w:val="0"/>
          <w:sz w:val="24"/>
          <w:szCs w:val="24"/>
          <w:u w:val="single"/>
        </w:rPr>
      </w:pPr>
    </w:p>
    <w:p w:rsidR="0057665A" w:rsidRPr="00870A94" w:rsidRDefault="0057665A" w:rsidP="000C7AFE">
      <w:pPr>
        <w:snapToGrid w:val="0"/>
        <w:spacing w:beforeLines="50" w:after="50" w:line="360" w:lineRule="auto"/>
        <w:rPr>
          <w:rFonts w:asciiTheme="minorEastAsia" w:eastAsiaTheme="minorEastAsia" w:hAnsiTheme="minorEastAsia"/>
          <w:sz w:val="30"/>
          <w:szCs w:val="30"/>
          <w:u w:val="single"/>
        </w:rPr>
        <w:sectPr w:rsidR="0057665A" w:rsidRPr="00870A94" w:rsidSect="00B94097">
          <w:pgSz w:w="11906" w:h="16838"/>
          <w:pgMar w:top="1558" w:right="1531" w:bottom="468" w:left="1531" w:header="851" w:footer="851" w:gutter="0"/>
          <w:cols w:space="720"/>
          <w:docGrid w:linePitch="312"/>
        </w:sectPr>
      </w:pPr>
    </w:p>
    <w:p w:rsidR="0057665A" w:rsidRPr="00870A94" w:rsidRDefault="0057665A" w:rsidP="000C7AFE">
      <w:pPr>
        <w:snapToGrid w:val="0"/>
        <w:spacing w:before="50" w:afterLines="50"/>
        <w:jc w:val="left"/>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5</w:t>
      </w:r>
      <w:r w:rsidRPr="00870A94">
        <w:rPr>
          <w:rFonts w:asciiTheme="minorEastAsia" w:eastAsiaTheme="minorEastAsia" w:hAnsiTheme="minorEastAsia" w:hint="eastAsia"/>
          <w:sz w:val="30"/>
          <w:szCs w:val="30"/>
        </w:rPr>
        <w:t>：</w:t>
      </w:r>
    </w:p>
    <w:p w:rsidR="0057665A" w:rsidRPr="00870A94" w:rsidRDefault="0057665A" w:rsidP="0057665A">
      <w:pPr>
        <w:pStyle w:val="afff4"/>
        <w:snapToGrid w:val="0"/>
        <w:ind w:left="723" w:hanging="723"/>
        <w:jc w:val="center"/>
        <w:rPr>
          <w:rFonts w:asciiTheme="minorEastAsia" w:eastAsiaTheme="minorEastAsia" w:hAnsiTheme="minorEastAsia"/>
          <w:b/>
          <w:sz w:val="36"/>
          <w:szCs w:val="36"/>
        </w:rPr>
      </w:pPr>
      <w:r w:rsidRPr="00870A94">
        <w:rPr>
          <w:rFonts w:asciiTheme="minorEastAsia" w:eastAsiaTheme="minorEastAsia" w:hAnsiTheme="minorEastAsia"/>
          <w:b/>
          <w:sz w:val="36"/>
          <w:szCs w:val="36"/>
        </w:rPr>
        <w:t>投标人同类项目实施情况一览表</w:t>
      </w:r>
      <w:r w:rsidRPr="00870A94">
        <w:rPr>
          <w:rFonts w:asciiTheme="minorEastAsia" w:eastAsiaTheme="minorEastAsia" w:hAnsiTheme="minorEastAsia" w:hint="eastAsia"/>
          <w:b/>
          <w:sz w:val="36"/>
          <w:szCs w:val="36"/>
        </w:rPr>
        <w:t>（2012年以来）</w:t>
      </w:r>
    </w:p>
    <w:p w:rsidR="0057665A" w:rsidRPr="00870A94" w:rsidRDefault="0057665A" w:rsidP="0057665A">
      <w:pPr>
        <w:pStyle w:val="afff"/>
        <w:snapToGrid w:val="0"/>
        <w:rPr>
          <w:rFonts w:asciiTheme="minorEastAsia" w:eastAsiaTheme="minorEastAsia" w:hAnsiTheme="minorEastAsia"/>
          <w:sz w:val="30"/>
          <w:szCs w:val="30"/>
          <w:u w:val="single"/>
        </w:rPr>
      </w:pPr>
      <w:r w:rsidRPr="00870A94">
        <w:rPr>
          <w:rFonts w:asciiTheme="minorEastAsia" w:eastAsiaTheme="minorEastAsia" w:hAnsiTheme="minorEastAsia" w:hint="eastAsia"/>
          <w:sz w:val="30"/>
          <w:szCs w:val="30"/>
        </w:rPr>
        <w:t>单位全称（公章）：</w:t>
      </w:r>
      <w:r w:rsidRPr="00870A94">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4710"/>
        <w:gridCol w:w="4470"/>
        <w:gridCol w:w="2160"/>
      </w:tblGrid>
      <w:tr w:rsidR="0057665A" w:rsidRPr="00870A94" w:rsidTr="002854E6">
        <w:trPr>
          <w:cantSplit/>
          <w:trHeight w:val="1013"/>
        </w:trPr>
        <w:tc>
          <w:tcPr>
            <w:tcW w:w="2628"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采购单位名称</w:t>
            </w:r>
          </w:p>
        </w:tc>
        <w:tc>
          <w:tcPr>
            <w:tcW w:w="4710" w:type="dxa"/>
            <w:tcBorders>
              <w:top w:val="single" w:sz="4" w:space="0" w:color="auto"/>
              <w:left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项目名称</w:t>
            </w:r>
          </w:p>
        </w:tc>
        <w:tc>
          <w:tcPr>
            <w:tcW w:w="4470"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外贸合同金额（美元）</w:t>
            </w:r>
          </w:p>
        </w:tc>
        <w:tc>
          <w:tcPr>
            <w:tcW w:w="2160"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snapToGrid w:val="0"/>
              <w:jc w:val="center"/>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采购单位联系人及联系电话</w:t>
            </w:r>
          </w:p>
        </w:tc>
      </w:tr>
      <w:tr w:rsidR="0057665A" w:rsidRPr="00870A94" w:rsidTr="002854E6">
        <w:tc>
          <w:tcPr>
            <w:tcW w:w="2628"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71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47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r>
      <w:tr w:rsidR="0057665A" w:rsidRPr="00870A94" w:rsidTr="002854E6">
        <w:trPr>
          <w:trHeight w:val="710"/>
        </w:trPr>
        <w:tc>
          <w:tcPr>
            <w:tcW w:w="2628"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71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47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r>
      <w:tr w:rsidR="0057665A" w:rsidRPr="00870A94" w:rsidTr="002854E6">
        <w:tc>
          <w:tcPr>
            <w:tcW w:w="2628"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71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47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r>
      <w:tr w:rsidR="0057665A" w:rsidRPr="00870A94" w:rsidTr="002854E6">
        <w:tc>
          <w:tcPr>
            <w:tcW w:w="2628"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71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47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r>
      <w:tr w:rsidR="0057665A" w:rsidRPr="00870A94" w:rsidTr="002854E6">
        <w:tc>
          <w:tcPr>
            <w:tcW w:w="2628"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71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447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p>
        </w:tc>
      </w:tr>
      <w:tr w:rsidR="0057665A" w:rsidRPr="00870A94" w:rsidTr="002854E6">
        <w:tc>
          <w:tcPr>
            <w:tcW w:w="2628" w:type="dxa"/>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center"/>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备注</w:t>
            </w:r>
          </w:p>
        </w:tc>
        <w:tc>
          <w:tcPr>
            <w:tcW w:w="11340" w:type="dxa"/>
            <w:gridSpan w:val="3"/>
            <w:tcBorders>
              <w:top w:val="single" w:sz="4" w:space="0" w:color="auto"/>
              <w:left w:val="single" w:sz="4" w:space="0" w:color="auto"/>
              <w:bottom w:val="single" w:sz="4" w:space="0" w:color="auto"/>
              <w:right w:val="single" w:sz="4" w:space="0" w:color="auto"/>
            </w:tcBorders>
          </w:tcPr>
          <w:p w:rsidR="0057665A" w:rsidRPr="00870A94" w:rsidRDefault="0057665A" w:rsidP="000C7AFE">
            <w:pPr>
              <w:snapToGrid w:val="0"/>
              <w:spacing w:before="50" w:afterLines="50" w:line="400" w:lineRule="exact"/>
              <w:jc w:val="left"/>
              <w:rPr>
                <w:rFonts w:asciiTheme="minorEastAsia" w:eastAsiaTheme="minorEastAsia" w:hAnsiTheme="minorEastAsia"/>
                <w:sz w:val="30"/>
                <w:szCs w:val="30"/>
              </w:rPr>
            </w:pPr>
            <w:r w:rsidRPr="00870A94">
              <w:rPr>
                <w:rFonts w:asciiTheme="minorEastAsia" w:eastAsiaTheme="minorEastAsia" w:hAnsiTheme="minorEastAsia" w:hint="eastAsia"/>
                <w:sz w:val="32"/>
                <w:szCs w:val="32"/>
              </w:rPr>
              <w:t>须提供投标人外贸合同复印件，原件备查。</w:t>
            </w:r>
          </w:p>
        </w:tc>
      </w:tr>
    </w:tbl>
    <w:p w:rsidR="0057665A" w:rsidRDefault="0057665A" w:rsidP="000C7AFE">
      <w:pPr>
        <w:snapToGrid w:val="0"/>
        <w:spacing w:before="50" w:afterLines="50"/>
        <w:jc w:val="left"/>
        <w:rPr>
          <w:rFonts w:asciiTheme="minorEastAsia" w:eastAsiaTheme="minorEastAsia" w:hAnsiTheme="minorEastAsia"/>
          <w:sz w:val="30"/>
          <w:szCs w:val="30"/>
        </w:rPr>
      </w:pPr>
    </w:p>
    <w:p w:rsidR="0057665A" w:rsidRPr="00870A94" w:rsidRDefault="0057665A" w:rsidP="000C7AFE">
      <w:pPr>
        <w:snapToGrid w:val="0"/>
        <w:spacing w:before="50" w:afterLines="50"/>
        <w:jc w:val="left"/>
        <w:rPr>
          <w:rFonts w:asciiTheme="minorEastAsia" w:eastAsiaTheme="minorEastAsia" w:hAnsiTheme="minorEastAsia"/>
          <w:sz w:val="30"/>
          <w:szCs w:val="30"/>
        </w:rPr>
        <w:sectPr w:rsidR="0057665A" w:rsidRPr="00870A94" w:rsidSect="00B94097">
          <w:pgSz w:w="16838" w:h="11906" w:orient="landscape"/>
          <w:pgMar w:top="1797" w:right="1474" w:bottom="1797" w:left="1247" w:header="851" w:footer="851" w:gutter="0"/>
          <w:cols w:space="720"/>
          <w:docGrid w:linePitch="312"/>
        </w:sectPr>
      </w:pPr>
      <w:r w:rsidRPr="00870A94">
        <w:rPr>
          <w:rFonts w:asciiTheme="minorEastAsia" w:eastAsiaTheme="minorEastAsia" w:hAnsiTheme="minorEastAsia" w:hint="eastAsia"/>
          <w:sz w:val="30"/>
          <w:szCs w:val="30"/>
        </w:rPr>
        <w:t>法定代表人签名：</w:t>
      </w:r>
      <w:r w:rsidRPr="00870A94">
        <w:rPr>
          <w:rFonts w:asciiTheme="minorEastAsia" w:eastAsiaTheme="minorEastAsia" w:hAnsiTheme="minorEastAsia" w:hint="eastAsia"/>
          <w:sz w:val="30"/>
          <w:szCs w:val="30"/>
          <w:u w:val="single"/>
        </w:rPr>
        <w:t xml:space="preserve">　　　　　</w:t>
      </w:r>
      <w:r w:rsidRPr="00870A94">
        <w:rPr>
          <w:rFonts w:asciiTheme="minorEastAsia" w:eastAsiaTheme="minorEastAsia" w:hAnsiTheme="minorEastAsia" w:hint="eastAsia"/>
          <w:sz w:val="30"/>
          <w:szCs w:val="30"/>
        </w:rPr>
        <w:t xml:space="preserve">                                            时  间：</w:t>
      </w:r>
      <w:r w:rsidRPr="00870A94">
        <w:rPr>
          <w:rFonts w:asciiTheme="minorEastAsia" w:eastAsiaTheme="minorEastAsia" w:hAnsiTheme="minorEastAsia" w:hint="eastAsia"/>
          <w:sz w:val="30"/>
          <w:szCs w:val="30"/>
          <w:u w:val="single"/>
        </w:rPr>
        <w:t xml:space="preserve">           </w:t>
      </w:r>
    </w:p>
    <w:p w:rsidR="0057665A" w:rsidRPr="00870A94" w:rsidRDefault="0057665A" w:rsidP="000C7AFE">
      <w:pPr>
        <w:snapToGrid w:val="0"/>
        <w:spacing w:beforeLines="50" w:after="5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6</w:t>
      </w:r>
      <w:r w:rsidRPr="00870A94">
        <w:rPr>
          <w:rFonts w:asciiTheme="minorEastAsia" w:eastAsiaTheme="minorEastAsia" w:hAnsiTheme="minorEastAsia" w:hint="eastAsia"/>
          <w:sz w:val="30"/>
          <w:szCs w:val="30"/>
        </w:rPr>
        <w:t>：</w:t>
      </w:r>
    </w:p>
    <w:p w:rsidR="0057665A" w:rsidRPr="00870A94" w:rsidRDefault="0057665A" w:rsidP="0057665A">
      <w:pPr>
        <w:jc w:val="center"/>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无重大违法记录声明</w:t>
      </w:r>
    </w:p>
    <w:p w:rsidR="0057665A" w:rsidRPr="00870A94" w:rsidRDefault="0057665A" w:rsidP="0057665A">
      <w:pPr>
        <w:rPr>
          <w:rFonts w:asciiTheme="minorEastAsia" w:eastAsiaTheme="minorEastAsia" w:hAnsiTheme="minorEastAsia"/>
          <w:sz w:val="28"/>
          <w:szCs w:val="28"/>
        </w:rPr>
      </w:pPr>
    </w:p>
    <w:p w:rsidR="0057665A" w:rsidRPr="00870A94" w:rsidRDefault="0057665A" w:rsidP="0057665A">
      <w:pPr>
        <w:spacing w:line="480" w:lineRule="auto"/>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温州医科大学：</w:t>
      </w:r>
    </w:p>
    <w:p w:rsidR="0057665A" w:rsidRPr="00870A94" w:rsidRDefault="0057665A" w:rsidP="0057665A">
      <w:pPr>
        <w:spacing w:line="480" w:lineRule="auto"/>
        <w:ind w:firstLine="54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或行政处罚日期为准）。如本承诺失实，自愿承担被取消中标（成交）资格、没收谈判保证金等有关责任。</w:t>
      </w:r>
    </w:p>
    <w:p w:rsidR="0057665A" w:rsidRPr="00870A94" w:rsidRDefault="0057665A" w:rsidP="0057665A">
      <w:pPr>
        <w:spacing w:line="480" w:lineRule="auto"/>
        <w:ind w:firstLine="540"/>
        <w:rPr>
          <w:rFonts w:asciiTheme="minorEastAsia" w:eastAsiaTheme="minorEastAsia" w:hAnsiTheme="minorEastAsia"/>
          <w:sz w:val="30"/>
          <w:szCs w:val="30"/>
        </w:rPr>
      </w:pPr>
    </w:p>
    <w:p w:rsidR="0057665A" w:rsidRPr="00870A94" w:rsidRDefault="0057665A" w:rsidP="0057665A">
      <w:pPr>
        <w:spacing w:line="480" w:lineRule="auto"/>
        <w:ind w:leftChars="1100" w:left="2310" w:firstLine="540"/>
        <w:rPr>
          <w:rFonts w:asciiTheme="minorEastAsia" w:eastAsiaTheme="minorEastAsia" w:hAnsiTheme="minorEastAsia"/>
          <w:sz w:val="30"/>
          <w:szCs w:val="30"/>
          <w:u w:val="single"/>
        </w:rPr>
      </w:pPr>
      <w:r w:rsidRPr="00870A94">
        <w:rPr>
          <w:rFonts w:asciiTheme="minorEastAsia" w:eastAsiaTheme="minorEastAsia" w:hAnsiTheme="minorEastAsia" w:hint="eastAsia"/>
          <w:sz w:val="30"/>
          <w:szCs w:val="30"/>
        </w:rPr>
        <w:t xml:space="preserve">承诺单位（盖章）: </w:t>
      </w:r>
      <w:r w:rsidRPr="00870A94">
        <w:rPr>
          <w:rFonts w:asciiTheme="minorEastAsia" w:eastAsiaTheme="minorEastAsia" w:hAnsiTheme="minorEastAsia" w:hint="eastAsia"/>
          <w:sz w:val="30"/>
          <w:szCs w:val="30"/>
          <w:u w:val="single"/>
        </w:rPr>
        <w:t xml:space="preserve">                      </w:t>
      </w:r>
    </w:p>
    <w:p w:rsidR="0057665A" w:rsidRPr="00870A94" w:rsidRDefault="0057665A" w:rsidP="0057665A">
      <w:pPr>
        <w:spacing w:line="480" w:lineRule="auto"/>
        <w:ind w:leftChars="1100" w:left="2310" w:firstLine="540"/>
        <w:rPr>
          <w:rFonts w:asciiTheme="minorEastAsia" w:eastAsiaTheme="minorEastAsia" w:hAnsiTheme="minorEastAsia"/>
          <w:sz w:val="30"/>
          <w:szCs w:val="30"/>
          <w:u w:val="single"/>
        </w:rPr>
      </w:pPr>
    </w:p>
    <w:p w:rsidR="0057665A" w:rsidRPr="00870A94" w:rsidRDefault="0057665A" w:rsidP="0057665A">
      <w:pPr>
        <w:spacing w:line="480" w:lineRule="auto"/>
        <w:ind w:leftChars="1100" w:left="2310" w:firstLine="540"/>
        <w:rPr>
          <w:rFonts w:asciiTheme="minorEastAsia" w:eastAsiaTheme="minorEastAsia" w:hAnsiTheme="minorEastAsia"/>
          <w:sz w:val="30"/>
          <w:szCs w:val="30"/>
          <w:u w:val="single"/>
        </w:rPr>
      </w:pPr>
      <w:r w:rsidRPr="00870A94">
        <w:rPr>
          <w:rFonts w:asciiTheme="minorEastAsia" w:eastAsiaTheme="minorEastAsia" w:hAnsiTheme="minorEastAsia" w:hint="eastAsia"/>
          <w:sz w:val="30"/>
          <w:szCs w:val="30"/>
        </w:rPr>
        <w:t xml:space="preserve">法定代表人（签字）: </w:t>
      </w:r>
      <w:r w:rsidRPr="00870A94">
        <w:rPr>
          <w:rFonts w:asciiTheme="minorEastAsia" w:eastAsiaTheme="minorEastAsia" w:hAnsiTheme="minorEastAsia" w:hint="eastAsia"/>
          <w:sz w:val="30"/>
          <w:szCs w:val="30"/>
          <w:u w:val="single"/>
        </w:rPr>
        <w:t xml:space="preserve">                    </w:t>
      </w:r>
    </w:p>
    <w:p w:rsidR="0057665A" w:rsidRPr="00870A94" w:rsidRDefault="0057665A" w:rsidP="0057665A">
      <w:pPr>
        <w:spacing w:line="480" w:lineRule="auto"/>
        <w:ind w:leftChars="1100" w:left="2310" w:firstLine="540"/>
        <w:rPr>
          <w:rFonts w:asciiTheme="minorEastAsia" w:eastAsiaTheme="minorEastAsia" w:hAnsiTheme="minorEastAsia"/>
          <w:sz w:val="30"/>
          <w:szCs w:val="30"/>
          <w:u w:val="single"/>
        </w:rPr>
      </w:pPr>
    </w:p>
    <w:p w:rsidR="0057665A" w:rsidRPr="00870A94" w:rsidRDefault="0057665A" w:rsidP="0057665A">
      <w:pPr>
        <w:spacing w:line="480" w:lineRule="auto"/>
        <w:ind w:leftChars="1100" w:left="2310" w:firstLine="540"/>
        <w:rPr>
          <w:rFonts w:asciiTheme="minorEastAsia" w:eastAsiaTheme="minorEastAsia" w:hAnsiTheme="minorEastAsia"/>
          <w:sz w:val="30"/>
          <w:szCs w:val="30"/>
          <w:u w:val="single"/>
        </w:rPr>
      </w:pPr>
      <w:r w:rsidRPr="00870A94">
        <w:rPr>
          <w:rFonts w:asciiTheme="minorEastAsia" w:eastAsiaTheme="minorEastAsia" w:hAnsiTheme="minorEastAsia" w:hint="eastAsia"/>
          <w:sz w:val="30"/>
          <w:szCs w:val="30"/>
        </w:rPr>
        <w:t>授权代表（签字）：</w:t>
      </w:r>
      <w:r w:rsidRPr="00870A94">
        <w:rPr>
          <w:rFonts w:asciiTheme="minorEastAsia" w:eastAsiaTheme="minorEastAsia" w:hAnsiTheme="minorEastAsia" w:hint="eastAsia"/>
          <w:sz w:val="30"/>
          <w:szCs w:val="30"/>
          <w:u w:val="single"/>
        </w:rPr>
        <w:t xml:space="preserve">                   </w:t>
      </w:r>
    </w:p>
    <w:p w:rsidR="0057665A" w:rsidRPr="00870A94" w:rsidRDefault="0057665A" w:rsidP="0057665A">
      <w:pPr>
        <w:spacing w:line="480" w:lineRule="auto"/>
        <w:ind w:leftChars="1100" w:left="2310" w:firstLine="540"/>
        <w:rPr>
          <w:rFonts w:asciiTheme="minorEastAsia" w:eastAsiaTheme="minorEastAsia" w:hAnsiTheme="minorEastAsia"/>
          <w:sz w:val="30"/>
          <w:szCs w:val="30"/>
          <w:u w:val="single"/>
        </w:rPr>
      </w:pPr>
    </w:p>
    <w:p w:rsidR="0057665A" w:rsidRPr="00870A94" w:rsidRDefault="0057665A" w:rsidP="0057665A">
      <w:pPr>
        <w:spacing w:line="480" w:lineRule="auto"/>
        <w:ind w:leftChars="1100" w:left="2310" w:firstLine="540"/>
        <w:rPr>
          <w:rFonts w:asciiTheme="minorEastAsia" w:eastAsiaTheme="minorEastAsia" w:hAnsiTheme="minorEastAsia"/>
          <w:sz w:val="30"/>
          <w:szCs w:val="30"/>
          <w:u w:val="single"/>
        </w:rPr>
      </w:pPr>
      <w:r w:rsidRPr="00870A94">
        <w:rPr>
          <w:rFonts w:asciiTheme="minorEastAsia" w:eastAsiaTheme="minorEastAsia" w:hAnsiTheme="minorEastAsia" w:hint="eastAsia"/>
          <w:sz w:val="30"/>
          <w:szCs w:val="30"/>
        </w:rPr>
        <w:t xml:space="preserve"> </w:t>
      </w:r>
      <w:r w:rsidRPr="00870A94">
        <w:rPr>
          <w:rFonts w:asciiTheme="minorEastAsia" w:eastAsiaTheme="minorEastAsia" w:hAnsiTheme="minorEastAsia" w:hint="eastAsia"/>
          <w:sz w:val="30"/>
          <w:szCs w:val="30"/>
          <w:u w:val="single"/>
        </w:rPr>
        <w:t xml:space="preserve">       </w:t>
      </w:r>
      <w:r w:rsidRPr="00870A94">
        <w:rPr>
          <w:rFonts w:asciiTheme="minorEastAsia" w:eastAsiaTheme="minorEastAsia" w:hAnsiTheme="minorEastAsia" w:hint="eastAsia"/>
          <w:sz w:val="30"/>
          <w:szCs w:val="30"/>
        </w:rPr>
        <w:t>年</w:t>
      </w:r>
      <w:r w:rsidRPr="00870A94">
        <w:rPr>
          <w:rFonts w:asciiTheme="minorEastAsia" w:eastAsiaTheme="minorEastAsia" w:hAnsiTheme="minorEastAsia" w:hint="eastAsia"/>
          <w:sz w:val="30"/>
          <w:szCs w:val="30"/>
          <w:u w:val="single"/>
        </w:rPr>
        <w:t xml:space="preserve">      </w:t>
      </w:r>
      <w:r w:rsidRPr="00870A94">
        <w:rPr>
          <w:rFonts w:asciiTheme="minorEastAsia" w:eastAsiaTheme="minorEastAsia" w:hAnsiTheme="minorEastAsia" w:hint="eastAsia"/>
          <w:sz w:val="30"/>
          <w:szCs w:val="30"/>
        </w:rPr>
        <w:t>月</w:t>
      </w:r>
      <w:r w:rsidRPr="00870A94">
        <w:rPr>
          <w:rFonts w:asciiTheme="minorEastAsia" w:eastAsiaTheme="minorEastAsia" w:hAnsiTheme="minorEastAsia" w:hint="eastAsia"/>
          <w:sz w:val="30"/>
          <w:szCs w:val="30"/>
          <w:u w:val="single"/>
        </w:rPr>
        <w:t xml:space="preserve">      </w:t>
      </w:r>
      <w:r w:rsidRPr="00870A94">
        <w:rPr>
          <w:rFonts w:asciiTheme="minorEastAsia" w:eastAsiaTheme="minorEastAsia" w:hAnsiTheme="minorEastAsia" w:hint="eastAsia"/>
          <w:sz w:val="30"/>
          <w:szCs w:val="30"/>
        </w:rPr>
        <w:t>日</w:t>
      </w:r>
    </w:p>
    <w:p w:rsidR="0057665A" w:rsidRPr="00870A94" w:rsidRDefault="0057665A" w:rsidP="000C7AFE">
      <w:pPr>
        <w:snapToGrid w:val="0"/>
        <w:spacing w:beforeLines="50" w:after="50" w:line="480" w:lineRule="auto"/>
        <w:rPr>
          <w:rFonts w:asciiTheme="minorEastAsia" w:eastAsiaTheme="minorEastAsia" w:hAnsiTheme="minorEastAsia"/>
          <w:sz w:val="30"/>
          <w:szCs w:val="30"/>
        </w:rPr>
      </w:pPr>
    </w:p>
    <w:p w:rsidR="0057665A" w:rsidRPr="00870A94" w:rsidRDefault="0057665A" w:rsidP="000C7AFE">
      <w:pPr>
        <w:snapToGrid w:val="0"/>
        <w:spacing w:beforeLines="50" w:after="50" w:line="480" w:lineRule="auto"/>
        <w:rPr>
          <w:rFonts w:asciiTheme="minorEastAsia" w:eastAsiaTheme="minorEastAsia" w:hAnsiTheme="minorEastAsia"/>
          <w:sz w:val="30"/>
          <w:szCs w:val="30"/>
        </w:rPr>
      </w:pPr>
    </w:p>
    <w:p w:rsidR="0057665A" w:rsidRPr="00870A94" w:rsidRDefault="0057665A" w:rsidP="000C7AFE">
      <w:pPr>
        <w:snapToGrid w:val="0"/>
        <w:spacing w:beforeLines="50" w:after="50" w:line="480" w:lineRule="auto"/>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7</w:t>
      </w:r>
      <w:r w:rsidRPr="00870A94">
        <w:rPr>
          <w:rFonts w:asciiTheme="minorEastAsia" w:eastAsiaTheme="minorEastAsia" w:hAnsiTheme="minorEastAsia" w:hint="eastAsia"/>
          <w:sz w:val="30"/>
          <w:szCs w:val="30"/>
        </w:rPr>
        <w:t>：</w:t>
      </w:r>
    </w:p>
    <w:p w:rsidR="0057665A" w:rsidRPr="00870A94" w:rsidRDefault="0057665A" w:rsidP="000C7AFE">
      <w:pPr>
        <w:snapToGrid w:val="0"/>
        <w:spacing w:before="50" w:afterLines="50"/>
        <w:jc w:val="center"/>
        <w:rPr>
          <w:rFonts w:asciiTheme="minorEastAsia" w:eastAsiaTheme="minorEastAsia" w:hAnsiTheme="minorEastAsia"/>
          <w:b/>
          <w:sz w:val="36"/>
          <w:szCs w:val="36"/>
        </w:rPr>
      </w:pPr>
      <w:r w:rsidRPr="00870A94">
        <w:rPr>
          <w:rFonts w:asciiTheme="minorEastAsia" w:eastAsiaTheme="minorEastAsia" w:hAnsiTheme="minorEastAsia" w:hint="eastAsia"/>
          <w:b/>
          <w:sz w:val="36"/>
          <w:szCs w:val="36"/>
        </w:rPr>
        <w:t>技 术 响 应 表</w:t>
      </w:r>
    </w:p>
    <w:p w:rsidR="0057665A" w:rsidRPr="00870A94" w:rsidRDefault="0057665A" w:rsidP="000C7AFE">
      <w:pPr>
        <w:snapToGrid w:val="0"/>
        <w:spacing w:before="50" w:afterLines="50"/>
        <w:jc w:val="center"/>
        <w:rPr>
          <w:rFonts w:asciiTheme="minorEastAsia" w:eastAsiaTheme="minorEastAsia" w:hAnsiTheme="minorEastAsia"/>
          <w:b/>
          <w:sz w:val="32"/>
          <w:szCs w:val="32"/>
        </w:rPr>
      </w:pPr>
    </w:p>
    <w:p w:rsidR="0057665A" w:rsidRPr="00870A94" w:rsidRDefault="0057665A" w:rsidP="0057665A">
      <w:pPr>
        <w:pStyle w:val="afff"/>
        <w:snapToGrid w:val="0"/>
        <w:rPr>
          <w:rFonts w:asciiTheme="minorEastAsia" w:eastAsiaTheme="minorEastAsia" w:hAnsiTheme="minorEastAsia"/>
          <w:sz w:val="30"/>
          <w:szCs w:val="30"/>
          <w:u w:val="single"/>
        </w:rPr>
      </w:pPr>
      <w:r w:rsidRPr="00870A94">
        <w:rPr>
          <w:rFonts w:asciiTheme="minorEastAsia" w:eastAsiaTheme="minorEastAsia" w:hAnsiTheme="minorEastAsia" w:hint="eastAsia"/>
          <w:sz w:val="30"/>
          <w:szCs w:val="30"/>
        </w:rPr>
        <w:t>单位全称（公章）：</w:t>
      </w:r>
      <w:r w:rsidRPr="00870A94">
        <w:rPr>
          <w:rFonts w:asciiTheme="minorEastAsia" w:eastAsiaTheme="minorEastAsia" w:hAnsiTheme="minorEastAsia" w:hint="eastAsia"/>
          <w:sz w:val="30"/>
          <w:szCs w:val="30"/>
          <w:u w:val="single"/>
        </w:rPr>
        <w:t xml:space="preserve">            </w:t>
      </w:r>
      <w:r w:rsidRPr="00870A94">
        <w:rPr>
          <w:rFonts w:asciiTheme="minorEastAsia" w:eastAsiaTheme="minorEastAsia" w:hAnsiTheme="minorEastAsia" w:hint="eastAsia"/>
          <w:sz w:val="30"/>
          <w:szCs w:val="30"/>
        </w:rPr>
        <w:t xml:space="preserve">            标项：</w:t>
      </w:r>
      <w:r w:rsidRPr="00870A94">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57665A" w:rsidRPr="00870A94" w:rsidTr="002854E6">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line="240" w:lineRule="auto"/>
              <w:jc w:val="center"/>
              <w:outlineLvl w:val="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line="240" w:lineRule="auto"/>
              <w:jc w:val="center"/>
              <w:outlineLvl w:val="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line="240" w:lineRule="auto"/>
              <w:jc w:val="center"/>
              <w:outlineLvl w:val="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line="240" w:lineRule="auto"/>
              <w:jc w:val="center"/>
              <w:outlineLvl w:val="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偏离情况说明</w:t>
            </w:r>
          </w:p>
        </w:tc>
      </w:tr>
      <w:tr w:rsidR="0057665A" w:rsidRPr="00870A94" w:rsidTr="002854E6">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r>
      <w:tr w:rsidR="0057665A" w:rsidRPr="00870A94" w:rsidTr="002854E6">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rPr>
                <w:rFonts w:asciiTheme="minorEastAsia" w:eastAsiaTheme="minorEastAsia" w:hAnsiTheme="minorEastAsia"/>
                <w:sz w:val="30"/>
                <w:szCs w:val="30"/>
              </w:rPr>
            </w:pPr>
          </w:p>
        </w:tc>
      </w:tr>
      <w:tr w:rsidR="0057665A" w:rsidRPr="00870A94" w:rsidTr="002854E6">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r>
      <w:tr w:rsidR="0057665A" w:rsidRPr="00870A94" w:rsidTr="002854E6">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r>
      <w:tr w:rsidR="0057665A" w:rsidRPr="00870A94" w:rsidTr="002854E6">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r>
      <w:tr w:rsidR="0057665A" w:rsidRPr="00870A94" w:rsidTr="002854E6">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57665A" w:rsidRPr="00870A94" w:rsidRDefault="0057665A" w:rsidP="002854E6">
            <w:pPr>
              <w:pStyle w:val="a9"/>
              <w:snapToGrid w:val="0"/>
              <w:spacing w:beforeLines="0" w:afterLines="0" w:line="240" w:lineRule="auto"/>
              <w:outlineLvl w:val="0"/>
              <w:rPr>
                <w:rFonts w:asciiTheme="minorEastAsia" w:eastAsiaTheme="minorEastAsia" w:hAnsiTheme="minorEastAsia"/>
                <w:sz w:val="30"/>
                <w:szCs w:val="30"/>
              </w:rPr>
            </w:pPr>
          </w:p>
        </w:tc>
      </w:tr>
    </w:tbl>
    <w:p w:rsidR="0057665A" w:rsidRPr="00870A94" w:rsidRDefault="0057665A" w:rsidP="0057665A">
      <w:pPr>
        <w:spacing w:line="380" w:lineRule="exact"/>
        <w:rPr>
          <w:rFonts w:asciiTheme="minorEastAsia" w:eastAsiaTheme="minorEastAsia" w:hAnsiTheme="minorEastAsia" w:cs="Arial"/>
          <w:bCs/>
          <w:sz w:val="24"/>
          <w:szCs w:val="21"/>
        </w:rPr>
      </w:pPr>
      <w:r w:rsidRPr="00870A94">
        <w:rPr>
          <w:rFonts w:asciiTheme="minorEastAsia" w:eastAsiaTheme="minorEastAsia" w:hAnsiTheme="minorEastAsia" w:cs="Arial"/>
          <w:bCs/>
          <w:sz w:val="24"/>
          <w:szCs w:val="21"/>
        </w:rPr>
        <w:t>注： 1</w:t>
      </w:r>
      <w:r w:rsidRPr="00870A94">
        <w:rPr>
          <w:rFonts w:asciiTheme="minorEastAsia" w:eastAsiaTheme="minorEastAsia" w:hAnsiTheme="minorEastAsia" w:cs="Arial" w:hint="eastAsia"/>
          <w:bCs/>
          <w:sz w:val="24"/>
          <w:szCs w:val="21"/>
        </w:rPr>
        <w:t>、</w:t>
      </w:r>
      <w:r w:rsidRPr="00870A94">
        <w:rPr>
          <w:rFonts w:asciiTheme="minorEastAsia" w:eastAsiaTheme="minorEastAsia" w:hAnsiTheme="minorEastAsia" w:cs="Arial"/>
          <w:bCs/>
          <w:sz w:val="24"/>
          <w:szCs w:val="21"/>
        </w:rPr>
        <w:t>▲没有填写此表视为完全响应</w:t>
      </w:r>
      <w:r w:rsidRPr="00870A94">
        <w:rPr>
          <w:rFonts w:asciiTheme="minorEastAsia" w:eastAsiaTheme="minorEastAsia" w:hAnsiTheme="minorEastAsia" w:cs="Arial" w:hint="eastAsia"/>
          <w:bCs/>
          <w:sz w:val="24"/>
          <w:szCs w:val="21"/>
        </w:rPr>
        <w:t>招标</w:t>
      </w:r>
      <w:r w:rsidRPr="00870A94">
        <w:rPr>
          <w:rFonts w:asciiTheme="minorEastAsia" w:eastAsiaTheme="minorEastAsia" w:hAnsiTheme="minorEastAsia" w:cs="Arial"/>
          <w:bCs/>
          <w:sz w:val="24"/>
          <w:szCs w:val="21"/>
        </w:rPr>
        <w:t>文件要求；</w:t>
      </w:r>
    </w:p>
    <w:p w:rsidR="0057665A" w:rsidRPr="00870A94" w:rsidRDefault="0057665A" w:rsidP="0057665A">
      <w:pPr>
        <w:pStyle w:val="34"/>
        <w:ind w:firstLineChars="250" w:firstLine="600"/>
        <w:rPr>
          <w:rFonts w:asciiTheme="minorEastAsia" w:eastAsiaTheme="minorEastAsia" w:hAnsiTheme="minorEastAsia"/>
          <w:b w:val="0"/>
        </w:rPr>
      </w:pPr>
      <w:r w:rsidRPr="00870A94">
        <w:rPr>
          <w:rFonts w:asciiTheme="minorEastAsia" w:eastAsiaTheme="minorEastAsia" w:hAnsiTheme="minorEastAsia" w:cs="Arial"/>
          <w:b w:val="0"/>
          <w:szCs w:val="21"/>
        </w:rPr>
        <w:t>2</w:t>
      </w:r>
      <w:r w:rsidRPr="00870A94">
        <w:rPr>
          <w:rFonts w:asciiTheme="minorEastAsia" w:eastAsiaTheme="minorEastAsia" w:hAnsiTheme="minorEastAsia" w:cs="Arial" w:hint="eastAsia"/>
          <w:b w:val="0"/>
          <w:szCs w:val="21"/>
        </w:rPr>
        <w:t xml:space="preserve">、 </w:t>
      </w:r>
      <w:r w:rsidRPr="00870A94">
        <w:rPr>
          <w:rFonts w:asciiTheme="minorEastAsia" w:eastAsiaTheme="minorEastAsia" w:hAnsiTheme="minorEastAsia" w:cs="Arial"/>
          <w:b w:val="0"/>
          <w:szCs w:val="21"/>
        </w:rPr>
        <w:t>如出现偏离，投标人务必如实填写此表，</w:t>
      </w:r>
      <w:r w:rsidRPr="00870A94">
        <w:rPr>
          <w:rFonts w:asciiTheme="minorEastAsia" w:eastAsiaTheme="minorEastAsia" w:hAnsiTheme="minorEastAsia" w:cs="Arial" w:hint="eastAsia"/>
          <w:b w:val="0"/>
          <w:szCs w:val="21"/>
        </w:rPr>
        <w:t>“投标文件响应”</w:t>
      </w:r>
      <w:r w:rsidRPr="00870A94">
        <w:rPr>
          <w:rFonts w:asciiTheme="minorEastAsia" w:eastAsiaTheme="minorEastAsia" w:hAnsiTheme="minorEastAsia" w:cs="Arial"/>
          <w:b w:val="0"/>
          <w:szCs w:val="21"/>
        </w:rPr>
        <w:t>栏不得复制粘贴，所投产品必须对照</w:t>
      </w:r>
      <w:r w:rsidRPr="00870A94">
        <w:rPr>
          <w:rFonts w:asciiTheme="minorEastAsia" w:eastAsiaTheme="minorEastAsia" w:hAnsiTheme="minorEastAsia" w:cs="Arial" w:hint="eastAsia"/>
          <w:b w:val="0"/>
          <w:szCs w:val="21"/>
        </w:rPr>
        <w:t>招标</w:t>
      </w:r>
      <w:r w:rsidRPr="00870A94">
        <w:rPr>
          <w:rFonts w:asciiTheme="minorEastAsia" w:eastAsiaTheme="minorEastAsia" w:hAnsiTheme="minorEastAsia" w:cs="Arial"/>
          <w:b w:val="0"/>
          <w:szCs w:val="21"/>
        </w:rPr>
        <w:t>文件</w:t>
      </w:r>
      <w:r w:rsidRPr="00870A94">
        <w:rPr>
          <w:rFonts w:asciiTheme="minorEastAsia" w:eastAsiaTheme="minorEastAsia" w:hAnsiTheme="minorEastAsia" w:cs="Arial" w:hint="eastAsia"/>
          <w:b w:val="0"/>
          <w:szCs w:val="21"/>
        </w:rPr>
        <w:t>技术</w:t>
      </w:r>
      <w:r w:rsidRPr="00870A94">
        <w:rPr>
          <w:rFonts w:asciiTheme="minorEastAsia" w:eastAsiaTheme="minorEastAsia" w:hAnsiTheme="minorEastAsia" w:cs="Arial"/>
          <w:b w:val="0"/>
          <w:szCs w:val="21"/>
        </w:rPr>
        <w:t>要求详细填写说明，否则存在的风险由投标人自行承担；</w:t>
      </w:r>
    </w:p>
    <w:p w:rsidR="0057665A" w:rsidRPr="00870A94" w:rsidRDefault="0057665A" w:rsidP="0057665A">
      <w:pPr>
        <w:pStyle w:val="34"/>
        <w:ind w:firstLineChars="250" w:firstLine="600"/>
        <w:rPr>
          <w:rFonts w:asciiTheme="minorEastAsia" w:eastAsiaTheme="minorEastAsia" w:hAnsiTheme="minorEastAsia"/>
          <w:b w:val="0"/>
        </w:rPr>
      </w:pPr>
      <w:r w:rsidRPr="00870A94">
        <w:rPr>
          <w:rFonts w:asciiTheme="minorEastAsia" w:eastAsiaTheme="minorEastAsia" w:hAnsiTheme="minorEastAsia" w:hint="eastAsia"/>
          <w:b w:val="0"/>
        </w:rPr>
        <w:t>3、</w:t>
      </w:r>
      <w:r w:rsidRPr="00870A94">
        <w:rPr>
          <w:rFonts w:asciiTheme="minorEastAsia" w:eastAsiaTheme="minorEastAsia" w:hAnsiTheme="minorEastAsia"/>
          <w:b w:val="0"/>
        </w:rPr>
        <w:t>投标人应根据投标设备的性能指标、对照招标文件要求在“</w:t>
      </w:r>
      <w:r w:rsidRPr="00870A94">
        <w:rPr>
          <w:rFonts w:asciiTheme="minorEastAsia" w:eastAsiaTheme="minorEastAsia" w:hAnsiTheme="minorEastAsia" w:hint="eastAsia"/>
          <w:b w:val="0"/>
        </w:rPr>
        <w:t>是否偏离</w:t>
      </w:r>
      <w:r w:rsidRPr="00870A94">
        <w:rPr>
          <w:rFonts w:asciiTheme="minorEastAsia" w:eastAsiaTheme="minorEastAsia" w:hAnsiTheme="minorEastAsia"/>
          <w:b w:val="0"/>
        </w:rPr>
        <w:t>”栏注明“正偏离”、“负偏离”或“无偏离”</w:t>
      </w:r>
      <w:r w:rsidRPr="00870A94">
        <w:rPr>
          <w:rFonts w:asciiTheme="minorEastAsia" w:eastAsiaTheme="minorEastAsia" w:hAnsiTheme="minorEastAsia" w:hint="eastAsia"/>
          <w:b w:val="0"/>
        </w:rPr>
        <w:t>，并在“偏离情况说明”栏中对“正偏离”或“负偏离”作出说明。</w:t>
      </w:r>
    </w:p>
    <w:p w:rsidR="0057665A" w:rsidRPr="00870A94" w:rsidRDefault="0057665A" w:rsidP="0057665A">
      <w:pPr>
        <w:snapToGrid w:val="0"/>
        <w:spacing w:before="50" w:after="50"/>
        <w:rPr>
          <w:rFonts w:asciiTheme="minorEastAsia" w:eastAsiaTheme="minorEastAsia" w:hAnsiTheme="minorEastAsia"/>
          <w:spacing w:val="20"/>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r w:rsidRPr="00870A94">
        <w:rPr>
          <w:rFonts w:asciiTheme="minorEastAsia" w:eastAsiaTheme="minorEastAsia" w:hAnsiTheme="minorEastAsia" w:hint="eastAsia"/>
          <w:spacing w:val="20"/>
          <w:sz w:val="30"/>
          <w:szCs w:val="30"/>
        </w:rPr>
        <w:t>全权代表签名：</w:t>
      </w:r>
      <w:r w:rsidRPr="00870A94">
        <w:rPr>
          <w:rFonts w:asciiTheme="minorEastAsia" w:eastAsiaTheme="minorEastAsia" w:hAnsiTheme="minorEastAsia" w:hint="eastAsia"/>
          <w:spacing w:val="20"/>
          <w:sz w:val="30"/>
          <w:szCs w:val="30"/>
          <w:u w:val="single"/>
        </w:rPr>
        <w:t xml:space="preserve">        </w:t>
      </w:r>
      <w:r w:rsidRPr="00870A94">
        <w:rPr>
          <w:rFonts w:asciiTheme="minorEastAsia" w:eastAsiaTheme="minorEastAsia" w:hAnsiTheme="minorEastAsia" w:hint="eastAsia"/>
          <w:spacing w:val="20"/>
          <w:sz w:val="30"/>
          <w:szCs w:val="30"/>
        </w:rPr>
        <w:t xml:space="preserve">          日 期：</w:t>
      </w:r>
      <w:r w:rsidRPr="00870A94">
        <w:rPr>
          <w:rFonts w:asciiTheme="minorEastAsia" w:eastAsiaTheme="minorEastAsia" w:hAnsiTheme="minorEastAsia" w:hint="eastAsia"/>
          <w:spacing w:val="20"/>
          <w:sz w:val="30"/>
          <w:szCs w:val="30"/>
          <w:u w:val="single"/>
        </w:rPr>
        <w:t xml:space="preserve">       </w:t>
      </w: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p>
    <w:p w:rsidR="0057665A" w:rsidRPr="00870A94" w:rsidRDefault="0057665A" w:rsidP="0057665A">
      <w:pPr>
        <w:snapToGrid w:val="0"/>
        <w:spacing w:before="50" w:after="50"/>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8</w:t>
      </w:r>
      <w:r w:rsidRPr="00870A94">
        <w:rPr>
          <w:rFonts w:asciiTheme="minorEastAsia" w:eastAsiaTheme="minorEastAsia" w:hAnsiTheme="minorEastAsia" w:hint="eastAsia"/>
          <w:sz w:val="30"/>
          <w:szCs w:val="30"/>
        </w:rPr>
        <w:t>：</w:t>
      </w:r>
    </w:p>
    <w:p w:rsidR="0057665A" w:rsidRPr="00870A94" w:rsidRDefault="0057665A" w:rsidP="000C7AFE">
      <w:pPr>
        <w:spacing w:beforeLines="50" w:afterLines="50"/>
        <w:ind w:right="-10"/>
        <w:rPr>
          <w:rFonts w:asciiTheme="minorEastAsia" w:eastAsiaTheme="minorEastAsia" w:hAnsiTheme="minorEastAsia"/>
          <w:sz w:val="24"/>
          <w:szCs w:val="24"/>
        </w:rPr>
      </w:pPr>
    </w:p>
    <w:p w:rsidR="0057665A" w:rsidRPr="00870A94" w:rsidRDefault="0057665A" w:rsidP="000C7AFE">
      <w:pPr>
        <w:spacing w:beforeLines="50" w:afterLines="50"/>
        <w:ind w:right="-10"/>
        <w:jc w:val="center"/>
        <w:rPr>
          <w:rFonts w:asciiTheme="minorEastAsia" w:eastAsiaTheme="minorEastAsia" w:hAnsiTheme="minorEastAsia"/>
          <w:b/>
          <w:bCs/>
          <w:sz w:val="30"/>
          <w:szCs w:val="30"/>
        </w:rPr>
      </w:pPr>
      <w:r w:rsidRPr="00870A94">
        <w:rPr>
          <w:rFonts w:asciiTheme="minorEastAsia" w:eastAsiaTheme="minorEastAsia" w:hAnsiTheme="minorEastAsia" w:hint="eastAsia"/>
          <w:b/>
          <w:bCs/>
          <w:sz w:val="30"/>
          <w:szCs w:val="30"/>
        </w:rPr>
        <w:t>项目责任人资格情况表</w:t>
      </w:r>
    </w:p>
    <w:p w:rsidR="0057665A" w:rsidRPr="00870A94" w:rsidRDefault="0057665A" w:rsidP="0057665A">
      <w:pPr>
        <w:spacing w:line="360" w:lineRule="auto"/>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采购项目：[采购项目]                            采购编号：[采购编号]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0"/>
        <w:gridCol w:w="2630"/>
        <w:gridCol w:w="4148"/>
      </w:tblGrid>
      <w:tr w:rsidR="0057665A" w:rsidRPr="00870A94" w:rsidTr="002854E6">
        <w:trPr>
          <w:trHeight w:val="930"/>
        </w:trPr>
        <w:tc>
          <w:tcPr>
            <w:tcW w:w="1026" w:type="pct"/>
            <w:tcBorders>
              <w:top w:val="single" w:sz="12" w:space="0" w:color="auto"/>
              <w:left w:val="single" w:sz="12" w:space="0" w:color="auto"/>
              <w:bottom w:val="single" w:sz="4"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姓名</w:t>
            </w:r>
          </w:p>
        </w:tc>
        <w:tc>
          <w:tcPr>
            <w:tcW w:w="1542" w:type="pct"/>
            <w:tcBorders>
              <w:top w:val="single" w:sz="12"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c>
          <w:tcPr>
            <w:tcW w:w="2431" w:type="pct"/>
            <w:tcBorders>
              <w:top w:val="single" w:sz="12" w:space="0" w:color="auto"/>
              <w:left w:val="single" w:sz="4" w:space="0" w:color="auto"/>
              <w:bottom w:val="single" w:sz="4"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近年来主要工作业绩</w:t>
            </w:r>
          </w:p>
        </w:tc>
      </w:tr>
      <w:tr w:rsidR="0057665A" w:rsidRPr="00870A94" w:rsidTr="002854E6">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性别</w:t>
            </w:r>
          </w:p>
        </w:tc>
        <w:tc>
          <w:tcPr>
            <w:tcW w:w="1542" w:type="pct"/>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c>
          <w:tcPr>
            <w:tcW w:w="2431" w:type="pct"/>
            <w:vMerge w:val="restart"/>
            <w:tcBorders>
              <w:top w:val="single" w:sz="4" w:space="0" w:color="auto"/>
              <w:left w:val="single" w:sz="4" w:space="0" w:color="auto"/>
              <w:bottom w:val="single" w:sz="4"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注：业绩证明应提供旁证材料</w:t>
            </w:r>
          </w:p>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r w:rsidRPr="00870A94">
              <w:rPr>
                <w:rFonts w:asciiTheme="minorEastAsia" w:eastAsiaTheme="minorEastAsia" w:hAnsiTheme="minorEastAsia" w:hint="eastAsia"/>
                <w:sz w:val="24"/>
                <w:szCs w:val="24"/>
              </w:rPr>
              <w:t>（供货合同或中标通知书）。</w:t>
            </w:r>
          </w:p>
        </w:tc>
      </w:tr>
      <w:tr w:rsidR="0057665A" w:rsidRPr="00870A94" w:rsidTr="002854E6">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年龄</w:t>
            </w:r>
          </w:p>
        </w:tc>
        <w:tc>
          <w:tcPr>
            <w:tcW w:w="1542" w:type="pct"/>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r>
      <w:tr w:rsidR="0057665A" w:rsidRPr="00870A94" w:rsidTr="002854E6">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职称</w:t>
            </w:r>
          </w:p>
        </w:tc>
        <w:tc>
          <w:tcPr>
            <w:tcW w:w="1542" w:type="pct"/>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r>
      <w:tr w:rsidR="0057665A" w:rsidRPr="00870A94" w:rsidTr="002854E6">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毕业时间</w:t>
            </w:r>
          </w:p>
        </w:tc>
        <w:tc>
          <w:tcPr>
            <w:tcW w:w="1542" w:type="pct"/>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r>
      <w:tr w:rsidR="0057665A" w:rsidRPr="00870A94" w:rsidTr="002854E6">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学校专业</w:t>
            </w:r>
          </w:p>
        </w:tc>
        <w:tc>
          <w:tcPr>
            <w:tcW w:w="1542" w:type="pct"/>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r>
      <w:tr w:rsidR="0057665A" w:rsidRPr="00870A94" w:rsidTr="002854E6">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联系电话</w:t>
            </w:r>
          </w:p>
        </w:tc>
        <w:tc>
          <w:tcPr>
            <w:tcW w:w="1542" w:type="pct"/>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r>
      <w:tr w:rsidR="0057665A" w:rsidRPr="00870A94" w:rsidTr="002854E6">
        <w:trPr>
          <w:cantSplit/>
          <w:trHeight w:val="930"/>
        </w:trPr>
        <w:tc>
          <w:tcPr>
            <w:tcW w:w="1026" w:type="pct"/>
            <w:tcBorders>
              <w:top w:val="single" w:sz="4" w:space="0" w:color="auto"/>
              <w:left w:val="single" w:sz="12" w:space="0" w:color="auto"/>
              <w:bottom w:val="single" w:sz="4"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rPr>
              <w:t>最近一年工作状况</w:t>
            </w:r>
          </w:p>
        </w:tc>
        <w:tc>
          <w:tcPr>
            <w:tcW w:w="1542" w:type="pct"/>
            <w:tcBorders>
              <w:top w:val="single" w:sz="4" w:space="0" w:color="auto"/>
              <w:left w:val="single" w:sz="4" w:space="0" w:color="auto"/>
              <w:bottom w:val="single" w:sz="4" w:space="0" w:color="auto"/>
              <w:right w:val="single" w:sz="4"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c>
          <w:tcPr>
            <w:tcW w:w="2431" w:type="pct"/>
            <w:vMerge/>
            <w:tcBorders>
              <w:top w:val="single" w:sz="4" w:space="0" w:color="auto"/>
              <w:left w:val="single" w:sz="4" w:space="0" w:color="auto"/>
              <w:bottom w:val="single" w:sz="4"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r>
      <w:tr w:rsidR="0057665A" w:rsidRPr="00870A94" w:rsidTr="002854E6">
        <w:trPr>
          <w:trHeight w:val="930"/>
        </w:trPr>
        <w:tc>
          <w:tcPr>
            <w:tcW w:w="1026" w:type="pct"/>
            <w:tcBorders>
              <w:top w:val="single" w:sz="4" w:space="0" w:color="auto"/>
              <w:left w:val="single" w:sz="12" w:space="0" w:color="auto"/>
              <w:bottom w:val="single" w:sz="12" w:space="0" w:color="auto"/>
              <w:right w:val="single" w:sz="4" w:space="0" w:color="auto"/>
            </w:tcBorders>
            <w:vAlign w:val="center"/>
          </w:tcPr>
          <w:p w:rsidR="0057665A" w:rsidRPr="00870A94" w:rsidRDefault="0057665A" w:rsidP="002854E6">
            <w:pPr>
              <w:autoSpaceDE w:val="0"/>
              <w:autoSpaceDN w:val="0"/>
              <w:adjustRightInd w:val="0"/>
              <w:jc w:val="center"/>
              <w:rPr>
                <w:rFonts w:asciiTheme="minorEastAsia" w:eastAsiaTheme="minorEastAsia" w:hAnsiTheme="minorEastAsia"/>
                <w:b/>
                <w:bCs/>
                <w:sz w:val="24"/>
                <w:szCs w:val="24"/>
                <w:lang w:val="zh-CN"/>
              </w:rPr>
            </w:pPr>
            <w:r w:rsidRPr="00870A94">
              <w:rPr>
                <w:rFonts w:asciiTheme="minorEastAsia" w:eastAsiaTheme="minorEastAsia" w:hAnsiTheme="minorEastAsia" w:hint="eastAsia"/>
                <w:b/>
                <w:bCs/>
                <w:sz w:val="24"/>
                <w:szCs w:val="24"/>
                <w:lang w:val="zh-CN"/>
              </w:rPr>
              <w:t>拟在本项目中担任主要工作</w:t>
            </w:r>
          </w:p>
        </w:tc>
        <w:tc>
          <w:tcPr>
            <w:tcW w:w="3974" w:type="pct"/>
            <w:gridSpan w:val="2"/>
            <w:tcBorders>
              <w:top w:val="single" w:sz="4" w:space="0" w:color="auto"/>
              <w:left w:val="single" w:sz="4" w:space="0" w:color="auto"/>
              <w:bottom w:val="single" w:sz="12" w:space="0" w:color="auto"/>
              <w:right w:val="single" w:sz="12" w:space="0" w:color="auto"/>
            </w:tcBorders>
            <w:vAlign w:val="center"/>
          </w:tcPr>
          <w:p w:rsidR="0057665A" w:rsidRPr="00870A94" w:rsidRDefault="0057665A" w:rsidP="002854E6">
            <w:pPr>
              <w:autoSpaceDE w:val="0"/>
              <w:autoSpaceDN w:val="0"/>
              <w:adjustRightInd w:val="0"/>
              <w:spacing w:line="360" w:lineRule="auto"/>
              <w:jc w:val="center"/>
              <w:rPr>
                <w:rFonts w:asciiTheme="minorEastAsia" w:eastAsiaTheme="minorEastAsia" w:hAnsiTheme="minorEastAsia"/>
                <w:sz w:val="24"/>
                <w:szCs w:val="24"/>
                <w:lang w:val="zh-CN"/>
              </w:rPr>
            </w:pPr>
          </w:p>
        </w:tc>
      </w:tr>
    </w:tbl>
    <w:p w:rsidR="0057665A" w:rsidRPr="00870A94" w:rsidRDefault="0057665A" w:rsidP="000C7AFE">
      <w:pPr>
        <w:spacing w:beforeLines="50" w:afterLines="50" w:line="360" w:lineRule="auto"/>
        <w:ind w:rightChars="-10" w:right="-21"/>
        <w:rPr>
          <w:rFonts w:asciiTheme="minorEastAsia" w:eastAsiaTheme="minorEastAsia" w:hAnsiTheme="minorEastAsia"/>
          <w:sz w:val="24"/>
          <w:szCs w:val="24"/>
        </w:rPr>
      </w:pPr>
    </w:p>
    <w:p w:rsidR="0057665A" w:rsidRPr="00870A94" w:rsidRDefault="0057665A" w:rsidP="000C7AFE">
      <w:pPr>
        <w:spacing w:beforeLines="50" w:afterLines="50"/>
        <w:ind w:rightChars="-10" w:right="-21"/>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报价供应商全称（公章）：</w:t>
      </w:r>
    </w:p>
    <w:p w:rsidR="0057665A" w:rsidRPr="00870A94" w:rsidRDefault="0057665A" w:rsidP="000C7AFE">
      <w:pPr>
        <w:spacing w:beforeLines="50" w:afterLines="50"/>
        <w:ind w:right="-1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法定代表人或授权代表（签字或盖章）：</w:t>
      </w:r>
    </w:p>
    <w:p w:rsidR="0057665A" w:rsidRPr="00870A94" w:rsidRDefault="0057665A" w:rsidP="000C7AFE">
      <w:pPr>
        <w:spacing w:beforeLines="50" w:afterLines="50"/>
        <w:ind w:right="-1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日期：</w:t>
      </w:r>
    </w:p>
    <w:p w:rsidR="0057665A" w:rsidRPr="00870A94" w:rsidRDefault="0057665A" w:rsidP="0057665A">
      <w:pPr>
        <w:spacing w:line="360" w:lineRule="auto"/>
        <w:rPr>
          <w:rFonts w:asciiTheme="minorEastAsia" w:eastAsiaTheme="minorEastAsia" w:hAnsiTheme="minorEastAsia"/>
          <w:snapToGrid w:val="0"/>
          <w:kern w:val="0"/>
          <w:sz w:val="24"/>
          <w:szCs w:val="24"/>
          <w:u w:val="single"/>
        </w:rPr>
      </w:pPr>
    </w:p>
    <w:p w:rsidR="0057665A" w:rsidRPr="00870A94" w:rsidRDefault="0057665A" w:rsidP="000C7AFE">
      <w:pPr>
        <w:spacing w:beforeLines="100" w:afterLines="50"/>
        <w:rPr>
          <w:rFonts w:asciiTheme="minorEastAsia" w:eastAsiaTheme="minorEastAsia" w:hAnsiTheme="minorEastAsia"/>
          <w:b/>
          <w:snapToGrid w:val="0"/>
          <w:kern w:val="0"/>
          <w:sz w:val="24"/>
          <w:szCs w:val="24"/>
          <w:u w:val="wave"/>
        </w:rPr>
      </w:pPr>
    </w:p>
    <w:p w:rsidR="0057665A" w:rsidRPr="00870A94" w:rsidRDefault="0057665A" w:rsidP="0057665A">
      <w:pPr>
        <w:snapToGrid w:val="0"/>
        <w:spacing w:before="50" w:after="50"/>
        <w:rPr>
          <w:rFonts w:asciiTheme="minorEastAsia" w:eastAsiaTheme="minorEastAsia" w:hAnsiTheme="minorEastAsia"/>
          <w:sz w:val="24"/>
          <w:szCs w:val="24"/>
        </w:rPr>
      </w:pPr>
      <w:r w:rsidRPr="00870A94">
        <w:rPr>
          <w:rFonts w:asciiTheme="minorEastAsia" w:eastAsiaTheme="minorEastAsia" w:hAnsiTheme="minorEastAsia" w:cs="Arial"/>
          <w:sz w:val="24"/>
          <w:szCs w:val="24"/>
        </w:rPr>
        <w:br w:type="page"/>
      </w:r>
      <w:r w:rsidRPr="00870A94">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9</w:t>
      </w:r>
      <w:r w:rsidRPr="00870A94">
        <w:rPr>
          <w:rFonts w:asciiTheme="minorEastAsia" w:eastAsiaTheme="minorEastAsia" w:hAnsiTheme="minorEastAsia" w:hint="eastAsia"/>
          <w:sz w:val="30"/>
          <w:szCs w:val="30"/>
        </w:rPr>
        <w:t xml:space="preserve">      </w:t>
      </w:r>
      <w:r w:rsidRPr="00870A94">
        <w:rPr>
          <w:rFonts w:asciiTheme="minorEastAsia" w:eastAsiaTheme="minorEastAsia" w:hAnsiTheme="minorEastAsia" w:hint="eastAsia"/>
          <w:sz w:val="24"/>
          <w:szCs w:val="24"/>
        </w:rPr>
        <w:t xml:space="preserve">               </w:t>
      </w:r>
    </w:p>
    <w:p w:rsidR="0057665A" w:rsidRPr="00870A94" w:rsidRDefault="0057665A" w:rsidP="000C7AFE">
      <w:pPr>
        <w:spacing w:beforeLines="100" w:afterLines="50"/>
        <w:jc w:val="center"/>
        <w:rPr>
          <w:rFonts w:asciiTheme="minorEastAsia" w:eastAsiaTheme="minorEastAsia" w:hAnsiTheme="minorEastAsia"/>
          <w:b/>
          <w:bCs/>
          <w:sz w:val="32"/>
          <w:szCs w:val="32"/>
        </w:rPr>
      </w:pPr>
      <w:r w:rsidRPr="00870A94">
        <w:rPr>
          <w:rFonts w:asciiTheme="minorEastAsia" w:eastAsiaTheme="minorEastAsia" w:hAnsiTheme="minorEastAsia" w:hint="eastAsia"/>
          <w:b/>
          <w:bCs/>
          <w:sz w:val="32"/>
          <w:szCs w:val="32"/>
        </w:rPr>
        <w:t>主要人员配置汇总表</w:t>
      </w:r>
    </w:p>
    <w:p w:rsidR="0057665A" w:rsidRPr="00870A94" w:rsidRDefault="0057665A" w:rsidP="0057665A">
      <w:pPr>
        <w:spacing w:line="360" w:lineRule="auto"/>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采购项目：[采购项目]                            采购编号：[采购编号]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205"/>
        <w:gridCol w:w="629"/>
        <w:gridCol w:w="629"/>
        <w:gridCol w:w="629"/>
        <w:gridCol w:w="1105"/>
        <w:gridCol w:w="993"/>
        <w:gridCol w:w="1612"/>
      </w:tblGrid>
      <w:tr w:rsidR="0057665A" w:rsidRPr="00870A94" w:rsidTr="002854E6">
        <w:trPr>
          <w:trHeight w:val="396"/>
        </w:trPr>
        <w:tc>
          <w:tcPr>
            <w:tcW w:w="425" w:type="pct"/>
            <w:tcBorders>
              <w:top w:val="single" w:sz="12" w:space="0" w:color="auto"/>
              <w:left w:val="single" w:sz="12" w:space="0" w:color="auto"/>
              <w:bottom w:val="single" w:sz="4" w:space="0" w:color="auto"/>
            </w:tcBorders>
            <w:vAlign w:val="center"/>
          </w:tcPr>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姓名</w:t>
            </w:r>
          </w:p>
        </w:tc>
        <w:tc>
          <w:tcPr>
            <w:tcW w:w="1293" w:type="pct"/>
            <w:tcBorders>
              <w:top w:val="single" w:sz="12" w:space="0" w:color="auto"/>
              <w:bottom w:val="single" w:sz="4" w:space="0" w:color="auto"/>
            </w:tcBorders>
            <w:vAlign w:val="center"/>
          </w:tcPr>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本项目主要工作</w:t>
            </w:r>
          </w:p>
        </w:tc>
        <w:tc>
          <w:tcPr>
            <w:tcW w:w="369" w:type="pct"/>
            <w:tcBorders>
              <w:top w:val="single" w:sz="12" w:space="0" w:color="auto"/>
              <w:bottom w:val="single" w:sz="4" w:space="0" w:color="auto"/>
            </w:tcBorders>
            <w:vAlign w:val="center"/>
          </w:tcPr>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年龄</w:t>
            </w:r>
          </w:p>
        </w:tc>
        <w:tc>
          <w:tcPr>
            <w:tcW w:w="369" w:type="pct"/>
            <w:tcBorders>
              <w:top w:val="single" w:sz="12" w:space="0" w:color="auto"/>
              <w:bottom w:val="single" w:sz="4" w:space="0" w:color="auto"/>
            </w:tcBorders>
            <w:vAlign w:val="center"/>
          </w:tcPr>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性别</w:t>
            </w:r>
          </w:p>
        </w:tc>
        <w:tc>
          <w:tcPr>
            <w:tcW w:w="369" w:type="pct"/>
            <w:tcBorders>
              <w:top w:val="single" w:sz="12" w:space="0" w:color="auto"/>
              <w:bottom w:val="single" w:sz="4" w:space="0" w:color="auto"/>
            </w:tcBorders>
            <w:vAlign w:val="center"/>
          </w:tcPr>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专业</w:t>
            </w:r>
          </w:p>
        </w:tc>
        <w:tc>
          <w:tcPr>
            <w:tcW w:w="648" w:type="pct"/>
            <w:tcBorders>
              <w:top w:val="single" w:sz="12" w:space="0" w:color="auto"/>
              <w:bottom w:val="single" w:sz="4" w:space="0" w:color="auto"/>
            </w:tcBorders>
            <w:vAlign w:val="center"/>
          </w:tcPr>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专业</w:t>
            </w:r>
          </w:p>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年限</w:t>
            </w:r>
          </w:p>
        </w:tc>
        <w:tc>
          <w:tcPr>
            <w:tcW w:w="582" w:type="pct"/>
            <w:tcBorders>
              <w:top w:val="single" w:sz="12" w:space="0" w:color="auto"/>
              <w:bottom w:val="single" w:sz="4" w:space="0" w:color="auto"/>
            </w:tcBorders>
            <w:vAlign w:val="center"/>
          </w:tcPr>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职务</w:t>
            </w:r>
          </w:p>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和职称</w:t>
            </w:r>
          </w:p>
        </w:tc>
        <w:tc>
          <w:tcPr>
            <w:tcW w:w="945" w:type="pct"/>
            <w:tcBorders>
              <w:top w:val="single" w:sz="12" w:space="0" w:color="auto"/>
              <w:bottom w:val="single" w:sz="4" w:space="0" w:color="auto"/>
              <w:right w:val="single" w:sz="12" w:space="0" w:color="auto"/>
            </w:tcBorders>
            <w:vAlign w:val="center"/>
          </w:tcPr>
          <w:p w:rsidR="0057665A" w:rsidRPr="00870A94" w:rsidRDefault="0057665A" w:rsidP="002854E6">
            <w:pPr>
              <w:jc w:val="center"/>
              <w:rPr>
                <w:rFonts w:asciiTheme="minorEastAsia" w:eastAsiaTheme="minorEastAsia" w:hAnsiTheme="minorEastAsia"/>
                <w:b/>
                <w:bCs/>
                <w:sz w:val="24"/>
                <w:szCs w:val="24"/>
              </w:rPr>
            </w:pPr>
            <w:r w:rsidRPr="00870A94">
              <w:rPr>
                <w:rFonts w:asciiTheme="minorEastAsia" w:eastAsiaTheme="minorEastAsia" w:hAnsiTheme="minorEastAsia" w:hint="eastAsia"/>
                <w:b/>
                <w:bCs/>
                <w:sz w:val="24"/>
                <w:szCs w:val="24"/>
              </w:rPr>
              <w:t>备注</w:t>
            </w:r>
          </w:p>
        </w:tc>
      </w:tr>
      <w:tr w:rsidR="0057665A" w:rsidRPr="00870A94" w:rsidTr="002854E6">
        <w:trPr>
          <w:trHeight w:val="396"/>
        </w:trPr>
        <w:tc>
          <w:tcPr>
            <w:tcW w:w="425" w:type="pct"/>
            <w:tcBorders>
              <w:top w:val="single" w:sz="4" w:space="0" w:color="auto"/>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tcBorders>
              <w:top w:val="single" w:sz="4"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tcBorders>
              <w:top w:val="single" w:sz="4"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tcBorders>
              <w:top w:val="single" w:sz="4"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tcBorders>
              <w:top w:val="single" w:sz="4"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tcBorders>
              <w:top w:val="single" w:sz="4"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tcBorders>
              <w:top w:val="single" w:sz="4" w:space="0" w:color="auto"/>
            </w:tcBorders>
            <w:vAlign w:val="center"/>
          </w:tcPr>
          <w:p w:rsidR="0057665A" w:rsidRPr="00870A94" w:rsidRDefault="0057665A" w:rsidP="002854E6">
            <w:pPr>
              <w:spacing w:line="360" w:lineRule="auto"/>
              <w:ind w:left="5250"/>
              <w:rPr>
                <w:rFonts w:asciiTheme="minorEastAsia" w:eastAsiaTheme="minorEastAsia" w:hAnsiTheme="minorEastAsia"/>
                <w:spacing w:val="12"/>
                <w:sz w:val="24"/>
                <w:szCs w:val="24"/>
              </w:rPr>
            </w:pPr>
          </w:p>
        </w:tc>
        <w:tc>
          <w:tcPr>
            <w:tcW w:w="945" w:type="pct"/>
            <w:tcBorders>
              <w:top w:val="single" w:sz="4" w:space="0" w:color="auto"/>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ind w:left="5250"/>
              <w:rPr>
                <w:rFonts w:asciiTheme="minorEastAsia" w:eastAsiaTheme="minorEastAsia" w:hAnsiTheme="minorEastAsia"/>
                <w:spacing w:val="12"/>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trHeight w:val="396"/>
        </w:trPr>
        <w:tc>
          <w:tcPr>
            <w:tcW w:w="425" w:type="pct"/>
            <w:tcBorders>
              <w:lef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1293"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369"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648"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582" w:type="pct"/>
            <w:vAlign w:val="center"/>
          </w:tcPr>
          <w:p w:rsidR="0057665A" w:rsidRPr="00870A94" w:rsidRDefault="0057665A" w:rsidP="002854E6">
            <w:pPr>
              <w:spacing w:line="360" w:lineRule="auto"/>
              <w:rPr>
                <w:rFonts w:asciiTheme="minorEastAsia" w:eastAsiaTheme="minorEastAsia" w:hAnsiTheme="minorEastAsia"/>
                <w:sz w:val="24"/>
                <w:szCs w:val="24"/>
              </w:rPr>
            </w:pPr>
          </w:p>
        </w:tc>
        <w:tc>
          <w:tcPr>
            <w:tcW w:w="945" w:type="pct"/>
            <w:tcBorders>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tc>
      </w:tr>
      <w:tr w:rsidR="0057665A" w:rsidRPr="00870A94" w:rsidTr="002854E6">
        <w:trPr>
          <w:cantSplit/>
          <w:trHeight w:val="782"/>
        </w:trPr>
        <w:tc>
          <w:tcPr>
            <w:tcW w:w="5000" w:type="pct"/>
            <w:gridSpan w:val="8"/>
            <w:tcBorders>
              <w:left w:val="single" w:sz="12" w:space="0" w:color="auto"/>
              <w:bottom w:val="single" w:sz="12" w:space="0" w:color="auto"/>
              <w:right w:val="single" w:sz="12" w:space="0" w:color="auto"/>
            </w:tcBorders>
            <w:vAlign w:val="center"/>
          </w:tcPr>
          <w:p w:rsidR="0057665A" w:rsidRPr="00870A94" w:rsidRDefault="0057665A" w:rsidP="002854E6">
            <w:pPr>
              <w:spacing w:line="360" w:lineRule="auto"/>
              <w:rPr>
                <w:rFonts w:asciiTheme="minorEastAsia" w:eastAsiaTheme="minorEastAsia" w:hAnsiTheme="minorEastAsia"/>
                <w:sz w:val="24"/>
                <w:szCs w:val="24"/>
              </w:rPr>
            </w:pPr>
          </w:p>
          <w:p w:rsidR="0057665A" w:rsidRPr="00870A94" w:rsidRDefault="0057665A" w:rsidP="002854E6">
            <w:pPr>
              <w:spacing w:line="360" w:lineRule="auto"/>
              <w:ind w:left="5250"/>
              <w:rPr>
                <w:rFonts w:asciiTheme="minorEastAsia" w:eastAsiaTheme="minorEastAsia" w:hAnsiTheme="minorEastAsia"/>
                <w:spacing w:val="12"/>
                <w:sz w:val="24"/>
                <w:szCs w:val="24"/>
              </w:rPr>
            </w:pPr>
          </w:p>
        </w:tc>
      </w:tr>
    </w:tbl>
    <w:p w:rsidR="0057665A" w:rsidRPr="00870A94" w:rsidRDefault="0057665A" w:rsidP="0057665A">
      <w:pPr>
        <w:spacing w:line="360" w:lineRule="exact"/>
        <w:ind w:left="821" w:hangingChars="342" w:hanging="821"/>
        <w:rPr>
          <w:rFonts w:asciiTheme="minorEastAsia" w:eastAsiaTheme="minorEastAsia" w:hAnsiTheme="minorEastAsia" w:cs="Arial"/>
          <w:sz w:val="24"/>
          <w:szCs w:val="24"/>
        </w:rPr>
      </w:pPr>
      <w:r w:rsidRPr="00870A94">
        <w:rPr>
          <w:rFonts w:asciiTheme="minorEastAsia" w:eastAsiaTheme="minorEastAsia" w:hAnsiTheme="minorEastAsia" w:cs="Arial" w:hint="eastAsia"/>
          <w:sz w:val="24"/>
          <w:szCs w:val="24"/>
        </w:rPr>
        <w:t>附注：列入本表人员如要更换，需经采购人同意，擅自更换或不到位属违约行为。</w:t>
      </w:r>
    </w:p>
    <w:p w:rsidR="0057665A" w:rsidRPr="00870A94" w:rsidRDefault="0057665A" w:rsidP="0057665A">
      <w:pPr>
        <w:spacing w:line="360" w:lineRule="exact"/>
        <w:ind w:left="821" w:hangingChars="342" w:hanging="821"/>
        <w:rPr>
          <w:rFonts w:asciiTheme="minorEastAsia" w:eastAsiaTheme="minorEastAsia" w:hAnsiTheme="minorEastAsia" w:cs="Arial"/>
          <w:sz w:val="24"/>
          <w:szCs w:val="24"/>
        </w:rPr>
      </w:pPr>
    </w:p>
    <w:p w:rsidR="0057665A" w:rsidRPr="00870A94" w:rsidRDefault="0057665A" w:rsidP="0057665A">
      <w:pPr>
        <w:spacing w:line="360" w:lineRule="exact"/>
        <w:ind w:left="821" w:hangingChars="342" w:hanging="821"/>
        <w:rPr>
          <w:rFonts w:asciiTheme="minorEastAsia" w:eastAsiaTheme="minorEastAsia" w:hAnsiTheme="minorEastAsia" w:cs="Arial"/>
          <w:sz w:val="24"/>
          <w:szCs w:val="24"/>
        </w:rPr>
      </w:pPr>
    </w:p>
    <w:p w:rsidR="0057665A" w:rsidRPr="00870A94" w:rsidRDefault="0057665A" w:rsidP="000C7AFE">
      <w:pPr>
        <w:spacing w:beforeLines="100"/>
        <w:ind w:rightChars="-10" w:right="-21"/>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报价供应商全称（公章）：</w:t>
      </w:r>
    </w:p>
    <w:p w:rsidR="0057665A" w:rsidRPr="00870A94" w:rsidRDefault="0057665A" w:rsidP="000C7AFE">
      <w:pPr>
        <w:spacing w:beforeLines="50"/>
        <w:ind w:right="-1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法定代表人或授权代表（签字或盖章）：</w:t>
      </w:r>
    </w:p>
    <w:p w:rsidR="0057665A" w:rsidRPr="00870A94" w:rsidRDefault="0057665A" w:rsidP="0057665A">
      <w:pPr>
        <w:spacing w:before="50"/>
        <w:rPr>
          <w:rFonts w:asciiTheme="minorEastAsia" w:eastAsiaTheme="minorEastAsia" w:hAnsiTheme="minorEastAsia"/>
          <w:sz w:val="24"/>
          <w:szCs w:val="24"/>
        </w:rPr>
      </w:pPr>
      <w:r w:rsidRPr="00870A94">
        <w:rPr>
          <w:rFonts w:asciiTheme="minorEastAsia" w:eastAsiaTheme="minorEastAsia" w:hAnsiTheme="minorEastAsia" w:hint="eastAsia"/>
          <w:sz w:val="24"/>
          <w:szCs w:val="24"/>
        </w:rPr>
        <w:t>日期：</w:t>
      </w:r>
    </w:p>
    <w:p w:rsidR="0057665A" w:rsidRPr="00870A94" w:rsidRDefault="0057665A" w:rsidP="000C7AFE">
      <w:pPr>
        <w:snapToGrid w:val="0"/>
        <w:spacing w:beforeLines="50" w:after="50"/>
        <w:rPr>
          <w:rFonts w:asciiTheme="minorEastAsia" w:eastAsiaTheme="minorEastAsia" w:hAnsiTheme="minorEastAsia"/>
          <w:b/>
          <w:sz w:val="30"/>
          <w:szCs w:val="30"/>
        </w:rPr>
      </w:pPr>
      <w:r w:rsidRPr="00870A94">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10</w:t>
      </w:r>
      <w:r w:rsidRPr="00870A94">
        <w:rPr>
          <w:rFonts w:asciiTheme="minorEastAsia" w:eastAsiaTheme="minorEastAsia" w:hAnsiTheme="minorEastAsia" w:hint="eastAsia"/>
          <w:b/>
          <w:sz w:val="30"/>
          <w:szCs w:val="30"/>
        </w:rPr>
        <w:t>：</w:t>
      </w:r>
      <w:r w:rsidRPr="00870A94">
        <w:rPr>
          <w:rFonts w:asciiTheme="minorEastAsia" w:eastAsiaTheme="minorEastAsia" w:hAnsiTheme="minorEastAsia"/>
          <w:b/>
          <w:sz w:val="30"/>
          <w:szCs w:val="30"/>
        </w:rPr>
        <w:t xml:space="preserve">                                    </w:t>
      </w:r>
      <w:r w:rsidRPr="00870A94">
        <w:rPr>
          <w:rFonts w:asciiTheme="minorEastAsia" w:eastAsiaTheme="minorEastAsia" w:hAnsiTheme="minorEastAsia"/>
          <w:sz w:val="30"/>
          <w:szCs w:val="30"/>
        </w:rPr>
        <w:t xml:space="preserve"> </w:t>
      </w:r>
      <w:r w:rsidRPr="00870A94">
        <w:rPr>
          <w:rFonts w:asciiTheme="minorEastAsia" w:eastAsiaTheme="minorEastAsia" w:hAnsiTheme="minorEastAsia" w:hint="eastAsia"/>
          <w:sz w:val="30"/>
          <w:szCs w:val="30"/>
        </w:rPr>
        <w:t>正本或副本</w:t>
      </w:r>
    </w:p>
    <w:p w:rsidR="0057665A" w:rsidRPr="00870A94" w:rsidRDefault="0057665A" w:rsidP="0057665A">
      <w:pPr>
        <w:ind w:right="-110"/>
        <w:jc w:val="center"/>
        <w:rPr>
          <w:rFonts w:asciiTheme="minorEastAsia" w:eastAsiaTheme="minorEastAsia" w:hAnsiTheme="minorEastAsia"/>
          <w:sz w:val="36"/>
          <w:szCs w:val="36"/>
        </w:rPr>
      </w:pPr>
    </w:p>
    <w:p w:rsidR="0057665A" w:rsidRPr="00870A94" w:rsidRDefault="0057665A" w:rsidP="0057665A">
      <w:pPr>
        <w:ind w:right="-110"/>
        <w:jc w:val="center"/>
        <w:rPr>
          <w:rFonts w:asciiTheme="minorEastAsia" w:eastAsiaTheme="minorEastAsia" w:hAnsiTheme="minorEastAsia"/>
          <w:sz w:val="36"/>
          <w:szCs w:val="36"/>
        </w:rPr>
      </w:pPr>
    </w:p>
    <w:p w:rsidR="0057665A" w:rsidRPr="00870A94" w:rsidRDefault="0057665A" w:rsidP="0057665A">
      <w:pPr>
        <w:ind w:right="-110" w:firstLineChars="450" w:firstLine="16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项目名称：</w:t>
      </w:r>
    </w:p>
    <w:p w:rsidR="0057665A" w:rsidRPr="00870A94" w:rsidRDefault="0057665A" w:rsidP="000C7AFE">
      <w:pPr>
        <w:spacing w:beforeLines="100" w:line="240" w:lineRule="atLeast"/>
        <w:ind w:right="-108"/>
        <w:jc w:val="center"/>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项目编号：WMU-     （标项*）</w:t>
      </w:r>
    </w:p>
    <w:p w:rsidR="0057665A" w:rsidRPr="00870A94" w:rsidRDefault="0057665A" w:rsidP="000C7AFE">
      <w:pPr>
        <w:spacing w:beforeLines="100" w:line="240" w:lineRule="atLeast"/>
        <w:ind w:right="-108"/>
        <w:jc w:val="center"/>
        <w:rPr>
          <w:rFonts w:asciiTheme="minorEastAsia" w:eastAsiaTheme="minorEastAsia" w:hAnsiTheme="minorEastAsia"/>
          <w:b/>
          <w:spacing w:val="40"/>
          <w:sz w:val="84"/>
          <w:szCs w:val="84"/>
        </w:rPr>
      </w:pPr>
    </w:p>
    <w:p w:rsidR="0057665A" w:rsidRPr="00870A94" w:rsidRDefault="0057665A" w:rsidP="0057665A">
      <w:pPr>
        <w:spacing w:after="100" w:afterAutospacing="1" w:line="360" w:lineRule="auto"/>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报</w:t>
      </w:r>
    </w:p>
    <w:p w:rsidR="0057665A" w:rsidRPr="00870A94" w:rsidRDefault="0057665A" w:rsidP="0057665A">
      <w:pPr>
        <w:spacing w:after="100" w:afterAutospacing="1" w:line="360" w:lineRule="auto"/>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价</w:t>
      </w:r>
    </w:p>
    <w:p w:rsidR="0057665A" w:rsidRPr="00870A94" w:rsidRDefault="0057665A" w:rsidP="0057665A">
      <w:pPr>
        <w:spacing w:after="100" w:afterAutospacing="1" w:line="360" w:lineRule="auto"/>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文</w:t>
      </w:r>
    </w:p>
    <w:p w:rsidR="0057665A" w:rsidRPr="00870A94" w:rsidRDefault="0057665A" w:rsidP="0057665A">
      <w:pPr>
        <w:spacing w:after="100" w:afterAutospacing="1" w:line="360" w:lineRule="auto"/>
        <w:ind w:right="-108"/>
        <w:jc w:val="center"/>
        <w:rPr>
          <w:rFonts w:asciiTheme="minorEastAsia" w:eastAsiaTheme="minorEastAsia" w:hAnsiTheme="minorEastAsia"/>
          <w:b/>
          <w:spacing w:val="40"/>
          <w:sz w:val="84"/>
          <w:szCs w:val="84"/>
        </w:rPr>
      </w:pPr>
      <w:r w:rsidRPr="00870A94">
        <w:rPr>
          <w:rFonts w:asciiTheme="minorEastAsia" w:eastAsiaTheme="minorEastAsia" w:hAnsiTheme="minorEastAsia" w:hint="eastAsia"/>
          <w:b/>
          <w:spacing w:val="40"/>
          <w:sz w:val="84"/>
          <w:szCs w:val="84"/>
        </w:rPr>
        <w:t>件</w:t>
      </w:r>
    </w:p>
    <w:p w:rsidR="0057665A" w:rsidRPr="00870A94" w:rsidRDefault="0057665A" w:rsidP="0057665A">
      <w:pPr>
        <w:spacing w:line="500" w:lineRule="exact"/>
        <w:ind w:right="532"/>
        <w:jc w:val="center"/>
        <w:rPr>
          <w:rFonts w:asciiTheme="minorEastAsia" w:eastAsiaTheme="minorEastAsia" w:hAnsiTheme="minorEastAsia"/>
          <w:sz w:val="36"/>
          <w:szCs w:val="36"/>
        </w:rPr>
      </w:pPr>
    </w:p>
    <w:p w:rsidR="0057665A" w:rsidRPr="00870A94" w:rsidRDefault="0057665A" w:rsidP="0057665A">
      <w:pPr>
        <w:spacing w:line="500" w:lineRule="exact"/>
        <w:ind w:right="532"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单位全称（公章）：</w:t>
      </w:r>
    </w:p>
    <w:p w:rsidR="0057665A" w:rsidRPr="00870A94" w:rsidRDefault="0057665A" w:rsidP="0057665A">
      <w:pPr>
        <w:wordWrap w:val="0"/>
        <w:spacing w:line="500" w:lineRule="exact"/>
        <w:ind w:right="-108"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地    址：</w:t>
      </w:r>
    </w:p>
    <w:p w:rsidR="0057665A" w:rsidRPr="00870A94" w:rsidRDefault="0057665A" w:rsidP="0057665A">
      <w:pPr>
        <w:wordWrap w:val="0"/>
        <w:spacing w:line="500" w:lineRule="exact"/>
        <w:ind w:right="-108" w:firstLineChars="200" w:firstLine="720"/>
        <w:rPr>
          <w:rFonts w:asciiTheme="minorEastAsia" w:eastAsiaTheme="minorEastAsia" w:hAnsiTheme="minorEastAsia"/>
          <w:sz w:val="36"/>
          <w:szCs w:val="36"/>
        </w:rPr>
      </w:pPr>
      <w:r w:rsidRPr="00870A94">
        <w:rPr>
          <w:rFonts w:asciiTheme="minorEastAsia" w:eastAsiaTheme="minorEastAsia" w:hAnsiTheme="minorEastAsia" w:hint="eastAsia"/>
          <w:sz w:val="36"/>
          <w:szCs w:val="36"/>
        </w:rPr>
        <w:t>时    间：</w:t>
      </w:r>
    </w:p>
    <w:p w:rsidR="0057665A" w:rsidRPr="00870A94" w:rsidRDefault="0057665A" w:rsidP="0057665A">
      <w:pPr>
        <w:pStyle w:val="af1"/>
        <w:snapToGrid w:val="0"/>
        <w:ind w:leftChars="0"/>
        <w:rPr>
          <w:rFonts w:asciiTheme="minorEastAsia" w:eastAsiaTheme="minorEastAsia" w:hAnsiTheme="minorEastAsia"/>
          <w:b/>
          <w:sz w:val="36"/>
          <w:szCs w:val="36"/>
        </w:rPr>
      </w:pPr>
      <w:r w:rsidRPr="00870A94">
        <w:rPr>
          <w:rFonts w:asciiTheme="minorEastAsia" w:eastAsiaTheme="minorEastAsia" w:hAnsiTheme="minorEastAsia"/>
          <w:sz w:val="36"/>
          <w:szCs w:val="36"/>
        </w:rPr>
        <w:br w:type="page"/>
      </w:r>
      <w:r w:rsidRPr="00870A94">
        <w:rPr>
          <w:rFonts w:asciiTheme="minorEastAsia" w:eastAsiaTheme="minorEastAsia" w:hAnsiTheme="minorEastAsia" w:hint="eastAsia"/>
          <w:b/>
          <w:sz w:val="36"/>
          <w:szCs w:val="36"/>
        </w:rPr>
        <w:t>报价文件目录</w:t>
      </w:r>
    </w:p>
    <w:p w:rsidR="0057665A" w:rsidRPr="00870A94" w:rsidRDefault="0057665A" w:rsidP="0057665A">
      <w:pPr>
        <w:rPr>
          <w:rFonts w:asciiTheme="minorEastAsia" w:eastAsiaTheme="minorEastAsia" w:hAnsiTheme="minorEastAsia"/>
        </w:rPr>
      </w:pPr>
    </w:p>
    <w:p w:rsidR="0057665A" w:rsidRPr="00870A94" w:rsidRDefault="0057665A" w:rsidP="0057665A">
      <w:pPr>
        <w:snapToGrid w:val="0"/>
        <w:spacing w:line="460" w:lineRule="exact"/>
        <w:jc w:val="left"/>
        <w:rPr>
          <w:rFonts w:asciiTheme="minorEastAsia" w:eastAsiaTheme="minorEastAsia" w:hAnsiTheme="minorEastAsia"/>
          <w:color w:val="000000"/>
          <w:sz w:val="30"/>
          <w:szCs w:val="30"/>
        </w:rPr>
      </w:pPr>
      <w:r w:rsidRPr="00870A94">
        <w:rPr>
          <w:rFonts w:asciiTheme="minorEastAsia" w:eastAsiaTheme="minorEastAsia" w:hAnsiTheme="minorEastAsia" w:hint="eastAsia"/>
          <w:color w:val="000000"/>
          <w:sz w:val="30"/>
          <w:szCs w:val="30"/>
        </w:rPr>
        <w:t>（1）</w:t>
      </w:r>
      <w:r w:rsidRPr="00870A94">
        <w:rPr>
          <w:rFonts w:asciiTheme="minorEastAsia" w:eastAsiaTheme="minorEastAsia" w:hAnsiTheme="minorEastAsia"/>
          <w:sz w:val="28"/>
          <w:szCs w:val="28"/>
        </w:rPr>
        <w:t>报价表</w:t>
      </w:r>
      <w:r w:rsidRPr="00870A94">
        <w:rPr>
          <w:rFonts w:asciiTheme="minorEastAsia" w:eastAsiaTheme="minorEastAsia" w:hAnsiTheme="minorEastAsia" w:hint="eastAsia"/>
          <w:color w:val="000000"/>
          <w:sz w:val="30"/>
          <w:szCs w:val="30"/>
        </w:rPr>
        <w:t>（见附件1</w:t>
      </w:r>
      <w:r>
        <w:rPr>
          <w:rFonts w:asciiTheme="minorEastAsia" w:eastAsiaTheme="minorEastAsia" w:hAnsiTheme="minorEastAsia" w:hint="eastAsia"/>
          <w:color w:val="000000"/>
          <w:sz w:val="30"/>
          <w:szCs w:val="30"/>
        </w:rPr>
        <w:t>1</w:t>
      </w:r>
      <w:r w:rsidRPr="00870A94">
        <w:rPr>
          <w:rFonts w:asciiTheme="minorEastAsia" w:eastAsiaTheme="minorEastAsia" w:hAnsiTheme="minorEastAsia" w:hint="eastAsia"/>
          <w:color w:val="000000"/>
          <w:sz w:val="30"/>
          <w:szCs w:val="30"/>
        </w:rPr>
        <w:t>）；</w:t>
      </w:r>
    </w:p>
    <w:p w:rsidR="0057665A" w:rsidRPr="00870A94" w:rsidRDefault="0057665A" w:rsidP="0057665A">
      <w:pPr>
        <w:pStyle w:val="af1"/>
        <w:snapToGrid w:val="0"/>
        <w:spacing w:line="460" w:lineRule="exact"/>
        <w:ind w:leftChars="0" w:left="0"/>
        <w:rPr>
          <w:rFonts w:asciiTheme="minorEastAsia" w:eastAsiaTheme="minorEastAsia" w:hAnsiTheme="minorEastAsia"/>
          <w:color w:val="000000"/>
          <w:sz w:val="30"/>
          <w:szCs w:val="30"/>
        </w:rPr>
      </w:pPr>
      <w:r w:rsidRPr="00870A94">
        <w:rPr>
          <w:rFonts w:asciiTheme="minorEastAsia" w:eastAsiaTheme="minorEastAsia" w:hAnsiTheme="minorEastAsia" w:hint="eastAsia"/>
          <w:color w:val="000000"/>
          <w:sz w:val="30"/>
          <w:szCs w:val="30"/>
        </w:rPr>
        <w:t>（2）投标人针对报价需要说明的其他文件和说明（格式自拟）。</w:t>
      </w: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sectPr w:rsidR="0057665A" w:rsidRPr="00870A94" w:rsidSect="00B94097">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r w:rsidRPr="00870A94">
        <w:rPr>
          <w:rFonts w:asciiTheme="minorEastAsia" w:eastAsiaTheme="minorEastAsia" w:hAnsiTheme="minorEastAsia" w:hint="eastAsia"/>
          <w:sz w:val="30"/>
          <w:szCs w:val="30"/>
        </w:rPr>
        <w:t>附件1</w:t>
      </w:r>
      <w:r>
        <w:rPr>
          <w:rFonts w:asciiTheme="minorEastAsia" w:eastAsiaTheme="minorEastAsia" w:hAnsiTheme="minorEastAsia" w:hint="eastAsia"/>
          <w:sz w:val="30"/>
          <w:szCs w:val="30"/>
        </w:rPr>
        <w:t>1</w:t>
      </w:r>
      <w:r w:rsidRPr="00870A94">
        <w:rPr>
          <w:rFonts w:asciiTheme="minorEastAsia" w:eastAsiaTheme="minorEastAsia" w:hAnsiTheme="minorEastAsia" w:hint="eastAsia"/>
          <w:sz w:val="30"/>
          <w:szCs w:val="30"/>
        </w:rPr>
        <w:t>：</w:t>
      </w:r>
    </w:p>
    <w:p w:rsidR="0057665A" w:rsidRPr="00F26564" w:rsidRDefault="0057665A" w:rsidP="0057665A">
      <w:pPr>
        <w:snapToGrid w:val="0"/>
        <w:spacing w:before="50" w:after="240"/>
        <w:jc w:val="center"/>
        <w:rPr>
          <w:rFonts w:asciiTheme="minorEastAsia" w:eastAsiaTheme="minorEastAsia" w:hAnsiTheme="minorEastAsia"/>
          <w:b/>
          <w:sz w:val="36"/>
          <w:szCs w:val="36"/>
        </w:rPr>
      </w:pPr>
      <w:r w:rsidRPr="00F26564">
        <w:rPr>
          <w:rFonts w:asciiTheme="minorEastAsia" w:eastAsiaTheme="minorEastAsia" w:hAnsiTheme="minorEastAsia"/>
          <w:b/>
          <w:sz w:val="36"/>
          <w:szCs w:val="36"/>
        </w:rPr>
        <w:t>进口代理</w:t>
      </w:r>
      <w:r w:rsidRPr="00F26564">
        <w:rPr>
          <w:rFonts w:asciiTheme="minorEastAsia" w:eastAsiaTheme="minorEastAsia" w:hAnsiTheme="minorEastAsia" w:hint="eastAsia"/>
          <w:b/>
          <w:sz w:val="36"/>
          <w:szCs w:val="36"/>
        </w:rPr>
        <w:t>业务履约保证金</w:t>
      </w:r>
      <w:r w:rsidRPr="00F26564">
        <w:rPr>
          <w:rFonts w:asciiTheme="minorEastAsia" w:eastAsiaTheme="minorEastAsia" w:hAnsiTheme="minorEastAsia"/>
          <w:b/>
          <w:sz w:val="36"/>
          <w:szCs w:val="36"/>
        </w:rPr>
        <w:t>报价表</w:t>
      </w:r>
    </w:p>
    <w:p w:rsidR="0057665A" w:rsidRPr="00F26564" w:rsidRDefault="0057665A" w:rsidP="0057665A">
      <w:pPr>
        <w:spacing w:line="360" w:lineRule="auto"/>
        <w:rPr>
          <w:rFonts w:asciiTheme="minorEastAsia" w:eastAsiaTheme="minorEastAsia" w:hAnsiTheme="minorEastAsia"/>
          <w:b/>
          <w:sz w:val="28"/>
          <w:szCs w:val="28"/>
        </w:rPr>
      </w:pPr>
      <w:r w:rsidRPr="00F26564">
        <w:rPr>
          <w:rFonts w:asciiTheme="minorEastAsia" w:eastAsiaTheme="minorEastAsia" w:hAnsiTheme="minorEastAsia" w:hint="eastAsia"/>
          <w:b/>
          <w:sz w:val="28"/>
          <w:szCs w:val="28"/>
        </w:rPr>
        <w:t xml:space="preserve">项目名称：2015年-2017年进口代理服务  </w:t>
      </w:r>
      <w:r>
        <w:rPr>
          <w:rFonts w:asciiTheme="minorEastAsia" w:eastAsiaTheme="minorEastAsia" w:hAnsiTheme="minorEastAsia" w:hint="eastAsia"/>
          <w:b/>
          <w:sz w:val="28"/>
          <w:szCs w:val="28"/>
        </w:rPr>
        <w:t xml:space="preserve"> </w:t>
      </w:r>
      <w:r w:rsidRPr="00F26564">
        <w:rPr>
          <w:rFonts w:asciiTheme="minorEastAsia" w:eastAsiaTheme="minorEastAsia" w:hAnsiTheme="minorEastAsia" w:hint="eastAsia"/>
          <w:b/>
          <w:sz w:val="28"/>
          <w:szCs w:val="28"/>
        </w:rPr>
        <w:t>采购编号：</w:t>
      </w:r>
      <w:r w:rsidRPr="00F26564">
        <w:rPr>
          <w:rFonts w:asciiTheme="minorEastAsia" w:eastAsiaTheme="minorEastAsia" w:hAnsiTheme="minorEastAsia" w:hint="eastAsia"/>
          <w:b/>
          <w:bCs/>
          <w:sz w:val="28"/>
          <w:szCs w:val="28"/>
        </w:rPr>
        <w:t>WMU-2015013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112"/>
        <w:gridCol w:w="2279"/>
      </w:tblGrid>
      <w:tr w:rsidR="0057665A" w:rsidRPr="00870A94" w:rsidTr="002854E6">
        <w:trPr>
          <w:trHeight w:val="510"/>
        </w:trPr>
        <w:tc>
          <w:tcPr>
            <w:tcW w:w="1355" w:type="pct"/>
            <w:vAlign w:val="center"/>
          </w:tcPr>
          <w:p w:rsidR="0057665A" w:rsidRPr="00870A94" w:rsidRDefault="0057665A" w:rsidP="002854E6">
            <w:pPr>
              <w:spacing w:line="380" w:lineRule="exact"/>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报价</w:t>
            </w:r>
            <w:r w:rsidRPr="00870A94">
              <w:rPr>
                <w:rFonts w:asciiTheme="minorEastAsia" w:eastAsiaTheme="minorEastAsia" w:hAnsiTheme="minorEastAsia" w:hint="eastAsia"/>
                <w:b/>
                <w:bCs/>
                <w:sz w:val="28"/>
                <w:szCs w:val="28"/>
              </w:rPr>
              <w:t>项目</w:t>
            </w:r>
          </w:p>
        </w:tc>
        <w:tc>
          <w:tcPr>
            <w:tcW w:w="3645" w:type="pct"/>
            <w:gridSpan w:val="2"/>
            <w:vAlign w:val="center"/>
          </w:tcPr>
          <w:p w:rsidR="0057665A" w:rsidRPr="00870A94" w:rsidRDefault="0057665A" w:rsidP="002854E6">
            <w:pPr>
              <w:spacing w:line="380" w:lineRule="exact"/>
              <w:jc w:val="center"/>
              <w:rPr>
                <w:rFonts w:asciiTheme="minorEastAsia" w:eastAsiaTheme="minorEastAsia" w:hAnsiTheme="minorEastAsia"/>
                <w:b/>
                <w:bCs/>
                <w:sz w:val="28"/>
                <w:szCs w:val="28"/>
              </w:rPr>
            </w:pPr>
            <w:r w:rsidRPr="00870A94">
              <w:rPr>
                <w:rFonts w:asciiTheme="minorEastAsia" w:eastAsiaTheme="minorEastAsia" w:hAnsiTheme="minorEastAsia" w:hint="eastAsia"/>
                <w:b/>
                <w:bCs/>
                <w:sz w:val="28"/>
                <w:szCs w:val="28"/>
              </w:rPr>
              <w:t>报价</w:t>
            </w:r>
            <w:r>
              <w:rPr>
                <w:rFonts w:asciiTheme="minorEastAsia" w:eastAsiaTheme="minorEastAsia" w:hAnsiTheme="minorEastAsia" w:hint="eastAsia"/>
                <w:b/>
                <w:bCs/>
                <w:sz w:val="28"/>
                <w:szCs w:val="28"/>
              </w:rPr>
              <w:t>（人民币）</w:t>
            </w:r>
          </w:p>
        </w:tc>
      </w:tr>
      <w:tr w:rsidR="0057665A" w:rsidRPr="00870A94" w:rsidTr="002854E6">
        <w:trPr>
          <w:trHeight w:val="884"/>
        </w:trPr>
        <w:tc>
          <w:tcPr>
            <w:tcW w:w="1355" w:type="pct"/>
            <w:vAlign w:val="center"/>
          </w:tcPr>
          <w:p w:rsidR="0057665A" w:rsidRPr="00870A94" w:rsidRDefault="0057665A" w:rsidP="002854E6">
            <w:pPr>
              <w:spacing w:line="380" w:lineRule="exact"/>
              <w:jc w:val="center"/>
              <w:rPr>
                <w:rFonts w:asciiTheme="minorEastAsia" w:eastAsiaTheme="minorEastAsia" w:hAnsiTheme="minorEastAsia"/>
                <w:b/>
                <w:bCs/>
                <w:sz w:val="28"/>
                <w:szCs w:val="28"/>
              </w:rPr>
            </w:pPr>
            <w:r w:rsidRPr="00870A94">
              <w:rPr>
                <w:rFonts w:asciiTheme="minorEastAsia" w:eastAsiaTheme="minorEastAsia" w:hAnsiTheme="minorEastAsia" w:hint="eastAsia"/>
                <w:b/>
                <w:bCs/>
                <w:sz w:val="28"/>
                <w:szCs w:val="28"/>
              </w:rPr>
              <w:t>进口代理</w:t>
            </w:r>
            <w:r>
              <w:rPr>
                <w:rFonts w:asciiTheme="minorEastAsia" w:eastAsiaTheme="minorEastAsia" w:hAnsiTheme="minorEastAsia" w:hint="eastAsia"/>
                <w:b/>
                <w:bCs/>
                <w:sz w:val="28"/>
                <w:szCs w:val="28"/>
              </w:rPr>
              <w:t>业务</w:t>
            </w:r>
            <w:r w:rsidRPr="00F26564">
              <w:rPr>
                <w:rFonts w:asciiTheme="minorEastAsia" w:eastAsiaTheme="minorEastAsia" w:hAnsiTheme="minorEastAsia" w:hint="eastAsia"/>
                <w:b/>
                <w:bCs/>
                <w:sz w:val="28"/>
                <w:szCs w:val="28"/>
              </w:rPr>
              <w:t>履约保证金</w:t>
            </w:r>
          </w:p>
        </w:tc>
        <w:tc>
          <w:tcPr>
            <w:tcW w:w="2345" w:type="pct"/>
            <w:vAlign w:val="center"/>
          </w:tcPr>
          <w:p w:rsidR="0057665A" w:rsidRPr="00F26564" w:rsidRDefault="0057665A" w:rsidP="002854E6">
            <w:pPr>
              <w:spacing w:line="380" w:lineRule="exact"/>
              <w:rPr>
                <w:rFonts w:asciiTheme="minorEastAsia" w:eastAsiaTheme="minorEastAsia" w:hAnsiTheme="minorEastAsia"/>
                <w:b/>
                <w:bCs/>
                <w:sz w:val="28"/>
                <w:szCs w:val="28"/>
                <w:u w:val="single"/>
              </w:rPr>
            </w:pPr>
            <w:r>
              <w:rPr>
                <w:rFonts w:asciiTheme="minorEastAsia" w:eastAsiaTheme="minorEastAsia" w:hAnsiTheme="minorEastAsia" w:hint="eastAsia"/>
                <w:b/>
                <w:bCs/>
                <w:sz w:val="28"/>
                <w:szCs w:val="28"/>
              </w:rPr>
              <w:t>大写：</w:t>
            </w:r>
            <w:r>
              <w:rPr>
                <w:rFonts w:asciiTheme="minorEastAsia" w:eastAsiaTheme="minorEastAsia" w:hAnsiTheme="minorEastAsia" w:hint="eastAsia"/>
                <w:b/>
                <w:bCs/>
                <w:sz w:val="28"/>
                <w:szCs w:val="28"/>
                <w:u w:val="single"/>
              </w:rPr>
              <w:t xml:space="preserve">                </w:t>
            </w:r>
            <w:r w:rsidRPr="00F26564">
              <w:rPr>
                <w:rFonts w:asciiTheme="minorEastAsia" w:eastAsiaTheme="minorEastAsia" w:hAnsiTheme="minorEastAsia" w:hint="eastAsia"/>
                <w:b/>
                <w:bCs/>
                <w:sz w:val="28"/>
                <w:szCs w:val="28"/>
              </w:rPr>
              <w:t>万元</w:t>
            </w:r>
            <w:r>
              <w:rPr>
                <w:rFonts w:asciiTheme="minorEastAsia" w:eastAsiaTheme="minorEastAsia" w:hAnsiTheme="minorEastAsia" w:hint="eastAsia"/>
                <w:b/>
                <w:bCs/>
                <w:sz w:val="28"/>
                <w:szCs w:val="28"/>
              </w:rPr>
              <w:t>整</w:t>
            </w:r>
          </w:p>
        </w:tc>
        <w:tc>
          <w:tcPr>
            <w:tcW w:w="1300" w:type="pct"/>
            <w:vAlign w:val="center"/>
          </w:tcPr>
          <w:p w:rsidR="0057665A" w:rsidRPr="00F26564" w:rsidRDefault="0057665A" w:rsidP="002854E6">
            <w:pPr>
              <w:spacing w:line="380" w:lineRule="exact"/>
              <w:rPr>
                <w:rFonts w:asciiTheme="minorEastAsia" w:eastAsiaTheme="minorEastAsia" w:hAnsiTheme="minorEastAsia"/>
                <w:b/>
                <w:bCs/>
                <w:sz w:val="28"/>
                <w:szCs w:val="28"/>
                <w:u w:val="single"/>
              </w:rPr>
            </w:pPr>
            <w:r w:rsidRPr="00F26564">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u w:val="single"/>
              </w:rPr>
              <w:t xml:space="preserve">        </w:t>
            </w:r>
          </w:p>
        </w:tc>
      </w:tr>
      <w:tr w:rsidR="0057665A" w:rsidRPr="00870A94" w:rsidTr="002854E6">
        <w:trPr>
          <w:trHeight w:val="884"/>
        </w:trPr>
        <w:tc>
          <w:tcPr>
            <w:tcW w:w="1355" w:type="pct"/>
            <w:vAlign w:val="center"/>
          </w:tcPr>
          <w:p w:rsidR="0057665A" w:rsidRPr="00870A94" w:rsidRDefault="0057665A" w:rsidP="002854E6">
            <w:pPr>
              <w:spacing w:line="380" w:lineRule="exact"/>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报价要求</w:t>
            </w:r>
          </w:p>
        </w:tc>
        <w:tc>
          <w:tcPr>
            <w:tcW w:w="3645" w:type="pct"/>
            <w:gridSpan w:val="2"/>
            <w:vAlign w:val="center"/>
          </w:tcPr>
          <w:p w:rsidR="0057665A" w:rsidRPr="008F4868" w:rsidRDefault="0057665A" w:rsidP="00AD34F1">
            <w:pPr>
              <w:spacing w:line="380" w:lineRule="exact"/>
              <w:rPr>
                <w:rFonts w:asciiTheme="minorEastAsia" w:eastAsiaTheme="minorEastAsia" w:hAnsiTheme="minorEastAsia"/>
                <w:b/>
                <w:bCs/>
                <w:sz w:val="28"/>
                <w:szCs w:val="28"/>
              </w:rPr>
            </w:pPr>
            <w:r w:rsidRPr="008F4868">
              <w:rPr>
                <w:rFonts w:asciiTheme="minorEastAsia" w:eastAsiaTheme="minorEastAsia" w:hAnsiTheme="minorEastAsia" w:hint="eastAsia"/>
                <w:b/>
                <w:sz w:val="28"/>
                <w:szCs w:val="28"/>
              </w:rPr>
              <w:t>报价金额不低于人民币200</w:t>
            </w:r>
            <w:r w:rsidR="00AD34F1">
              <w:rPr>
                <w:rFonts w:asciiTheme="minorEastAsia" w:eastAsiaTheme="minorEastAsia" w:hAnsiTheme="minorEastAsia" w:hint="eastAsia"/>
                <w:b/>
                <w:sz w:val="28"/>
                <w:szCs w:val="28"/>
              </w:rPr>
              <w:t>万元</w:t>
            </w:r>
            <w:r w:rsidRPr="008F4868">
              <w:rPr>
                <w:rFonts w:asciiTheme="minorEastAsia" w:eastAsiaTheme="minorEastAsia" w:hAnsiTheme="minorEastAsia" w:hint="eastAsia"/>
                <w:b/>
                <w:sz w:val="28"/>
                <w:szCs w:val="28"/>
              </w:rPr>
              <w:t>，以50万元整数为报价单位。</w:t>
            </w:r>
          </w:p>
        </w:tc>
      </w:tr>
    </w:tbl>
    <w:p w:rsidR="0057665A" w:rsidRPr="00870A94" w:rsidRDefault="0057665A" w:rsidP="0057665A">
      <w:pPr>
        <w:spacing w:line="380" w:lineRule="exact"/>
        <w:ind w:leftChars="-67" w:left="710" w:hangingChars="304" w:hanging="851"/>
        <w:rPr>
          <w:rFonts w:asciiTheme="minorEastAsia" w:eastAsiaTheme="minorEastAsia" w:hAnsiTheme="minorEastAsia"/>
          <w:sz w:val="28"/>
          <w:szCs w:val="28"/>
        </w:rPr>
      </w:pPr>
      <w:r w:rsidRPr="00870A94">
        <w:rPr>
          <w:rFonts w:asciiTheme="minorEastAsia" w:eastAsiaTheme="minorEastAsia" w:hAnsiTheme="minorEastAsia" w:hint="eastAsia"/>
          <w:bCs/>
          <w:sz w:val="28"/>
          <w:szCs w:val="28"/>
        </w:rPr>
        <w:t>说明：1.进口</w:t>
      </w:r>
      <w:r w:rsidRPr="00870A94">
        <w:rPr>
          <w:rFonts w:asciiTheme="minorEastAsia" w:eastAsiaTheme="minorEastAsia" w:hAnsiTheme="minorEastAsia" w:hint="eastAsia"/>
          <w:sz w:val="28"/>
          <w:szCs w:val="28"/>
        </w:rPr>
        <w:t>代理服务费采用包干制，即包干代理费已包括进口批件办理费、换单费、三检费、报关费、理货费、港杂费、交通费、银行开证费、电汇费、滞报金、滞箱费（因供货商或温州医科大学原因引起的滞报、滞箱除外）等相关费用，不含海关关税及海关增值税；代理费按进口货物金额的</w:t>
      </w:r>
      <w:r w:rsidRPr="00D74448">
        <w:rPr>
          <w:rFonts w:asciiTheme="minorEastAsia" w:eastAsiaTheme="minorEastAsia" w:hAnsiTheme="minorEastAsia" w:hint="eastAsia"/>
          <w:sz w:val="28"/>
          <w:szCs w:val="28"/>
        </w:rPr>
        <w:t>1.2</w:t>
      </w:r>
      <w:r w:rsidRPr="00870A94">
        <w:rPr>
          <w:rFonts w:asciiTheme="minorEastAsia" w:eastAsiaTheme="minorEastAsia" w:hAnsiTheme="minorEastAsia" w:hint="eastAsia"/>
          <w:sz w:val="28"/>
          <w:szCs w:val="28"/>
        </w:rPr>
        <w:t>%计收（外币换汇率按付汇当天的</w:t>
      </w:r>
      <w:r>
        <w:rPr>
          <w:rFonts w:asciiTheme="minorEastAsia" w:eastAsiaTheme="minorEastAsia" w:hAnsiTheme="minorEastAsia" w:hint="eastAsia"/>
          <w:sz w:val="28"/>
          <w:szCs w:val="28"/>
        </w:rPr>
        <w:t>中国</w:t>
      </w:r>
      <w:r w:rsidRPr="00870A94">
        <w:rPr>
          <w:rFonts w:asciiTheme="minorEastAsia" w:eastAsiaTheme="minorEastAsia" w:hAnsiTheme="minorEastAsia" w:hint="eastAsia"/>
          <w:sz w:val="28"/>
          <w:szCs w:val="28"/>
        </w:rPr>
        <w:t>银行牌价结算）</w:t>
      </w:r>
      <w:r>
        <w:rPr>
          <w:rFonts w:asciiTheme="minorEastAsia" w:eastAsiaTheme="minorEastAsia" w:hAnsiTheme="minorEastAsia" w:hint="eastAsia"/>
          <w:sz w:val="28"/>
          <w:szCs w:val="28"/>
        </w:rPr>
        <w:t>。</w:t>
      </w:r>
    </w:p>
    <w:p w:rsidR="0057665A" w:rsidRDefault="0057665A" w:rsidP="0057665A">
      <w:pPr>
        <w:spacing w:line="380" w:lineRule="exact"/>
        <w:ind w:leftChars="334" w:left="707" w:hangingChars="2" w:hanging="6"/>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2.每票代理费若低于2200元人民币则按2200元人民币计收。</w:t>
      </w:r>
    </w:p>
    <w:p w:rsidR="0057665A" w:rsidRPr="00870A94" w:rsidRDefault="0057665A" w:rsidP="0057665A">
      <w:pPr>
        <w:spacing w:line="380" w:lineRule="exact"/>
        <w:ind w:leftChars="334" w:left="707" w:hangingChars="2" w:hanging="6"/>
        <w:rPr>
          <w:rFonts w:asciiTheme="minorEastAsia" w:eastAsiaTheme="minorEastAsia" w:hAnsiTheme="minorEastAsia"/>
          <w:bCs/>
          <w:sz w:val="28"/>
          <w:szCs w:val="28"/>
        </w:rPr>
      </w:pPr>
      <w:r>
        <w:rPr>
          <w:rFonts w:asciiTheme="minorEastAsia" w:eastAsiaTheme="minorEastAsia" w:hAnsiTheme="minorEastAsia" w:hint="eastAsia"/>
          <w:sz w:val="28"/>
          <w:szCs w:val="28"/>
        </w:rPr>
        <w:t>3.履约保证金在协议期间不计利息。</w:t>
      </w:r>
    </w:p>
    <w:p w:rsidR="0057665A" w:rsidRPr="00870A94" w:rsidRDefault="0057665A" w:rsidP="0057665A">
      <w:pPr>
        <w:spacing w:line="380" w:lineRule="exact"/>
        <w:ind w:leftChars="-67" w:left="714" w:hangingChars="304" w:hanging="855"/>
        <w:rPr>
          <w:rFonts w:asciiTheme="minorEastAsia" w:eastAsiaTheme="minorEastAsia" w:hAnsiTheme="minorEastAsia"/>
          <w:b/>
          <w:bCs/>
          <w:sz w:val="28"/>
          <w:szCs w:val="28"/>
        </w:rPr>
      </w:pPr>
      <w:r w:rsidRPr="00870A94">
        <w:rPr>
          <w:rFonts w:asciiTheme="minorEastAsia" w:eastAsiaTheme="minorEastAsia" w:hAnsiTheme="minorEastAsia" w:hint="eastAsia"/>
          <w:b/>
          <w:bCs/>
          <w:sz w:val="28"/>
          <w:szCs w:val="28"/>
        </w:rPr>
        <w:t xml:space="preserve">    </w:t>
      </w:r>
    </w:p>
    <w:p w:rsidR="0057665A" w:rsidRPr="00870A94" w:rsidRDefault="0057665A" w:rsidP="0057665A">
      <w:pPr>
        <w:spacing w:line="380" w:lineRule="exact"/>
        <w:ind w:leftChars="-171" w:left="535" w:hangingChars="405" w:hanging="894"/>
        <w:rPr>
          <w:rFonts w:asciiTheme="minorEastAsia" w:eastAsiaTheme="minorEastAsia" w:hAnsiTheme="minorEastAsia"/>
          <w:b/>
          <w:bCs/>
          <w:sz w:val="22"/>
        </w:rPr>
      </w:pPr>
    </w:p>
    <w:p w:rsidR="0057665A" w:rsidRPr="00870A94" w:rsidRDefault="0057665A" w:rsidP="0057665A">
      <w:pPr>
        <w:spacing w:line="380" w:lineRule="exact"/>
        <w:ind w:leftChars="-171" w:left="535" w:hangingChars="405" w:hanging="894"/>
        <w:rPr>
          <w:rFonts w:asciiTheme="minorEastAsia" w:eastAsiaTheme="minorEastAsia" w:hAnsiTheme="minorEastAsia"/>
          <w:bCs/>
          <w:sz w:val="22"/>
        </w:rPr>
      </w:pPr>
      <w:r w:rsidRPr="00870A94">
        <w:rPr>
          <w:rFonts w:asciiTheme="minorEastAsia" w:eastAsiaTheme="minorEastAsia" w:hAnsiTheme="minorEastAsia" w:hint="eastAsia"/>
          <w:b/>
          <w:bCs/>
          <w:sz w:val="22"/>
        </w:rPr>
        <w:t xml:space="preserve"> </w:t>
      </w:r>
    </w:p>
    <w:p w:rsidR="0057665A" w:rsidRPr="00870A94" w:rsidRDefault="0057665A" w:rsidP="0057665A">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57665A" w:rsidRPr="00870A94" w:rsidRDefault="0057665A" w:rsidP="000C7AFE">
      <w:pPr>
        <w:spacing w:beforeLines="100"/>
        <w:ind w:rightChars="-10" w:right="-21"/>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报价供应商全称（公章）：</w:t>
      </w:r>
    </w:p>
    <w:p w:rsidR="0057665A" w:rsidRPr="00870A94" w:rsidRDefault="0057665A" w:rsidP="000C7AFE">
      <w:pPr>
        <w:spacing w:beforeLines="100"/>
        <w:ind w:rightChars="-10" w:right="-21"/>
        <w:rPr>
          <w:rFonts w:asciiTheme="minorEastAsia" w:eastAsiaTheme="minorEastAsia" w:hAnsiTheme="minorEastAsia"/>
          <w:sz w:val="28"/>
          <w:szCs w:val="28"/>
        </w:rPr>
      </w:pPr>
    </w:p>
    <w:p w:rsidR="0057665A" w:rsidRPr="00870A94" w:rsidRDefault="0057665A" w:rsidP="000C7AFE">
      <w:pPr>
        <w:spacing w:beforeLines="50"/>
        <w:ind w:right="-1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法定代表人或授权代表（签字或盖章）：</w:t>
      </w:r>
    </w:p>
    <w:p w:rsidR="0057665A" w:rsidRPr="00870A94" w:rsidRDefault="0057665A" w:rsidP="000C7AFE">
      <w:pPr>
        <w:spacing w:beforeLines="50"/>
        <w:ind w:right="-10"/>
        <w:rPr>
          <w:rFonts w:asciiTheme="minorEastAsia" w:eastAsiaTheme="minorEastAsia" w:hAnsiTheme="minorEastAsia"/>
          <w:sz w:val="28"/>
          <w:szCs w:val="28"/>
        </w:rPr>
      </w:pPr>
    </w:p>
    <w:p w:rsidR="0057665A" w:rsidRPr="00870A94" w:rsidRDefault="0057665A" w:rsidP="0057665A">
      <w:pPr>
        <w:spacing w:before="50"/>
        <w:rPr>
          <w:rFonts w:asciiTheme="minorEastAsia" w:eastAsiaTheme="minorEastAsia" w:hAnsiTheme="minorEastAsia"/>
          <w:sz w:val="28"/>
          <w:szCs w:val="28"/>
        </w:rPr>
      </w:pPr>
      <w:r w:rsidRPr="00870A94">
        <w:rPr>
          <w:rFonts w:asciiTheme="minorEastAsia" w:eastAsiaTheme="minorEastAsia" w:hAnsiTheme="minorEastAsia" w:hint="eastAsia"/>
          <w:sz w:val="28"/>
          <w:szCs w:val="28"/>
        </w:rPr>
        <w:t>日期：</w:t>
      </w:r>
    </w:p>
    <w:p w:rsidR="0057665A" w:rsidRPr="00870A94" w:rsidRDefault="0057665A" w:rsidP="0057665A">
      <w:pPr>
        <w:snapToGrid w:val="0"/>
        <w:spacing w:before="50" w:after="50" w:line="400" w:lineRule="exact"/>
        <w:ind w:rightChars="-389" w:right="-817"/>
        <w:rPr>
          <w:rFonts w:asciiTheme="minorEastAsia" w:eastAsiaTheme="minorEastAsia" w:hAnsiTheme="minorEastAsia"/>
          <w:sz w:val="30"/>
          <w:szCs w:val="30"/>
        </w:rPr>
        <w:sectPr w:rsidR="0057665A" w:rsidRPr="00870A94" w:rsidSect="00850C98">
          <w:pgSz w:w="11906" w:h="16838"/>
          <w:pgMar w:top="1474" w:right="1797" w:bottom="1247" w:left="1558" w:header="851" w:footer="851" w:gutter="0"/>
          <w:cols w:space="720"/>
          <w:titlePg/>
          <w:docGrid w:linePitch="312"/>
        </w:sectPr>
      </w:pPr>
    </w:p>
    <w:p w:rsidR="0057665A" w:rsidRPr="00870A94" w:rsidRDefault="0057665A" w:rsidP="0057665A">
      <w:pPr>
        <w:pStyle w:val="a9"/>
        <w:snapToGrid w:val="0"/>
        <w:spacing w:beforeLines="0" w:afterLines="0" w:line="240" w:lineRule="auto"/>
        <w:rPr>
          <w:rFonts w:asciiTheme="minorEastAsia" w:eastAsiaTheme="minorEastAsia" w:hAnsiTheme="minorEastAsia"/>
          <w:sz w:val="30"/>
          <w:szCs w:val="30"/>
        </w:rPr>
      </w:pPr>
    </w:p>
    <w:p w:rsidR="007D3443" w:rsidRPr="0057665A" w:rsidRDefault="007D3443" w:rsidP="0057665A">
      <w:pPr>
        <w:rPr>
          <w:szCs w:val="30"/>
        </w:rPr>
      </w:pPr>
    </w:p>
    <w:sectPr w:rsidR="007D3443" w:rsidRPr="0057665A" w:rsidSect="00B94097">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785" w:rsidRDefault="00DB1785">
      <w:r>
        <w:separator/>
      </w:r>
    </w:p>
  </w:endnote>
  <w:endnote w:type="continuationSeparator" w:id="1">
    <w:p w:rsidR="00DB1785" w:rsidRDefault="00DB17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0C7AFE">
    <w:pPr>
      <w:pStyle w:val="afe"/>
      <w:jc w:val="right"/>
    </w:pPr>
    <w:fldSimple w:instr=" PAGE   \* MERGEFORMAT ">
      <w:r w:rsidR="00AD34F1" w:rsidRPr="00AD34F1">
        <w:rPr>
          <w:noProof/>
          <w:lang w:val="zh-CN"/>
        </w:rPr>
        <w:t>2</w:t>
      </w:r>
    </w:fldSimple>
  </w:p>
  <w:p w:rsidR="0057665A" w:rsidRDefault="0057665A">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0C7AFE">
    <w:pPr>
      <w:pStyle w:val="afe"/>
      <w:framePr w:h="0" w:wrap="around" w:vAnchor="text" w:hAnchor="margin" w:xAlign="right" w:y="1"/>
      <w:rPr>
        <w:rStyle w:val="aff2"/>
      </w:rPr>
    </w:pPr>
    <w:r>
      <w:fldChar w:fldCharType="begin"/>
    </w:r>
    <w:r w:rsidR="0057665A">
      <w:rPr>
        <w:rStyle w:val="aff2"/>
      </w:rPr>
      <w:instrText xml:space="preserve">PAGE  </w:instrText>
    </w:r>
    <w:r>
      <w:fldChar w:fldCharType="end"/>
    </w:r>
  </w:p>
  <w:p w:rsidR="0057665A" w:rsidRDefault="0057665A">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0C7AFE">
    <w:pPr>
      <w:pStyle w:val="afe"/>
      <w:framePr w:h="0" w:wrap="around" w:vAnchor="text" w:hAnchor="margin" w:xAlign="right" w:y="1"/>
      <w:rPr>
        <w:rStyle w:val="aff2"/>
      </w:rPr>
    </w:pPr>
    <w:r>
      <w:fldChar w:fldCharType="begin"/>
    </w:r>
    <w:r w:rsidR="0057665A">
      <w:rPr>
        <w:rStyle w:val="aff2"/>
      </w:rPr>
      <w:instrText xml:space="preserve">PAGE  </w:instrText>
    </w:r>
    <w:r>
      <w:fldChar w:fldCharType="separate"/>
    </w:r>
    <w:r w:rsidR="00AD34F1">
      <w:rPr>
        <w:rStyle w:val="aff2"/>
        <w:noProof/>
      </w:rPr>
      <w:t>8</w:t>
    </w:r>
    <w:r>
      <w:fldChar w:fldCharType="end"/>
    </w:r>
  </w:p>
  <w:p w:rsidR="0057665A" w:rsidRDefault="0057665A">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0C7AFE">
    <w:pPr>
      <w:pStyle w:val="afe"/>
      <w:framePr w:h="0" w:wrap="around" w:vAnchor="text" w:hAnchor="margin" w:xAlign="outside" w:y="1"/>
      <w:rPr>
        <w:rStyle w:val="aff2"/>
      </w:rPr>
    </w:pPr>
    <w:r>
      <w:fldChar w:fldCharType="begin"/>
    </w:r>
    <w:r w:rsidR="0057665A">
      <w:rPr>
        <w:rStyle w:val="aff2"/>
      </w:rPr>
      <w:instrText xml:space="preserve">PAGE  </w:instrText>
    </w:r>
    <w:r>
      <w:fldChar w:fldCharType="end"/>
    </w:r>
  </w:p>
  <w:p w:rsidR="0057665A" w:rsidRDefault="0057665A">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0C7AFE">
    <w:pPr>
      <w:pStyle w:val="afe"/>
      <w:ind w:firstLineChars="100" w:firstLine="180"/>
      <w:jc w:val="right"/>
    </w:pPr>
    <w:r>
      <w:fldChar w:fldCharType="begin"/>
    </w:r>
    <w:r w:rsidR="0057665A">
      <w:rPr>
        <w:rStyle w:val="aff2"/>
      </w:rPr>
      <w:instrText xml:space="preserve"> PAGE </w:instrText>
    </w:r>
    <w:r>
      <w:fldChar w:fldCharType="separate"/>
    </w:r>
    <w:r w:rsidR="00AD34F1">
      <w:rPr>
        <w:rStyle w:val="aff2"/>
        <w:noProof/>
      </w:rPr>
      <w:t>31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57665A">
    <w:pPr>
      <w:pStyle w:val="afe"/>
      <w:jc w:val="right"/>
    </w:pPr>
    <w:r>
      <w:rPr>
        <w:rFonts w:hint="eastAsia"/>
      </w:rPr>
      <w:t xml:space="preserve">                                                                             </w:t>
    </w:r>
    <w:r w:rsidR="000C7AFE">
      <w:fldChar w:fldCharType="begin"/>
    </w:r>
    <w:r>
      <w:rPr>
        <w:rStyle w:val="aff2"/>
      </w:rPr>
      <w:instrText xml:space="preserve"> PAGE </w:instrText>
    </w:r>
    <w:r w:rsidR="000C7AFE">
      <w:fldChar w:fldCharType="separate"/>
    </w:r>
    <w:r w:rsidR="00AD34F1">
      <w:rPr>
        <w:rStyle w:val="aff2"/>
        <w:noProof/>
      </w:rPr>
      <w:t>37</w:t>
    </w:r>
    <w:r w:rsidR="000C7AFE">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C7AF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0C7AFE">
      <w:rPr>
        <w:rFonts w:ascii="宋体" w:hAnsi="宋体"/>
        <w:sz w:val="28"/>
        <w:szCs w:val="28"/>
      </w:rPr>
      <w:fldChar w:fldCharType="begin"/>
    </w:r>
    <w:r>
      <w:rPr>
        <w:rStyle w:val="aff2"/>
        <w:rFonts w:ascii="宋体" w:hAnsi="宋体"/>
        <w:sz w:val="28"/>
        <w:szCs w:val="28"/>
      </w:rPr>
      <w:instrText xml:space="preserve">PAGE  </w:instrText>
    </w:r>
    <w:r w:rsidR="000C7AFE">
      <w:rPr>
        <w:rFonts w:ascii="宋体" w:hAnsi="宋体"/>
        <w:sz w:val="28"/>
        <w:szCs w:val="28"/>
      </w:rPr>
      <w:fldChar w:fldCharType="separate"/>
    </w:r>
    <w:r w:rsidR="00AD34F1">
      <w:rPr>
        <w:rStyle w:val="aff2"/>
        <w:rFonts w:ascii="宋体" w:hAnsi="宋体"/>
        <w:noProof/>
        <w:sz w:val="28"/>
        <w:szCs w:val="28"/>
      </w:rPr>
      <w:t>38</w:t>
    </w:r>
    <w:r w:rsidR="000C7AFE">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785" w:rsidRDefault="00DB1785">
      <w:r>
        <w:separator/>
      </w:r>
    </w:p>
  </w:footnote>
  <w:footnote w:type="continuationSeparator" w:id="1">
    <w:p w:rsidR="00DB1785" w:rsidRDefault="00DB1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57665A"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57665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5A" w:rsidRDefault="0057665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0CC"/>
    <w:rsid w:val="00050B4B"/>
    <w:rsid w:val="000734F8"/>
    <w:rsid w:val="000759FE"/>
    <w:rsid w:val="00076C8C"/>
    <w:rsid w:val="00077BEF"/>
    <w:rsid w:val="00093376"/>
    <w:rsid w:val="0009453F"/>
    <w:rsid w:val="000A25C0"/>
    <w:rsid w:val="000A7AA5"/>
    <w:rsid w:val="000B1F17"/>
    <w:rsid w:val="000B3730"/>
    <w:rsid w:val="000C5EC0"/>
    <w:rsid w:val="000C66EB"/>
    <w:rsid w:val="000C7AFE"/>
    <w:rsid w:val="000D09F3"/>
    <w:rsid w:val="000D1A1B"/>
    <w:rsid w:val="000D2AC7"/>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1F63"/>
    <w:rsid w:val="00154671"/>
    <w:rsid w:val="0016100C"/>
    <w:rsid w:val="001633CD"/>
    <w:rsid w:val="0016756D"/>
    <w:rsid w:val="0017210A"/>
    <w:rsid w:val="00172A27"/>
    <w:rsid w:val="00173768"/>
    <w:rsid w:val="00173C86"/>
    <w:rsid w:val="0017633C"/>
    <w:rsid w:val="0018068A"/>
    <w:rsid w:val="0018343C"/>
    <w:rsid w:val="00190DB3"/>
    <w:rsid w:val="00192F60"/>
    <w:rsid w:val="00196EF2"/>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325A"/>
    <w:rsid w:val="002B446C"/>
    <w:rsid w:val="002C271D"/>
    <w:rsid w:val="002C2DA2"/>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4FD7"/>
    <w:rsid w:val="0031658F"/>
    <w:rsid w:val="00317865"/>
    <w:rsid w:val="00320616"/>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94240"/>
    <w:rsid w:val="003A3D36"/>
    <w:rsid w:val="003A4F47"/>
    <w:rsid w:val="003A6B17"/>
    <w:rsid w:val="003B620E"/>
    <w:rsid w:val="003C31A9"/>
    <w:rsid w:val="003C490E"/>
    <w:rsid w:val="003D0438"/>
    <w:rsid w:val="003D11A8"/>
    <w:rsid w:val="003D1DAA"/>
    <w:rsid w:val="003D3768"/>
    <w:rsid w:val="003E1FCA"/>
    <w:rsid w:val="003E55BF"/>
    <w:rsid w:val="003E5DD0"/>
    <w:rsid w:val="003E5DDF"/>
    <w:rsid w:val="003F49CC"/>
    <w:rsid w:val="003F5971"/>
    <w:rsid w:val="003F6CB3"/>
    <w:rsid w:val="00400BF4"/>
    <w:rsid w:val="0040314D"/>
    <w:rsid w:val="0041332B"/>
    <w:rsid w:val="004149FA"/>
    <w:rsid w:val="00415E66"/>
    <w:rsid w:val="00416B76"/>
    <w:rsid w:val="0041757B"/>
    <w:rsid w:val="00417A8E"/>
    <w:rsid w:val="00421E5B"/>
    <w:rsid w:val="00422904"/>
    <w:rsid w:val="0042382B"/>
    <w:rsid w:val="00432D5C"/>
    <w:rsid w:val="00442746"/>
    <w:rsid w:val="00445479"/>
    <w:rsid w:val="00445488"/>
    <w:rsid w:val="00451D2C"/>
    <w:rsid w:val="00454BFF"/>
    <w:rsid w:val="0045740D"/>
    <w:rsid w:val="00471FD1"/>
    <w:rsid w:val="004841F5"/>
    <w:rsid w:val="00484499"/>
    <w:rsid w:val="00485723"/>
    <w:rsid w:val="00490EB5"/>
    <w:rsid w:val="004914E9"/>
    <w:rsid w:val="00491FCE"/>
    <w:rsid w:val="004921EC"/>
    <w:rsid w:val="00492798"/>
    <w:rsid w:val="004A08CE"/>
    <w:rsid w:val="004A2E87"/>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C95"/>
    <w:rsid w:val="0056314A"/>
    <w:rsid w:val="0056321B"/>
    <w:rsid w:val="00566616"/>
    <w:rsid w:val="00566B86"/>
    <w:rsid w:val="0057665A"/>
    <w:rsid w:val="00581FDE"/>
    <w:rsid w:val="005900F9"/>
    <w:rsid w:val="00592BCB"/>
    <w:rsid w:val="005935FA"/>
    <w:rsid w:val="0059747C"/>
    <w:rsid w:val="00597715"/>
    <w:rsid w:val="005A147B"/>
    <w:rsid w:val="005A27BC"/>
    <w:rsid w:val="005A282E"/>
    <w:rsid w:val="005B6D4F"/>
    <w:rsid w:val="005C48E2"/>
    <w:rsid w:val="005D07A0"/>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C57"/>
    <w:rsid w:val="00644D7C"/>
    <w:rsid w:val="00651B7D"/>
    <w:rsid w:val="00653678"/>
    <w:rsid w:val="0065503E"/>
    <w:rsid w:val="00657DAB"/>
    <w:rsid w:val="00667F3C"/>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3241"/>
    <w:rsid w:val="00705B17"/>
    <w:rsid w:val="00710001"/>
    <w:rsid w:val="00710316"/>
    <w:rsid w:val="00716655"/>
    <w:rsid w:val="00720E19"/>
    <w:rsid w:val="00722B1C"/>
    <w:rsid w:val="00724974"/>
    <w:rsid w:val="007259E2"/>
    <w:rsid w:val="00725FCC"/>
    <w:rsid w:val="00727DFF"/>
    <w:rsid w:val="00731369"/>
    <w:rsid w:val="00731B88"/>
    <w:rsid w:val="00741FD9"/>
    <w:rsid w:val="00746BD7"/>
    <w:rsid w:val="00750813"/>
    <w:rsid w:val="00750EC8"/>
    <w:rsid w:val="00753852"/>
    <w:rsid w:val="007701B0"/>
    <w:rsid w:val="007717B0"/>
    <w:rsid w:val="00780816"/>
    <w:rsid w:val="00787485"/>
    <w:rsid w:val="007925A6"/>
    <w:rsid w:val="007A0AE6"/>
    <w:rsid w:val="007A2B9A"/>
    <w:rsid w:val="007A46E6"/>
    <w:rsid w:val="007B008C"/>
    <w:rsid w:val="007B1751"/>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45087"/>
    <w:rsid w:val="0084531A"/>
    <w:rsid w:val="00850C98"/>
    <w:rsid w:val="0086365D"/>
    <w:rsid w:val="008705BF"/>
    <w:rsid w:val="008737AC"/>
    <w:rsid w:val="008754A9"/>
    <w:rsid w:val="008A15D0"/>
    <w:rsid w:val="008A2542"/>
    <w:rsid w:val="008A6B66"/>
    <w:rsid w:val="008A7255"/>
    <w:rsid w:val="008B627E"/>
    <w:rsid w:val="008C3A7C"/>
    <w:rsid w:val="008C5F81"/>
    <w:rsid w:val="008D07B6"/>
    <w:rsid w:val="008D3883"/>
    <w:rsid w:val="008D5221"/>
    <w:rsid w:val="008E0A24"/>
    <w:rsid w:val="008E242E"/>
    <w:rsid w:val="008E50EC"/>
    <w:rsid w:val="008F6CF7"/>
    <w:rsid w:val="00910085"/>
    <w:rsid w:val="00913787"/>
    <w:rsid w:val="00924119"/>
    <w:rsid w:val="00924811"/>
    <w:rsid w:val="00934DA3"/>
    <w:rsid w:val="00935901"/>
    <w:rsid w:val="00937210"/>
    <w:rsid w:val="00945BDE"/>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B0CCD"/>
    <w:rsid w:val="009B1B67"/>
    <w:rsid w:val="009B1FAA"/>
    <w:rsid w:val="009B3701"/>
    <w:rsid w:val="009B4950"/>
    <w:rsid w:val="009B57B8"/>
    <w:rsid w:val="009C1FA5"/>
    <w:rsid w:val="009C2335"/>
    <w:rsid w:val="009C6448"/>
    <w:rsid w:val="009D11B9"/>
    <w:rsid w:val="009D54B0"/>
    <w:rsid w:val="009E24E1"/>
    <w:rsid w:val="009E6ECF"/>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776D6"/>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34F1"/>
    <w:rsid w:val="00AD461B"/>
    <w:rsid w:val="00AD5B04"/>
    <w:rsid w:val="00AE5077"/>
    <w:rsid w:val="00AF1324"/>
    <w:rsid w:val="00AF360C"/>
    <w:rsid w:val="00AF43E9"/>
    <w:rsid w:val="00B020F4"/>
    <w:rsid w:val="00B02A76"/>
    <w:rsid w:val="00B038B0"/>
    <w:rsid w:val="00B049F4"/>
    <w:rsid w:val="00B10E08"/>
    <w:rsid w:val="00B200D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408D"/>
    <w:rsid w:val="00B94097"/>
    <w:rsid w:val="00B9465F"/>
    <w:rsid w:val="00B948C2"/>
    <w:rsid w:val="00BA7C5F"/>
    <w:rsid w:val="00BB33A6"/>
    <w:rsid w:val="00BB3853"/>
    <w:rsid w:val="00BB4356"/>
    <w:rsid w:val="00BB4FB1"/>
    <w:rsid w:val="00BB7BF3"/>
    <w:rsid w:val="00BC0D1F"/>
    <w:rsid w:val="00BD156B"/>
    <w:rsid w:val="00BF1BD7"/>
    <w:rsid w:val="00BF49B2"/>
    <w:rsid w:val="00BF5F0A"/>
    <w:rsid w:val="00C02281"/>
    <w:rsid w:val="00C030EA"/>
    <w:rsid w:val="00C04C1C"/>
    <w:rsid w:val="00C14FEC"/>
    <w:rsid w:val="00C26B9B"/>
    <w:rsid w:val="00C424AF"/>
    <w:rsid w:val="00C4531E"/>
    <w:rsid w:val="00C522F9"/>
    <w:rsid w:val="00C55F5F"/>
    <w:rsid w:val="00C5624A"/>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C3841"/>
    <w:rsid w:val="00CC3B12"/>
    <w:rsid w:val="00CC6FF1"/>
    <w:rsid w:val="00CD0C5E"/>
    <w:rsid w:val="00CD6334"/>
    <w:rsid w:val="00CE57A0"/>
    <w:rsid w:val="00CF2DDC"/>
    <w:rsid w:val="00D005EE"/>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D2A"/>
    <w:rsid w:val="00D75F86"/>
    <w:rsid w:val="00D774D5"/>
    <w:rsid w:val="00D92DD4"/>
    <w:rsid w:val="00D9407A"/>
    <w:rsid w:val="00D94BF5"/>
    <w:rsid w:val="00DA1654"/>
    <w:rsid w:val="00DB1785"/>
    <w:rsid w:val="00DB2361"/>
    <w:rsid w:val="00DC21F4"/>
    <w:rsid w:val="00DC314B"/>
    <w:rsid w:val="00DC593F"/>
    <w:rsid w:val="00DC6120"/>
    <w:rsid w:val="00DD1C75"/>
    <w:rsid w:val="00DD6A4E"/>
    <w:rsid w:val="00DD709C"/>
    <w:rsid w:val="00DE0880"/>
    <w:rsid w:val="00DE311E"/>
    <w:rsid w:val="00DE5E98"/>
    <w:rsid w:val="00DF3459"/>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57856"/>
    <w:rsid w:val="00E67276"/>
    <w:rsid w:val="00E74BFC"/>
    <w:rsid w:val="00E76DA2"/>
    <w:rsid w:val="00E814CD"/>
    <w:rsid w:val="00E835AE"/>
    <w:rsid w:val="00E925BE"/>
    <w:rsid w:val="00EA0363"/>
    <w:rsid w:val="00EA5C82"/>
    <w:rsid w:val="00EA6E57"/>
    <w:rsid w:val="00EA733D"/>
    <w:rsid w:val="00EB2406"/>
    <w:rsid w:val="00EC1AAE"/>
    <w:rsid w:val="00EC36C3"/>
    <w:rsid w:val="00EC753A"/>
    <w:rsid w:val="00ED1845"/>
    <w:rsid w:val="00ED1A2F"/>
    <w:rsid w:val="00ED562B"/>
    <w:rsid w:val="00ED7C80"/>
    <w:rsid w:val="00EE5E66"/>
    <w:rsid w:val="00EF00AD"/>
    <w:rsid w:val="00EF0235"/>
    <w:rsid w:val="00EF2CF6"/>
    <w:rsid w:val="00EF48DB"/>
    <w:rsid w:val="00EF658C"/>
    <w:rsid w:val="00F01119"/>
    <w:rsid w:val="00F0336A"/>
    <w:rsid w:val="00F06FAC"/>
    <w:rsid w:val="00F14F78"/>
    <w:rsid w:val="00F21DB7"/>
    <w:rsid w:val="00F273D1"/>
    <w:rsid w:val="00F27CA5"/>
    <w:rsid w:val="00F33991"/>
    <w:rsid w:val="00F35DE9"/>
    <w:rsid w:val="00F36C68"/>
    <w:rsid w:val="00F37D65"/>
    <w:rsid w:val="00F40B7F"/>
    <w:rsid w:val="00F40F6F"/>
    <w:rsid w:val="00F42780"/>
    <w:rsid w:val="00F44B20"/>
    <w:rsid w:val="00F47C26"/>
    <w:rsid w:val="00F511E0"/>
    <w:rsid w:val="00F60E66"/>
    <w:rsid w:val="00F60F8F"/>
    <w:rsid w:val="00F67CF4"/>
    <w:rsid w:val="00F75007"/>
    <w:rsid w:val="00F83FC3"/>
    <w:rsid w:val="00F91BE2"/>
    <w:rsid w:val="00FA0B4F"/>
    <w:rsid w:val="00FA147E"/>
    <w:rsid w:val="00FA364E"/>
    <w:rsid w:val="00FA6F07"/>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EA9A3-03F3-400E-A281-9069FF9A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9504</Words>
  <Characters>9790</Characters>
  <Application>Microsoft Office Word</Application>
  <DocSecurity>0</DocSecurity>
  <Lines>815</Lines>
  <Paragraphs>643</Paragraphs>
  <ScaleCrop>false</ScaleCrop>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2015-06-02T03:10:00Z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