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2" w:rsidRDefault="002D0E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温州医科大学</w:t>
      </w:r>
      <w:r w:rsidR="00A26350">
        <w:rPr>
          <w:rFonts w:hint="eastAsia"/>
          <w:b/>
          <w:sz w:val="36"/>
          <w:szCs w:val="36"/>
        </w:rPr>
        <w:t>部门自行采购</w:t>
      </w:r>
      <w:r>
        <w:rPr>
          <w:rFonts w:hint="eastAsia"/>
          <w:b/>
          <w:sz w:val="36"/>
          <w:szCs w:val="36"/>
        </w:rPr>
        <w:t>物资验收报告</w:t>
      </w:r>
      <w:r w:rsidR="00A26350">
        <w:rPr>
          <w:rFonts w:hint="eastAsia"/>
          <w:b/>
          <w:sz w:val="36"/>
          <w:szCs w:val="36"/>
        </w:rPr>
        <w:t xml:space="preserve"> </w:t>
      </w:r>
      <w:r w:rsidR="00A26350">
        <w:rPr>
          <w:b/>
          <w:sz w:val="36"/>
          <w:szCs w:val="36"/>
        </w:rPr>
        <w:t xml:space="preserve">  </w:t>
      </w:r>
      <w:r>
        <w:rPr>
          <w:rFonts w:hint="eastAsia"/>
          <w:b/>
          <w:sz w:val="18"/>
          <w:szCs w:val="18"/>
        </w:rPr>
        <w:t>验收单编号：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766"/>
        <w:gridCol w:w="1077"/>
        <w:gridCol w:w="852"/>
        <w:gridCol w:w="1623"/>
        <w:gridCol w:w="16"/>
        <w:gridCol w:w="447"/>
        <w:gridCol w:w="1209"/>
        <w:gridCol w:w="251"/>
        <w:gridCol w:w="850"/>
        <w:gridCol w:w="2465"/>
      </w:tblGrid>
      <w:tr w:rsidR="006907A2">
        <w:trPr>
          <w:cantSplit/>
          <w:trHeight w:hRule="exact" w:val="369"/>
          <w:jc w:val="center"/>
        </w:trPr>
        <w:tc>
          <w:tcPr>
            <w:tcW w:w="1082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6907A2" w:rsidRDefault="002D0EA6">
            <w:pPr>
              <w:spacing w:line="300" w:lineRule="exact"/>
              <w:ind w:rightChars="-50" w:right="-12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设备描述</w:t>
            </w:r>
          </w:p>
        </w:tc>
      </w:tr>
      <w:tr w:rsidR="006907A2" w:rsidTr="000C6BDD">
        <w:trPr>
          <w:cantSplit/>
          <w:trHeight w:val="600"/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</w:pPr>
            <w:r>
              <w:br w:type="page"/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物资名称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0EA6" w:rsidRPr="002D0EA6" w:rsidRDefault="002D0EA6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</w:tr>
      <w:tr w:rsidR="006907A2" w:rsidTr="000C6BDD">
        <w:trPr>
          <w:cantSplit/>
          <w:trHeight w:val="600"/>
          <w:jc w:val="center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数量（单位）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2D0EA6">
            <w:pPr>
              <w:spacing w:line="300" w:lineRule="exact"/>
              <w:ind w:rightChars="-50" w:right="-120"/>
              <w:jc w:val="center"/>
            </w:pPr>
            <w:r w:rsidRPr="002D0EA6">
              <w:rPr>
                <w:rFonts w:hint="eastAsia"/>
              </w:rPr>
              <w:t>*</w:t>
            </w:r>
            <w:r w:rsidRPr="002D0EA6">
              <w:rPr>
                <w:rFonts w:hint="eastAsia"/>
              </w:rPr>
              <w:t>型号规格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</w:tr>
      <w:tr w:rsidR="006907A2" w:rsidTr="006162D2">
        <w:trPr>
          <w:cantSplit/>
          <w:trHeight w:val="579"/>
          <w:jc w:val="center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设备序列号</w:t>
            </w:r>
          </w:p>
        </w:tc>
        <w:tc>
          <w:tcPr>
            <w:tcW w:w="8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</w:pPr>
          </w:p>
        </w:tc>
      </w:tr>
      <w:tr w:rsidR="006907A2" w:rsidTr="000C6BDD">
        <w:trPr>
          <w:cantSplit/>
          <w:trHeight w:val="600"/>
          <w:jc w:val="center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  <w:rPr>
                <w:spacing w:val="20"/>
              </w:rPr>
            </w:pPr>
            <w:r>
              <w:rPr>
                <w:rFonts w:hint="eastAsia"/>
              </w:rPr>
              <w:t>出厂日期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leftChars="-50" w:left="-120" w:rightChars="-50" w:right="-120"/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2D0EA6">
            <w:pPr>
              <w:spacing w:line="300" w:lineRule="exact"/>
              <w:ind w:leftChars="-50" w:left="-120" w:rightChars="-50" w:right="-120" w:firstLineChars="50" w:firstLine="120"/>
              <w:jc w:val="center"/>
            </w:pPr>
            <w:r w:rsidRPr="002D0EA6">
              <w:rPr>
                <w:rFonts w:hint="eastAsia"/>
              </w:rPr>
              <w:t>*</w:t>
            </w:r>
            <w:r w:rsidRPr="002D0EA6">
              <w:rPr>
                <w:rFonts w:hint="eastAsia"/>
              </w:rPr>
              <w:t>保修期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</w:tr>
      <w:tr w:rsidR="000C6BDD" w:rsidTr="000C6BDD">
        <w:trPr>
          <w:cantSplit/>
          <w:trHeight w:val="513"/>
          <w:jc w:val="center"/>
        </w:trPr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6BDD" w:rsidRDefault="000C6BDD">
            <w:pPr>
              <w:spacing w:line="300" w:lineRule="exact"/>
              <w:ind w:leftChars="-50" w:left="-120" w:rightChars="-50" w:right="-120"/>
              <w:jc w:val="center"/>
              <w:rPr>
                <w:spacing w:val="20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使用部门</w:t>
            </w:r>
          </w:p>
        </w:tc>
        <w:tc>
          <w:tcPr>
            <w:tcW w:w="8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BDD" w:rsidRPr="002D0EA6" w:rsidRDefault="000C6BDD" w:rsidP="000C6BDD">
            <w:pPr>
              <w:spacing w:line="300" w:lineRule="exact"/>
              <w:ind w:rightChars="-50" w:right="-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处、部门、学院：</w:t>
            </w:r>
            <w:r w:rsidRPr="002D0EA6">
              <w:rPr>
                <w:rFonts w:ascii="宋体" w:hAnsi="宋体"/>
              </w:rPr>
              <w:t xml:space="preserve"> </w:t>
            </w:r>
          </w:p>
        </w:tc>
      </w:tr>
      <w:tr w:rsidR="000C6BDD" w:rsidTr="000C6BDD">
        <w:trPr>
          <w:cantSplit/>
          <w:trHeight w:val="617"/>
          <w:jc w:val="center"/>
        </w:trPr>
        <w:tc>
          <w:tcPr>
            <w:tcW w:w="203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BDD" w:rsidRDefault="000C6BDD">
            <w:pPr>
              <w:spacing w:line="300" w:lineRule="exact"/>
              <w:ind w:leftChars="-50" w:left="-120" w:rightChars="-50" w:right="-120"/>
              <w:jc w:val="center"/>
            </w:pPr>
          </w:p>
        </w:tc>
        <w:tc>
          <w:tcPr>
            <w:tcW w:w="8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BDD" w:rsidRPr="002D0EA6" w:rsidRDefault="000C6BDD">
            <w:pPr>
              <w:spacing w:line="300" w:lineRule="exact"/>
              <w:ind w:rightChars="-50" w:right="-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▲科室：</w:t>
            </w:r>
          </w:p>
        </w:tc>
      </w:tr>
      <w:tr w:rsidR="006907A2" w:rsidTr="00855F6F">
        <w:trPr>
          <w:cantSplit/>
          <w:trHeight w:val="599"/>
          <w:jc w:val="center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</w:pPr>
            <w:r>
              <w:rPr>
                <w:rFonts w:hint="eastAsia"/>
              </w:rPr>
              <w:t>*</w:t>
            </w:r>
            <w:r w:rsidR="002100C1">
              <w:rPr>
                <w:rFonts w:hint="eastAsia"/>
              </w:rPr>
              <w:t>存放</w:t>
            </w:r>
            <w:r>
              <w:rPr>
                <w:rFonts w:hint="eastAsia"/>
              </w:rPr>
              <w:t>地点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</w:pP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2D0EA6">
            <w:pPr>
              <w:spacing w:line="300" w:lineRule="exact"/>
              <w:ind w:rightChars="-50" w:right="-120" w:firstLineChars="100" w:firstLine="240"/>
            </w:pPr>
            <w:r w:rsidRPr="002D0EA6">
              <w:rPr>
                <w:rFonts w:hint="eastAsia"/>
              </w:rPr>
              <w:t>验收</w:t>
            </w:r>
            <w:r w:rsidR="002100C1">
              <w:rPr>
                <w:rFonts w:hint="eastAsia"/>
              </w:rPr>
              <w:t>日期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</w:pPr>
          </w:p>
        </w:tc>
      </w:tr>
      <w:tr w:rsidR="006907A2" w:rsidTr="00855F6F">
        <w:trPr>
          <w:cantSplit/>
          <w:trHeight w:val="551"/>
          <w:jc w:val="center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 w:rsidP="00855F6F">
            <w:pPr>
              <w:spacing w:line="300" w:lineRule="exact"/>
              <w:ind w:leftChars="-50" w:left="-120" w:rightChars="-50" w:right="-120"/>
              <w:jc w:val="center"/>
            </w:pPr>
            <w:r>
              <w:rPr>
                <w:rFonts w:hint="eastAsia"/>
                <w:spacing w:val="20"/>
              </w:rPr>
              <w:t>单价</w:t>
            </w:r>
            <w:r>
              <w:rPr>
                <w:rFonts w:hint="eastAsia"/>
              </w:rPr>
              <w:t>（合同价）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2D0EA6">
            <w:pPr>
              <w:spacing w:line="300" w:lineRule="exact"/>
              <w:ind w:leftChars="-50" w:left="-120" w:rightChars="-50" w:right="-120"/>
              <w:jc w:val="center"/>
            </w:pPr>
            <w:r w:rsidRPr="002D0EA6">
              <w:rPr>
                <w:rFonts w:hint="eastAsia"/>
              </w:rPr>
              <w:t>总价（元）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</w:pPr>
          </w:p>
        </w:tc>
      </w:tr>
      <w:tr w:rsidR="006907A2" w:rsidTr="00855F6F">
        <w:trPr>
          <w:cantSplit/>
          <w:trHeight w:hRule="exact" w:val="585"/>
          <w:jc w:val="center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*</w:t>
            </w:r>
            <w:r>
              <w:rPr>
                <w:rFonts w:hint="eastAsia"/>
                <w:spacing w:val="20"/>
              </w:rPr>
              <w:t>制造商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7A2" w:rsidRPr="002D0EA6" w:rsidRDefault="002D0EA6">
            <w:pPr>
              <w:spacing w:line="300" w:lineRule="exact"/>
              <w:ind w:rightChars="-50" w:right="-120" w:firstLineChars="100" w:firstLine="280"/>
            </w:pPr>
            <w:r w:rsidRPr="002D0EA6">
              <w:rPr>
                <w:rFonts w:hint="eastAsia"/>
                <w:spacing w:val="20"/>
              </w:rPr>
              <w:t>*</w:t>
            </w:r>
            <w:r w:rsidR="002100C1">
              <w:rPr>
                <w:rFonts w:hint="eastAsia"/>
                <w:spacing w:val="20"/>
              </w:rPr>
              <w:t>销售商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7A2" w:rsidRPr="002D0EA6" w:rsidRDefault="006907A2">
            <w:pPr>
              <w:spacing w:line="300" w:lineRule="exact"/>
              <w:ind w:rightChars="-50" w:right="-120"/>
              <w:rPr>
                <w:rFonts w:ascii="宋体" w:hAnsi="宋体"/>
              </w:rPr>
            </w:pPr>
          </w:p>
        </w:tc>
      </w:tr>
      <w:tr w:rsidR="006907A2">
        <w:trPr>
          <w:cantSplit/>
          <w:trHeight w:val="366"/>
          <w:jc w:val="center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 w:firstLineChars="50" w:firstLine="12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开箱情况说明</w:t>
            </w:r>
          </w:p>
        </w:tc>
      </w:tr>
      <w:tr w:rsidR="006907A2" w:rsidTr="000C6BDD">
        <w:trPr>
          <w:cantSplit/>
          <w:trHeight w:val="420"/>
          <w:jc w:val="center"/>
        </w:trPr>
        <w:tc>
          <w:tcPr>
            <w:tcW w:w="560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rightChars="-50" w:right="-12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外包装类型：□纸、□木、□其他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rightChars="-50" w:right="-12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装箱清单：□有、□无</w:t>
            </w:r>
          </w:p>
        </w:tc>
      </w:tr>
      <w:tr w:rsidR="006907A2">
        <w:trPr>
          <w:cantSplit/>
          <w:trHeight w:val="420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7A2" w:rsidRDefault="002D0EA6">
            <w:pPr>
              <w:spacing w:line="300" w:lineRule="exact"/>
              <w:ind w:leftChars="-50" w:left="-120" w:rightChars="-50" w:right="-120" w:firstLineChars="50" w:firstLine="12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外包装是否完好：□是、□否（受损情况：）</w:t>
            </w:r>
          </w:p>
        </w:tc>
      </w:tr>
      <w:tr w:rsidR="006907A2" w:rsidTr="00855F6F">
        <w:trPr>
          <w:cantSplit/>
          <w:trHeight w:val="415"/>
          <w:jc w:val="center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907A2" w:rsidRDefault="002D0EA6">
            <w:pPr>
              <w:spacing w:line="300" w:lineRule="exact"/>
              <w:ind w:leftChars="-50" w:left="-120" w:rightChars="-50" w:right="-120" w:firstLineChars="50" w:firstLine="120"/>
            </w:pPr>
            <w:r>
              <w:rPr>
                <w:rFonts w:hint="eastAsia"/>
              </w:rPr>
              <w:t>主要附件及技术资料：齐全</w:t>
            </w:r>
          </w:p>
        </w:tc>
      </w:tr>
      <w:tr w:rsidR="006907A2">
        <w:trPr>
          <w:cantSplit/>
          <w:trHeight w:val="388"/>
          <w:jc w:val="center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6907A2" w:rsidRDefault="002D0EA6">
            <w:pPr>
              <w:spacing w:line="300" w:lineRule="exact"/>
              <w:ind w:rightChars="-50" w:right="-12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安装调试、培训、验收结论</w:t>
            </w:r>
          </w:p>
        </w:tc>
      </w:tr>
      <w:tr w:rsidR="006907A2">
        <w:trPr>
          <w:cantSplit/>
          <w:trHeight w:val="574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7A2" w:rsidRDefault="002D0EA6">
            <w:pPr>
              <w:spacing w:line="300" w:lineRule="exact"/>
              <w:ind w:rightChars="-50" w:right="-12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主要技术指标验收：</w:t>
            </w:r>
          </w:p>
        </w:tc>
      </w:tr>
      <w:tr w:rsidR="006907A2">
        <w:trPr>
          <w:cantSplit/>
          <w:trHeight w:val="540"/>
          <w:jc w:val="center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7A2" w:rsidRDefault="002D0EA6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培训记录：□操作规程□日常维护受培训人签名：</w:t>
            </w:r>
          </w:p>
        </w:tc>
      </w:tr>
      <w:tr w:rsidR="006907A2">
        <w:trPr>
          <w:cantSplit/>
          <w:trHeight w:val="754"/>
          <w:jc w:val="center"/>
        </w:trPr>
        <w:tc>
          <w:tcPr>
            <w:tcW w:w="10829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907A2" w:rsidRDefault="002D0EA6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验收结论（只填合格或不合格）：</w:t>
            </w:r>
          </w:p>
          <w:p w:rsidR="006907A2" w:rsidRDefault="006907A2">
            <w:pPr>
              <w:ind w:firstLineChars="3350" w:firstLine="8040"/>
            </w:pPr>
          </w:p>
          <w:p w:rsidR="006907A2" w:rsidRDefault="006907A2">
            <w:pPr>
              <w:ind w:firstLineChars="3300" w:firstLine="7920"/>
            </w:pPr>
          </w:p>
        </w:tc>
      </w:tr>
      <w:tr w:rsidR="000C6BDD" w:rsidTr="00A32AAC">
        <w:trPr>
          <w:cantSplit/>
          <w:trHeight w:val="46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6BDD" w:rsidRDefault="000C6BDD">
            <w:r>
              <w:rPr>
                <w:rFonts w:hint="eastAsia"/>
              </w:rPr>
              <w:t>验收人员</w:t>
            </w:r>
          </w:p>
        </w:tc>
        <w:tc>
          <w:tcPr>
            <w:tcW w:w="4781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DD" w:rsidRDefault="000C6B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厂家技术人员（签名）：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DD" w:rsidRDefault="000C6B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验收人员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>
            <w:r>
              <w:rPr>
                <w:rFonts w:hint="eastAsia"/>
              </w:rPr>
              <w:t>工号：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BDD" w:rsidRDefault="000C6BDD"/>
        </w:tc>
      </w:tr>
      <w:tr w:rsidR="000C6BDD" w:rsidTr="00A32AAC">
        <w:trPr>
          <w:cantSplit/>
          <w:trHeight w:val="513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BDD" w:rsidRDefault="000C6BDD"/>
        </w:tc>
        <w:tc>
          <w:tcPr>
            <w:tcW w:w="4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/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>
            <w:r>
              <w:rPr>
                <w:rFonts w:hint="eastAsia"/>
              </w:rPr>
              <w:t>签名：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BDD" w:rsidRDefault="000C6BDD"/>
        </w:tc>
      </w:tr>
      <w:tr w:rsidR="000C6BDD" w:rsidTr="00A32AAC">
        <w:trPr>
          <w:cantSplit/>
          <w:trHeight w:val="476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BDD" w:rsidRDefault="000C6BDD"/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使（领）用人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工号：</w:t>
            </w:r>
          </w:p>
        </w:tc>
        <w:tc>
          <w:tcPr>
            <w:tcW w:w="20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/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资产管理员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工号：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6BDD" w:rsidRDefault="000C6BDD" w:rsidP="000C6BDD"/>
        </w:tc>
      </w:tr>
      <w:tr w:rsidR="000C6BDD" w:rsidTr="00A32AAC">
        <w:trPr>
          <w:cantSplit/>
          <w:trHeight w:val="423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BDD" w:rsidRDefault="000C6BDD"/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签名：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/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D" w:rsidRDefault="000C6BDD" w:rsidP="000C6BDD">
            <w:r>
              <w:rPr>
                <w:rFonts w:hint="eastAsia"/>
              </w:rPr>
              <w:t>签名：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BDD" w:rsidRDefault="000C6BDD" w:rsidP="000C6BDD"/>
        </w:tc>
      </w:tr>
      <w:tr w:rsidR="003A499C" w:rsidTr="000C052A">
        <w:trPr>
          <w:cantSplit/>
          <w:trHeight w:val="416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499C" w:rsidRDefault="003A499C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9C" w:rsidRDefault="003A499C" w:rsidP="000C6B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采购人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9C" w:rsidRDefault="003A499C" w:rsidP="000C6BDD">
            <w:r>
              <w:rPr>
                <w:rFonts w:hint="eastAsia"/>
              </w:rPr>
              <w:t>工号：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99C" w:rsidRDefault="003A499C" w:rsidP="000C6BDD"/>
        </w:tc>
        <w:tc>
          <w:tcPr>
            <w:tcW w:w="47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A499C" w:rsidRDefault="003A499C" w:rsidP="000C6BDD"/>
        </w:tc>
      </w:tr>
      <w:tr w:rsidR="003A499C" w:rsidTr="003A499C">
        <w:trPr>
          <w:cantSplit/>
          <w:trHeight w:val="374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499C" w:rsidRDefault="003A499C"/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99C" w:rsidRDefault="003A499C" w:rsidP="000C6BD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9C" w:rsidRDefault="003A499C" w:rsidP="000C6BDD">
            <w:r>
              <w:rPr>
                <w:rFonts w:hint="eastAsia"/>
              </w:rPr>
              <w:t>签名：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99C" w:rsidRDefault="003A499C" w:rsidP="000C6BDD"/>
        </w:tc>
        <w:tc>
          <w:tcPr>
            <w:tcW w:w="4775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A499C" w:rsidRDefault="003A499C" w:rsidP="000C6BDD"/>
        </w:tc>
      </w:tr>
      <w:tr w:rsidR="00AF6FEC" w:rsidTr="00663C49">
        <w:trPr>
          <w:cantSplit/>
          <w:trHeight w:val="563"/>
          <w:jc w:val="center"/>
        </w:trPr>
        <w:tc>
          <w:tcPr>
            <w:tcW w:w="311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6FEC" w:rsidRDefault="00AF6FEC" w:rsidP="00AF6F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信息技术中心审批意见：</w:t>
            </w:r>
          </w:p>
          <w:p w:rsidR="00AF6FEC" w:rsidRPr="00E774BB" w:rsidRDefault="00AF6FEC" w:rsidP="00AF6FEC">
            <w:pPr>
              <w:jc w:val="center"/>
              <w:rPr>
                <w:b/>
              </w:rPr>
            </w:pPr>
            <w:r w:rsidRPr="00E774BB">
              <w:rPr>
                <w:rFonts w:hint="eastAsia"/>
                <w:b/>
              </w:rPr>
              <w:t>（仅限软件）</w:t>
            </w:r>
          </w:p>
        </w:tc>
        <w:tc>
          <w:tcPr>
            <w:tcW w:w="771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FEC" w:rsidRDefault="00AF6FEC" w:rsidP="00AF6FEC"/>
        </w:tc>
      </w:tr>
    </w:tbl>
    <w:p w:rsidR="006907A2" w:rsidRDefault="002D0EA6">
      <w:r>
        <w:rPr>
          <w:rFonts w:hint="eastAsia"/>
          <w:b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、本表格仅用于单件</w:t>
      </w:r>
      <w:r w:rsidR="00916925">
        <w:rPr>
          <w:rFonts w:hint="eastAsia"/>
        </w:rPr>
        <w:t>或批量</w:t>
      </w:r>
      <w:r>
        <w:rPr>
          <w:rFonts w:hint="eastAsia"/>
        </w:rPr>
        <w:t>在</w:t>
      </w:r>
      <w:r w:rsidR="00916925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万元以下的物资。</w:t>
      </w:r>
    </w:p>
    <w:p w:rsidR="00855F6F" w:rsidRDefault="00855F6F">
      <w:pPr>
        <w:numPr>
          <w:ilvl w:val="0"/>
          <w:numId w:val="1"/>
        </w:numPr>
      </w:pP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的必须填写。</w:t>
      </w:r>
    </w:p>
    <w:p w:rsidR="006907A2" w:rsidRDefault="006907A2">
      <w:pPr>
        <w:ind w:left="720"/>
      </w:pPr>
    </w:p>
    <w:p w:rsidR="006907A2" w:rsidRDefault="006907A2">
      <w:pPr>
        <w:ind w:left="720"/>
      </w:pPr>
      <w:bookmarkStart w:id="0" w:name="_GoBack"/>
      <w:bookmarkEnd w:id="0"/>
    </w:p>
    <w:p w:rsidR="006907A2" w:rsidRDefault="006907A2">
      <w:pPr>
        <w:rPr>
          <w:sz w:val="21"/>
          <w:szCs w:val="21"/>
        </w:rPr>
      </w:pPr>
    </w:p>
    <w:tbl>
      <w:tblPr>
        <w:tblW w:w="9960" w:type="dxa"/>
        <w:tblInd w:w="93" w:type="dxa"/>
        <w:tblLayout w:type="fixed"/>
        <w:tblLook w:val="04A0"/>
      </w:tblPr>
      <w:tblGrid>
        <w:gridCol w:w="3320"/>
        <w:gridCol w:w="3320"/>
        <w:gridCol w:w="3320"/>
      </w:tblGrid>
      <w:tr w:rsidR="006907A2">
        <w:trPr>
          <w:trHeight w:val="60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验收单附件：领用人清单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存放地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2D0E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907A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7A2" w:rsidRDefault="006907A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907A2" w:rsidRDefault="006907A2"/>
    <w:sectPr w:rsidR="006907A2" w:rsidSect="006907A2">
      <w:pgSz w:w="11906" w:h="16838"/>
      <w:pgMar w:top="964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F2" w:rsidRDefault="00C035F2" w:rsidP="002D0EA6">
      <w:r>
        <w:separator/>
      </w:r>
    </w:p>
  </w:endnote>
  <w:endnote w:type="continuationSeparator" w:id="0">
    <w:p w:rsidR="00C035F2" w:rsidRDefault="00C035F2" w:rsidP="002D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F2" w:rsidRDefault="00C035F2" w:rsidP="002D0EA6">
      <w:r>
        <w:separator/>
      </w:r>
    </w:p>
  </w:footnote>
  <w:footnote w:type="continuationSeparator" w:id="0">
    <w:p w:rsidR="00C035F2" w:rsidRDefault="00C035F2" w:rsidP="002D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662E"/>
    <w:multiLevelType w:val="singleLevel"/>
    <w:tmpl w:val="77C0662E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BE2"/>
    <w:rsid w:val="00011891"/>
    <w:rsid w:val="00016E4E"/>
    <w:rsid w:val="00037A01"/>
    <w:rsid w:val="00042520"/>
    <w:rsid w:val="00044973"/>
    <w:rsid w:val="00057362"/>
    <w:rsid w:val="00060E85"/>
    <w:rsid w:val="00063FA7"/>
    <w:rsid w:val="00071BC7"/>
    <w:rsid w:val="000872F5"/>
    <w:rsid w:val="00095D31"/>
    <w:rsid w:val="000C6A98"/>
    <w:rsid w:val="000C6BDD"/>
    <w:rsid w:val="000D77CB"/>
    <w:rsid w:val="0011057A"/>
    <w:rsid w:val="001204A1"/>
    <w:rsid w:val="00133C52"/>
    <w:rsid w:val="00133CA7"/>
    <w:rsid w:val="00136D86"/>
    <w:rsid w:val="00166B03"/>
    <w:rsid w:val="001B3A46"/>
    <w:rsid w:val="001D551C"/>
    <w:rsid w:val="001E28ED"/>
    <w:rsid w:val="001E5577"/>
    <w:rsid w:val="002100C1"/>
    <w:rsid w:val="00231F8D"/>
    <w:rsid w:val="0029204A"/>
    <w:rsid w:val="002C2CA8"/>
    <w:rsid w:val="002C4C51"/>
    <w:rsid w:val="002C5EE6"/>
    <w:rsid w:val="002D0EA6"/>
    <w:rsid w:val="002E4474"/>
    <w:rsid w:val="002F13F6"/>
    <w:rsid w:val="00362551"/>
    <w:rsid w:val="00362C78"/>
    <w:rsid w:val="00366D88"/>
    <w:rsid w:val="00377D8A"/>
    <w:rsid w:val="00386A31"/>
    <w:rsid w:val="00396B6C"/>
    <w:rsid w:val="003A499C"/>
    <w:rsid w:val="003C1A14"/>
    <w:rsid w:val="003D51D2"/>
    <w:rsid w:val="00402F12"/>
    <w:rsid w:val="004102FA"/>
    <w:rsid w:val="0041371E"/>
    <w:rsid w:val="0042755F"/>
    <w:rsid w:val="00454DCE"/>
    <w:rsid w:val="00457E9A"/>
    <w:rsid w:val="0047664F"/>
    <w:rsid w:val="00490266"/>
    <w:rsid w:val="004B0088"/>
    <w:rsid w:val="004B0275"/>
    <w:rsid w:val="004B0C83"/>
    <w:rsid w:val="004D1F3D"/>
    <w:rsid w:val="004F0558"/>
    <w:rsid w:val="004F2691"/>
    <w:rsid w:val="004F59F3"/>
    <w:rsid w:val="00556E97"/>
    <w:rsid w:val="005720C5"/>
    <w:rsid w:val="00572D81"/>
    <w:rsid w:val="00582391"/>
    <w:rsid w:val="005A03A0"/>
    <w:rsid w:val="005B1BA4"/>
    <w:rsid w:val="00615882"/>
    <w:rsid w:val="006162D2"/>
    <w:rsid w:val="00630D76"/>
    <w:rsid w:val="00632737"/>
    <w:rsid w:val="00642B8D"/>
    <w:rsid w:val="006532F3"/>
    <w:rsid w:val="006566B0"/>
    <w:rsid w:val="006624C4"/>
    <w:rsid w:val="00663499"/>
    <w:rsid w:val="006805FA"/>
    <w:rsid w:val="006907A2"/>
    <w:rsid w:val="00696774"/>
    <w:rsid w:val="006968D4"/>
    <w:rsid w:val="006A103C"/>
    <w:rsid w:val="006B59DE"/>
    <w:rsid w:val="006E1AD7"/>
    <w:rsid w:val="00715590"/>
    <w:rsid w:val="00724336"/>
    <w:rsid w:val="007246C5"/>
    <w:rsid w:val="0073212A"/>
    <w:rsid w:val="00734183"/>
    <w:rsid w:val="007373C4"/>
    <w:rsid w:val="0074211E"/>
    <w:rsid w:val="007440B9"/>
    <w:rsid w:val="007531F1"/>
    <w:rsid w:val="00776137"/>
    <w:rsid w:val="00792114"/>
    <w:rsid w:val="007A0174"/>
    <w:rsid w:val="007E79DB"/>
    <w:rsid w:val="00801BE2"/>
    <w:rsid w:val="008346CA"/>
    <w:rsid w:val="008427C4"/>
    <w:rsid w:val="00855F6F"/>
    <w:rsid w:val="0087196C"/>
    <w:rsid w:val="00886C45"/>
    <w:rsid w:val="008C3280"/>
    <w:rsid w:val="008C5356"/>
    <w:rsid w:val="008D3FF2"/>
    <w:rsid w:val="008D708F"/>
    <w:rsid w:val="0090766A"/>
    <w:rsid w:val="00914DF2"/>
    <w:rsid w:val="0091529F"/>
    <w:rsid w:val="00916925"/>
    <w:rsid w:val="00947831"/>
    <w:rsid w:val="00947C2C"/>
    <w:rsid w:val="009530A3"/>
    <w:rsid w:val="00995DE8"/>
    <w:rsid w:val="009A13E9"/>
    <w:rsid w:val="009A3FBC"/>
    <w:rsid w:val="009B0703"/>
    <w:rsid w:val="009B440E"/>
    <w:rsid w:val="009E6075"/>
    <w:rsid w:val="009E721F"/>
    <w:rsid w:val="00A03CFC"/>
    <w:rsid w:val="00A15934"/>
    <w:rsid w:val="00A228EB"/>
    <w:rsid w:val="00A26350"/>
    <w:rsid w:val="00A32AAC"/>
    <w:rsid w:val="00A33E2B"/>
    <w:rsid w:val="00AA2F4F"/>
    <w:rsid w:val="00AB44F0"/>
    <w:rsid w:val="00AC2771"/>
    <w:rsid w:val="00AF6FEC"/>
    <w:rsid w:val="00B03A4D"/>
    <w:rsid w:val="00B32907"/>
    <w:rsid w:val="00B3325D"/>
    <w:rsid w:val="00B34E03"/>
    <w:rsid w:val="00B452C8"/>
    <w:rsid w:val="00B6130C"/>
    <w:rsid w:val="00B710C2"/>
    <w:rsid w:val="00B77D88"/>
    <w:rsid w:val="00B85D02"/>
    <w:rsid w:val="00B927BC"/>
    <w:rsid w:val="00B947AE"/>
    <w:rsid w:val="00BA1849"/>
    <w:rsid w:val="00BC7F5D"/>
    <w:rsid w:val="00BD169E"/>
    <w:rsid w:val="00BD5A46"/>
    <w:rsid w:val="00BE52C7"/>
    <w:rsid w:val="00C035F2"/>
    <w:rsid w:val="00C05467"/>
    <w:rsid w:val="00C11EAF"/>
    <w:rsid w:val="00C11EC9"/>
    <w:rsid w:val="00C161A4"/>
    <w:rsid w:val="00C178D1"/>
    <w:rsid w:val="00C31181"/>
    <w:rsid w:val="00C450D7"/>
    <w:rsid w:val="00C7246F"/>
    <w:rsid w:val="00C82408"/>
    <w:rsid w:val="00CA5FBA"/>
    <w:rsid w:val="00D02387"/>
    <w:rsid w:val="00D257D6"/>
    <w:rsid w:val="00D27336"/>
    <w:rsid w:val="00D6022E"/>
    <w:rsid w:val="00D61390"/>
    <w:rsid w:val="00D62E2C"/>
    <w:rsid w:val="00D65C4B"/>
    <w:rsid w:val="00D6662F"/>
    <w:rsid w:val="00D71EB2"/>
    <w:rsid w:val="00D9212E"/>
    <w:rsid w:val="00D92430"/>
    <w:rsid w:val="00DB33F2"/>
    <w:rsid w:val="00DC131E"/>
    <w:rsid w:val="00DF2BDB"/>
    <w:rsid w:val="00E24CC3"/>
    <w:rsid w:val="00E3368C"/>
    <w:rsid w:val="00E35B89"/>
    <w:rsid w:val="00E774BB"/>
    <w:rsid w:val="00EA1B65"/>
    <w:rsid w:val="00EB131F"/>
    <w:rsid w:val="00EB5A6C"/>
    <w:rsid w:val="00ED7AD1"/>
    <w:rsid w:val="00EF5220"/>
    <w:rsid w:val="00EF76AF"/>
    <w:rsid w:val="00F0328C"/>
    <w:rsid w:val="00F23427"/>
    <w:rsid w:val="00F343E3"/>
    <w:rsid w:val="00F553DC"/>
    <w:rsid w:val="00F64BAB"/>
    <w:rsid w:val="00F65045"/>
    <w:rsid w:val="00F8669E"/>
    <w:rsid w:val="00F94BD9"/>
    <w:rsid w:val="00FC0FF8"/>
    <w:rsid w:val="00FC6BD0"/>
    <w:rsid w:val="00FE74DE"/>
    <w:rsid w:val="41F3498B"/>
    <w:rsid w:val="7682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7A2"/>
    <w:rPr>
      <w:sz w:val="18"/>
      <w:szCs w:val="18"/>
    </w:rPr>
  </w:style>
  <w:style w:type="paragraph" w:styleId="a4">
    <w:name w:val="annotation text"/>
    <w:basedOn w:val="a"/>
    <w:semiHidden/>
    <w:rsid w:val="006907A2"/>
    <w:pPr>
      <w:jc w:val="left"/>
    </w:pPr>
  </w:style>
  <w:style w:type="paragraph" w:styleId="a5">
    <w:name w:val="annotation subject"/>
    <w:basedOn w:val="a4"/>
    <w:next w:val="a4"/>
    <w:semiHidden/>
    <w:rsid w:val="006907A2"/>
    <w:rPr>
      <w:b/>
      <w:bCs/>
    </w:rPr>
  </w:style>
  <w:style w:type="paragraph" w:styleId="a6">
    <w:name w:val="footer"/>
    <w:basedOn w:val="a"/>
    <w:link w:val="Char"/>
    <w:rsid w:val="0069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69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semiHidden/>
    <w:rsid w:val="006907A2"/>
    <w:rPr>
      <w:sz w:val="21"/>
      <w:szCs w:val="21"/>
    </w:rPr>
  </w:style>
  <w:style w:type="character" w:customStyle="1" w:styleId="Char0">
    <w:name w:val="页眉 Char"/>
    <w:basedOn w:val="a0"/>
    <w:link w:val="a7"/>
    <w:rsid w:val="006907A2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rsid w:val="006907A2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6907A2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1F8F2-9685-4A94-9416-FF8FA928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温州医学院</dc:title>
  <dc:creator>Lenovo User</dc:creator>
  <cp:lastModifiedBy>采购中心</cp:lastModifiedBy>
  <cp:revision>31</cp:revision>
  <cp:lastPrinted>2012-04-18T01:05:00Z</cp:lastPrinted>
  <dcterms:created xsi:type="dcterms:W3CDTF">2014-02-02T03:51:00Z</dcterms:created>
  <dcterms:modified xsi:type="dcterms:W3CDTF">2021-05-07T07:07:00Z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